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1"/>
        <w:gridCol w:w="1903"/>
        <w:gridCol w:w="2288"/>
        <w:gridCol w:w="263"/>
        <w:gridCol w:w="2642"/>
      </w:tblGrid>
      <w:tr w:rsidR="0070295D" w:rsidRPr="00F26E66">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70295D" w:rsidRDefault="00926CC2" w:rsidP="0070295D">
            <w:pPr>
              <w:spacing w:line="276" w:lineRule="auto"/>
              <w:jc w:val="right"/>
              <w:rPr>
                <w:rFonts w:ascii="Verdana" w:hAnsi="Verdana"/>
                <w:sz w:val="16"/>
                <w:szCs w:val="16"/>
              </w:rPr>
            </w:pPr>
            <w:r>
              <w:rPr>
                <w:rFonts w:ascii="Verdana" w:hAnsi="Verdana"/>
                <w:noProof/>
                <w:sz w:val="16"/>
                <w:szCs w:val="16"/>
              </w:rPr>
              <w:drawing>
                <wp:anchor distT="0" distB="0" distL="114300" distR="114300" simplePos="0" relativeHeight="251657728" behindDoc="1" locked="0" layoutInCell="1" allowOverlap="1">
                  <wp:simplePos x="0" y="0"/>
                  <wp:positionH relativeFrom="column">
                    <wp:posOffset>-32385</wp:posOffset>
                  </wp:positionH>
                  <wp:positionV relativeFrom="paragraph">
                    <wp:posOffset>257810</wp:posOffset>
                  </wp:positionV>
                  <wp:extent cx="902335" cy="928370"/>
                  <wp:effectExtent l="19050" t="0" r="0" b="0"/>
                  <wp:wrapThrough wrapText="bothSides">
                    <wp:wrapPolygon edited="0">
                      <wp:start x="-456" y="0"/>
                      <wp:lineTo x="-456" y="21275"/>
                      <wp:lineTo x="21433" y="21275"/>
                      <wp:lineTo x="21433" y="0"/>
                      <wp:lineTo x="-456" y="0"/>
                    </wp:wrapPolygon>
                  </wp:wrapThrough>
                  <wp:docPr id="13" name="Resim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8" cstate="print"/>
                          <a:srcRect/>
                          <a:stretch>
                            <a:fillRect/>
                          </a:stretch>
                        </pic:blipFill>
                        <pic:spPr bwMode="auto">
                          <a:xfrm>
                            <a:off x="0" y="0"/>
                            <a:ext cx="902335" cy="928370"/>
                          </a:xfrm>
                          <a:prstGeom prst="rect">
                            <a:avLst/>
                          </a:prstGeom>
                          <a:noFill/>
                          <a:ln w="9525">
                            <a:noFill/>
                            <a:miter lim="800000"/>
                            <a:headEnd/>
                            <a:tailEnd/>
                          </a:ln>
                        </pic:spPr>
                      </pic:pic>
                    </a:graphicData>
                  </a:graphic>
                </wp:anchor>
              </w:drawing>
            </w:r>
          </w:p>
        </w:tc>
        <w:tc>
          <w:tcPr>
            <w:tcW w:w="1903" w:type="dxa"/>
            <w:tcBorders>
              <w:top w:val="single" w:sz="12"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proofErr w:type="spellStart"/>
            <w:r w:rsidRPr="0070295D">
              <w:rPr>
                <w:rFonts w:ascii="Verdana" w:hAnsi="Verdana"/>
                <w:b/>
                <w:sz w:val="16"/>
                <w:szCs w:val="16"/>
              </w:rPr>
              <w:t>Satınalan</w:t>
            </w:r>
            <w:proofErr w:type="spellEnd"/>
            <w:r w:rsidRPr="0070295D">
              <w:rPr>
                <w:rFonts w:ascii="Verdana" w:hAnsi="Verdana"/>
                <w:b/>
                <w:sz w:val="16"/>
                <w:szCs w:val="16"/>
              </w:rPr>
              <w:t xml:space="preserve"> Birim</w:t>
            </w:r>
          </w:p>
        </w:tc>
        <w:tc>
          <w:tcPr>
            <w:tcW w:w="5193" w:type="dxa"/>
            <w:gridSpan w:val="3"/>
            <w:tcBorders>
              <w:top w:val="single" w:sz="12" w:space="0" w:color="auto"/>
              <w:left w:val="single" w:sz="12" w:space="0" w:color="auto"/>
            </w:tcBorders>
            <w:vAlign w:val="center"/>
          </w:tcPr>
          <w:p w:rsidR="0070295D" w:rsidRPr="0070295D" w:rsidRDefault="00F10EAD" w:rsidP="00F30DE9">
            <w:pPr>
              <w:spacing w:line="276" w:lineRule="auto"/>
              <w:rPr>
                <w:rFonts w:ascii="Verdana" w:hAnsi="Verdana"/>
                <w:sz w:val="16"/>
                <w:szCs w:val="16"/>
              </w:rPr>
            </w:pPr>
            <w:r>
              <w:rPr>
                <w:rFonts w:ascii="Verdana" w:hAnsi="Verdana"/>
                <w:sz w:val="16"/>
                <w:szCs w:val="16"/>
              </w:rPr>
              <w:t>Bilgi İşlem</w:t>
            </w:r>
            <w:r w:rsidR="00E257C5">
              <w:rPr>
                <w:rFonts w:ascii="Verdana" w:hAnsi="Verdana"/>
                <w:sz w:val="16"/>
                <w:szCs w:val="16"/>
              </w:rPr>
              <w:t xml:space="preserve"> Daire Başkanlığı</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Talep Eden Birim</w:t>
            </w:r>
          </w:p>
        </w:tc>
        <w:tc>
          <w:tcPr>
            <w:tcW w:w="5193" w:type="dxa"/>
            <w:gridSpan w:val="3"/>
            <w:tcBorders>
              <w:left w:val="single" w:sz="12" w:space="0" w:color="auto"/>
            </w:tcBorders>
            <w:vAlign w:val="center"/>
          </w:tcPr>
          <w:p w:rsidR="0070295D" w:rsidRPr="0070295D" w:rsidRDefault="00C9040A" w:rsidP="00F30DE9">
            <w:pPr>
              <w:spacing w:line="276" w:lineRule="auto"/>
              <w:rPr>
                <w:rFonts w:ascii="Verdana" w:hAnsi="Verdana"/>
                <w:sz w:val="16"/>
                <w:szCs w:val="16"/>
              </w:rPr>
            </w:pPr>
            <w:r>
              <w:rPr>
                <w:rFonts w:ascii="Verdana" w:hAnsi="Verdana"/>
                <w:sz w:val="16"/>
                <w:szCs w:val="16"/>
              </w:rPr>
              <w:t>BİLGİ İŞLEM DAİRE BAŞKANLIĞI</w:t>
            </w:r>
          </w:p>
        </w:tc>
      </w:tr>
      <w:tr w:rsidR="0070295D" w:rsidRPr="00F26E66">
        <w:trPr>
          <w:trHeight w:val="313"/>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Default="0070295D" w:rsidP="0070295D">
            <w:pPr>
              <w:spacing w:line="276" w:lineRule="auto"/>
              <w:rPr>
                <w:rFonts w:ascii="Verdana" w:hAnsi="Verdana"/>
                <w:b/>
                <w:sz w:val="16"/>
                <w:szCs w:val="16"/>
              </w:rPr>
            </w:pPr>
            <w:r w:rsidRPr="0070295D">
              <w:rPr>
                <w:rFonts w:ascii="Verdana" w:hAnsi="Verdana"/>
                <w:b/>
                <w:sz w:val="16"/>
                <w:szCs w:val="16"/>
              </w:rPr>
              <w:t xml:space="preserve">Talep Eden Birim </w:t>
            </w:r>
          </w:p>
          <w:p w:rsidR="0070295D" w:rsidRPr="0070295D" w:rsidRDefault="0070295D" w:rsidP="0046767E">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E257C5" w:rsidRDefault="00493583" w:rsidP="00950217">
            <w:pPr>
              <w:spacing w:line="276" w:lineRule="auto"/>
              <w:rPr>
                <w:rFonts w:ascii="Verdana" w:hAnsi="Verdana"/>
                <w:sz w:val="16"/>
                <w:szCs w:val="16"/>
              </w:rPr>
            </w:pPr>
          </w:p>
        </w:tc>
        <w:tc>
          <w:tcPr>
            <w:tcW w:w="2642" w:type="dxa"/>
            <w:tcBorders>
              <w:left w:val="single" w:sz="8" w:space="0" w:color="auto"/>
            </w:tcBorders>
            <w:vAlign w:val="center"/>
          </w:tcPr>
          <w:p w:rsidR="0070295D" w:rsidRPr="0070295D" w:rsidRDefault="0070295D" w:rsidP="00D33F17">
            <w:pPr>
              <w:spacing w:line="276" w:lineRule="auto"/>
              <w:rPr>
                <w:rFonts w:ascii="Verdana" w:hAnsi="Verdana"/>
                <w:b/>
                <w:sz w:val="16"/>
                <w:szCs w:val="16"/>
              </w:rPr>
            </w:pPr>
          </w:p>
        </w:tc>
      </w:tr>
      <w:tr w:rsidR="0070295D" w:rsidRPr="00F26E66">
        <w:trPr>
          <w:trHeight w:val="50"/>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Dosya Numarası</w:t>
            </w:r>
          </w:p>
        </w:tc>
        <w:tc>
          <w:tcPr>
            <w:tcW w:w="5193" w:type="dxa"/>
            <w:gridSpan w:val="3"/>
            <w:tcBorders>
              <w:left w:val="single" w:sz="12" w:space="0" w:color="auto"/>
            </w:tcBorders>
            <w:vAlign w:val="center"/>
          </w:tcPr>
          <w:p w:rsidR="0070295D" w:rsidRPr="0070295D" w:rsidRDefault="00E12EE4" w:rsidP="003461BC">
            <w:pPr>
              <w:spacing w:line="276" w:lineRule="auto"/>
              <w:rPr>
                <w:rFonts w:ascii="Verdana" w:hAnsi="Verdana"/>
                <w:sz w:val="16"/>
                <w:szCs w:val="16"/>
              </w:rPr>
            </w:pPr>
            <w:r>
              <w:rPr>
                <w:rFonts w:ascii="Verdana" w:hAnsi="Verdana"/>
                <w:sz w:val="16"/>
                <w:szCs w:val="16"/>
              </w:rPr>
              <w:t>201</w:t>
            </w:r>
            <w:r w:rsidR="003461BC">
              <w:rPr>
                <w:rFonts w:ascii="Verdana" w:hAnsi="Verdana"/>
                <w:sz w:val="16"/>
                <w:szCs w:val="16"/>
              </w:rPr>
              <w:t>8</w:t>
            </w:r>
            <w:r>
              <w:rPr>
                <w:rFonts w:ascii="Verdana" w:hAnsi="Verdana"/>
                <w:sz w:val="16"/>
                <w:szCs w:val="16"/>
              </w:rPr>
              <w:t>-</w:t>
            </w:r>
            <w:r w:rsidR="00025E07">
              <w:rPr>
                <w:rFonts w:ascii="Verdana" w:hAnsi="Verdana"/>
                <w:sz w:val="16"/>
                <w:szCs w:val="16"/>
              </w:rPr>
              <w:t>3</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proofErr w:type="spellStart"/>
            <w:r w:rsidRPr="0070295D">
              <w:rPr>
                <w:rFonts w:ascii="Verdana" w:hAnsi="Verdana"/>
                <w:b/>
                <w:sz w:val="16"/>
                <w:szCs w:val="16"/>
              </w:rPr>
              <w:t>Satınalma</w:t>
            </w:r>
            <w:proofErr w:type="spellEnd"/>
            <w:r w:rsidRPr="0070295D">
              <w:rPr>
                <w:rFonts w:ascii="Verdana" w:hAnsi="Verdana"/>
                <w:b/>
                <w:sz w:val="16"/>
                <w:szCs w:val="16"/>
              </w:rPr>
              <w:t xml:space="preserve"> Usulü</w:t>
            </w:r>
          </w:p>
        </w:tc>
        <w:tc>
          <w:tcPr>
            <w:tcW w:w="5193" w:type="dxa"/>
            <w:gridSpan w:val="3"/>
            <w:tcBorders>
              <w:left w:val="single" w:sz="12" w:space="0" w:color="auto"/>
            </w:tcBorders>
            <w:vAlign w:val="center"/>
          </w:tcPr>
          <w:p w:rsidR="0070295D" w:rsidRPr="0070295D" w:rsidRDefault="0080798B" w:rsidP="00E92EA9">
            <w:pPr>
              <w:spacing w:line="276" w:lineRule="auto"/>
              <w:rPr>
                <w:rFonts w:ascii="Verdana" w:hAnsi="Verdana"/>
                <w:sz w:val="16"/>
                <w:szCs w:val="16"/>
              </w:rPr>
            </w:pPr>
            <w:r>
              <w:rPr>
                <w:rFonts w:ascii="Verdana" w:hAnsi="Verdana"/>
                <w:sz w:val="16"/>
                <w:szCs w:val="16"/>
              </w:rPr>
              <w:t>Yaklaşık maliyet esas olmak üzere piyasa fiyat araştırması</w:t>
            </w:r>
          </w:p>
        </w:tc>
      </w:tr>
      <w:tr w:rsidR="0070295D" w:rsidRPr="00F26E66" w:rsidTr="0080798B">
        <w:trPr>
          <w:trHeight w:val="68"/>
          <w:jc w:val="center"/>
        </w:trPr>
        <w:tc>
          <w:tcPr>
            <w:tcW w:w="1590" w:type="dxa"/>
            <w:vMerge/>
            <w:tcBorders>
              <w:bottom w:val="single" w:sz="12" w:space="0" w:color="auto"/>
              <w:right w:val="single" w:sz="12" w:space="0" w:color="auto"/>
            </w:tcBorders>
            <w:vAlign w:val="center"/>
          </w:tcPr>
          <w:p w:rsidR="0070295D" w:rsidRPr="0070295D" w:rsidRDefault="0070295D" w:rsidP="0070295D">
            <w:pPr>
              <w:spacing w:line="276" w:lineRule="auto"/>
              <w:jc w:val="right"/>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70295D" w:rsidRPr="0070295D" w:rsidRDefault="0070295D" w:rsidP="0070295D">
            <w:pPr>
              <w:spacing w:line="276" w:lineRule="auto"/>
              <w:rPr>
                <w:rFonts w:ascii="Verdana" w:hAnsi="Verdana"/>
                <w:b/>
                <w:sz w:val="16"/>
                <w:szCs w:val="16"/>
              </w:rPr>
            </w:pPr>
            <w:proofErr w:type="spellStart"/>
            <w:r w:rsidRPr="0070295D">
              <w:rPr>
                <w:rFonts w:ascii="Verdana" w:hAnsi="Verdana"/>
                <w:b/>
                <w:sz w:val="16"/>
                <w:szCs w:val="16"/>
              </w:rPr>
              <w:t>Satınalma</w:t>
            </w:r>
            <w:proofErr w:type="spellEnd"/>
            <w:r w:rsidRPr="0070295D">
              <w:rPr>
                <w:rFonts w:ascii="Verdana" w:hAnsi="Verdana"/>
                <w:b/>
                <w:sz w:val="16"/>
                <w:szCs w:val="16"/>
              </w:rPr>
              <w:t xml:space="preserve"> Memuru</w:t>
            </w:r>
          </w:p>
        </w:tc>
        <w:tc>
          <w:tcPr>
            <w:tcW w:w="2288" w:type="dxa"/>
            <w:vMerge w:val="restart"/>
            <w:tcBorders>
              <w:left w:val="single" w:sz="12" w:space="0" w:color="auto"/>
              <w:right w:val="single" w:sz="8" w:space="0" w:color="auto"/>
            </w:tcBorders>
            <w:vAlign w:val="center"/>
          </w:tcPr>
          <w:p w:rsidR="00455BB0" w:rsidRPr="0070295D" w:rsidRDefault="00455BB0" w:rsidP="00F30DE9">
            <w:pPr>
              <w:spacing w:line="276" w:lineRule="auto"/>
              <w:rPr>
                <w:rFonts w:ascii="Verdana" w:hAnsi="Verdana"/>
                <w:sz w:val="16"/>
                <w:szCs w:val="16"/>
              </w:rPr>
            </w:pPr>
            <w:r>
              <w:rPr>
                <w:rFonts w:ascii="Verdana" w:hAnsi="Verdana"/>
                <w:sz w:val="16"/>
                <w:szCs w:val="16"/>
              </w:rPr>
              <w:t>Zafer CAN</w:t>
            </w:r>
          </w:p>
        </w:tc>
        <w:tc>
          <w:tcPr>
            <w:tcW w:w="2905" w:type="dxa"/>
            <w:gridSpan w:val="2"/>
            <w:tcBorders>
              <w:left w:val="single" w:sz="8" w:space="0" w:color="auto"/>
            </w:tcBorders>
            <w:vAlign w:val="center"/>
          </w:tcPr>
          <w:p w:rsidR="0070295D" w:rsidRPr="0070295D" w:rsidRDefault="00E257C5" w:rsidP="00177EAE">
            <w:pPr>
              <w:spacing w:line="276" w:lineRule="auto"/>
              <w:rPr>
                <w:rFonts w:ascii="Verdana" w:hAnsi="Verdana"/>
                <w:sz w:val="16"/>
                <w:szCs w:val="16"/>
              </w:rPr>
            </w:pPr>
            <w:proofErr w:type="gramStart"/>
            <w:r w:rsidRPr="00E257C5">
              <w:rPr>
                <w:rFonts w:ascii="Verdana" w:hAnsi="Verdana"/>
                <w:b/>
                <w:sz w:val="16"/>
                <w:szCs w:val="16"/>
              </w:rPr>
              <w:t>Tel</w:t>
            </w:r>
            <w:r>
              <w:rPr>
                <w:rFonts w:ascii="Verdana" w:hAnsi="Verdana"/>
                <w:b/>
                <w:sz w:val="16"/>
                <w:szCs w:val="16"/>
              </w:rPr>
              <w:t xml:space="preserve"> </w:t>
            </w:r>
            <w:r>
              <w:rPr>
                <w:rFonts w:ascii="Verdana" w:hAnsi="Verdana"/>
                <w:sz w:val="16"/>
                <w:szCs w:val="16"/>
              </w:rPr>
              <w:t>: 0224</w:t>
            </w:r>
            <w:proofErr w:type="gramEnd"/>
            <w:r>
              <w:rPr>
                <w:rFonts w:ascii="Verdana" w:hAnsi="Verdana"/>
                <w:sz w:val="16"/>
                <w:szCs w:val="16"/>
              </w:rPr>
              <w:t xml:space="preserve"> 294 </w:t>
            </w:r>
            <w:r w:rsidR="00177EAE">
              <w:rPr>
                <w:rFonts w:ascii="Verdana" w:hAnsi="Verdana"/>
                <w:sz w:val="16"/>
                <w:szCs w:val="16"/>
              </w:rPr>
              <w:t>28 23-24</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tcBorders>
            <w:vAlign w:val="center"/>
          </w:tcPr>
          <w:p w:rsidR="0070295D" w:rsidRPr="0070295D" w:rsidRDefault="00E257C5" w:rsidP="00F10EAD">
            <w:pPr>
              <w:spacing w:line="276" w:lineRule="auto"/>
              <w:rPr>
                <w:rFonts w:ascii="Verdana" w:hAnsi="Verdana"/>
                <w:sz w:val="16"/>
                <w:szCs w:val="16"/>
              </w:rPr>
            </w:pPr>
            <w:proofErr w:type="spellStart"/>
            <w:r w:rsidRPr="00E257C5">
              <w:rPr>
                <w:rFonts w:ascii="Verdana" w:hAnsi="Verdana"/>
                <w:b/>
                <w:sz w:val="16"/>
                <w:szCs w:val="16"/>
              </w:rPr>
              <w:t>Fax</w:t>
            </w:r>
            <w:proofErr w:type="spellEnd"/>
            <w:r>
              <w:rPr>
                <w:rFonts w:ascii="Verdana" w:hAnsi="Verdana"/>
                <w:sz w:val="16"/>
                <w:szCs w:val="16"/>
              </w:rPr>
              <w:t>: 0</w:t>
            </w:r>
            <w:r w:rsidR="00F044E4">
              <w:rPr>
                <w:rFonts w:ascii="Verdana" w:hAnsi="Verdana"/>
                <w:sz w:val="16"/>
                <w:szCs w:val="16"/>
              </w:rPr>
              <w:t>224 294 0</w:t>
            </w:r>
            <w:r w:rsidR="00F10EAD">
              <w:rPr>
                <w:rFonts w:ascii="Verdana" w:hAnsi="Verdana"/>
                <w:sz w:val="16"/>
                <w:szCs w:val="16"/>
              </w:rPr>
              <w:t>5</w:t>
            </w:r>
            <w:r w:rsidR="00F044E4">
              <w:rPr>
                <w:rFonts w:ascii="Verdana" w:hAnsi="Verdana"/>
                <w:sz w:val="16"/>
                <w:szCs w:val="16"/>
              </w:rPr>
              <w:t xml:space="preserve"> </w:t>
            </w:r>
            <w:r w:rsidR="00F10EAD">
              <w:rPr>
                <w:rFonts w:ascii="Verdana" w:hAnsi="Verdana"/>
                <w:sz w:val="16"/>
                <w:szCs w:val="16"/>
              </w:rPr>
              <w:t>01</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70295D" w:rsidRDefault="00E257C5" w:rsidP="00F10EAD">
            <w:pPr>
              <w:spacing w:line="276" w:lineRule="auto"/>
              <w:rPr>
                <w:rFonts w:ascii="Verdana" w:hAnsi="Verdana"/>
                <w:sz w:val="16"/>
                <w:szCs w:val="16"/>
              </w:rPr>
            </w:pPr>
            <w:r w:rsidRPr="00E257C5">
              <w:rPr>
                <w:rFonts w:ascii="Verdana" w:hAnsi="Verdana"/>
                <w:b/>
                <w:sz w:val="16"/>
                <w:szCs w:val="16"/>
              </w:rPr>
              <w:t>E-mail</w:t>
            </w:r>
            <w:r w:rsidR="00B66F03">
              <w:rPr>
                <w:rFonts w:ascii="Verdana" w:hAnsi="Verdana"/>
                <w:sz w:val="16"/>
                <w:szCs w:val="16"/>
              </w:rPr>
              <w:t>:</w:t>
            </w:r>
          </w:p>
          <w:p w:rsidR="00455BB0" w:rsidRPr="0070295D" w:rsidRDefault="00455BB0" w:rsidP="00F10EAD">
            <w:pPr>
              <w:spacing w:line="276" w:lineRule="auto"/>
              <w:rPr>
                <w:rFonts w:ascii="Verdana" w:hAnsi="Verdana"/>
                <w:sz w:val="16"/>
                <w:szCs w:val="16"/>
              </w:rPr>
            </w:pPr>
            <w:r>
              <w:rPr>
                <w:rFonts w:ascii="Verdana" w:hAnsi="Verdana"/>
                <w:sz w:val="16"/>
                <w:szCs w:val="16"/>
              </w:rPr>
              <w:t>zafercan@uludag.edu.tr</w:t>
            </w:r>
          </w:p>
        </w:tc>
      </w:tr>
    </w:tbl>
    <w:p w:rsidR="00EE5BAD" w:rsidRPr="00F26E66" w:rsidRDefault="00EE5BAD">
      <w:pPr>
        <w:rPr>
          <w:rFonts w:ascii="Verdana" w:hAnsi="Verdana"/>
        </w:rPr>
      </w:pPr>
    </w:p>
    <w:tbl>
      <w:tblPr>
        <w:tblW w:w="0" w:type="auto"/>
        <w:jc w:val="center"/>
        <w:tblInd w:w="12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129"/>
        <w:gridCol w:w="2835"/>
        <w:gridCol w:w="1220"/>
      </w:tblGrid>
      <w:tr w:rsidR="0017088F" w:rsidRPr="00F26E66" w:rsidTr="00080529">
        <w:trPr>
          <w:trHeight w:val="405"/>
          <w:jc w:val="center"/>
        </w:trPr>
        <w:tc>
          <w:tcPr>
            <w:tcW w:w="495" w:type="dxa"/>
            <w:tcBorders>
              <w:top w:val="single" w:sz="12" w:space="0" w:color="auto"/>
              <w:bottom w:val="single" w:sz="12" w:space="0" w:color="auto"/>
              <w:right w:val="single" w:sz="12" w:space="0" w:color="auto"/>
            </w:tcBorders>
          </w:tcPr>
          <w:p w:rsidR="0017088F" w:rsidRPr="00AF699F" w:rsidRDefault="0017088F" w:rsidP="00EE5BAD">
            <w:pPr>
              <w:jc w:val="center"/>
              <w:rPr>
                <w:rFonts w:ascii="Verdana" w:hAnsi="Verdana"/>
                <w:b/>
                <w:sz w:val="16"/>
                <w:szCs w:val="16"/>
              </w:rPr>
            </w:pPr>
            <w:r w:rsidRPr="00AF699F">
              <w:rPr>
                <w:rFonts w:ascii="Verdana" w:hAnsi="Verdana"/>
                <w:b/>
                <w:sz w:val="16"/>
                <w:szCs w:val="16"/>
              </w:rPr>
              <w:t>Sıra No</w:t>
            </w:r>
          </w:p>
        </w:tc>
        <w:tc>
          <w:tcPr>
            <w:tcW w:w="4129"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Mal/Hizmet Cinsi</w:t>
            </w:r>
          </w:p>
        </w:tc>
        <w:tc>
          <w:tcPr>
            <w:tcW w:w="2835"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17088F">
            <w:pPr>
              <w:jc w:val="center"/>
              <w:rPr>
                <w:rFonts w:ascii="Verdana" w:hAnsi="Verdana"/>
                <w:b/>
                <w:sz w:val="16"/>
                <w:szCs w:val="16"/>
              </w:rPr>
            </w:pPr>
            <w:r w:rsidRPr="002E24A1">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Miktarı</w:t>
            </w:r>
          </w:p>
        </w:tc>
      </w:tr>
      <w:tr w:rsidR="00C9040A" w:rsidRPr="00F26E66" w:rsidTr="0037030C">
        <w:trPr>
          <w:trHeight w:val="340"/>
          <w:jc w:val="center"/>
        </w:trPr>
        <w:tc>
          <w:tcPr>
            <w:tcW w:w="8679" w:type="dxa"/>
            <w:gridSpan w:val="4"/>
            <w:tcBorders>
              <w:top w:val="single" w:sz="12" w:space="0" w:color="auto"/>
              <w:bottom w:val="single" w:sz="8" w:space="0" w:color="auto"/>
            </w:tcBorders>
            <w:vAlign w:val="center"/>
          </w:tcPr>
          <w:p w:rsidR="00C9040A" w:rsidRPr="00F26E66" w:rsidRDefault="00E12EE4" w:rsidP="00C9040A">
            <w:pPr>
              <w:tabs>
                <w:tab w:val="left" w:pos="851"/>
              </w:tabs>
              <w:jc w:val="center"/>
              <w:rPr>
                <w:rFonts w:ascii="Verdana" w:hAnsi="Verdana"/>
                <w:sz w:val="16"/>
                <w:szCs w:val="16"/>
              </w:rPr>
            </w:pPr>
            <w:r>
              <w:rPr>
                <w:b/>
              </w:rPr>
              <w:t>Donanım</w:t>
            </w:r>
          </w:p>
        </w:tc>
      </w:tr>
      <w:tr w:rsidR="00333280" w:rsidRPr="00F26E66" w:rsidTr="00501D4D">
        <w:trPr>
          <w:trHeight w:val="340"/>
          <w:jc w:val="center"/>
        </w:trPr>
        <w:tc>
          <w:tcPr>
            <w:tcW w:w="495" w:type="dxa"/>
            <w:tcBorders>
              <w:top w:val="single" w:sz="12"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1-</w:t>
            </w:r>
          </w:p>
        </w:tc>
        <w:tc>
          <w:tcPr>
            <w:tcW w:w="4129" w:type="dxa"/>
            <w:tcBorders>
              <w:top w:val="single" w:sz="12" w:space="0" w:color="auto"/>
              <w:left w:val="single" w:sz="12" w:space="0" w:color="auto"/>
              <w:right w:val="single" w:sz="12" w:space="0" w:color="auto"/>
            </w:tcBorders>
            <w:vAlign w:val="center"/>
          </w:tcPr>
          <w:p w:rsidR="00333280" w:rsidRPr="009365B7" w:rsidRDefault="0039077B" w:rsidP="0039077B">
            <w:pPr>
              <w:rPr>
                <w:rFonts w:ascii="Calibri" w:hAnsi="Calibri" w:cs="Calibri"/>
                <w:sz w:val="22"/>
                <w:szCs w:val="22"/>
              </w:rPr>
            </w:pPr>
            <w:r>
              <w:rPr>
                <w:sz w:val="22"/>
                <w:szCs w:val="22"/>
              </w:rPr>
              <w:t>Ağ/T</w:t>
            </w:r>
            <w:r w:rsidRPr="0039077B">
              <w:rPr>
                <w:sz w:val="22"/>
                <w:szCs w:val="22"/>
              </w:rPr>
              <w:t xml:space="preserve">eknoloji </w:t>
            </w:r>
            <w:r>
              <w:rPr>
                <w:sz w:val="22"/>
                <w:szCs w:val="22"/>
              </w:rPr>
              <w:t>Ü</w:t>
            </w:r>
            <w:r w:rsidRPr="0039077B">
              <w:rPr>
                <w:sz w:val="22"/>
                <w:szCs w:val="22"/>
              </w:rPr>
              <w:t xml:space="preserve">rünleri ve </w:t>
            </w:r>
            <w:r>
              <w:rPr>
                <w:sz w:val="22"/>
                <w:szCs w:val="22"/>
              </w:rPr>
              <w:t>Bileşenlerine S</w:t>
            </w:r>
            <w:r w:rsidRPr="0039077B">
              <w:rPr>
                <w:sz w:val="22"/>
                <w:szCs w:val="22"/>
              </w:rPr>
              <w:t xml:space="preserve">ızma </w:t>
            </w:r>
            <w:r>
              <w:rPr>
                <w:sz w:val="22"/>
                <w:szCs w:val="22"/>
              </w:rPr>
              <w:t>T</w:t>
            </w:r>
            <w:r w:rsidRPr="0039077B">
              <w:rPr>
                <w:sz w:val="22"/>
                <w:szCs w:val="22"/>
              </w:rPr>
              <w:t xml:space="preserve">estleri </w:t>
            </w:r>
            <w:r>
              <w:rPr>
                <w:sz w:val="22"/>
                <w:szCs w:val="22"/>
              </w:rPr>
              <w:t>Y</w:t>
            </w:r>
            <w:r w:rsidRPr="0039077B">
              <w:rPr>
                <w:sz w:val="22"/>
                <w:szCs w:val="22"/>
              </w:rPr>
              <w:t>apılması,</w:t>
            </w:r>
          </w:p>
        </w:tc>
        <w:tc>
          <w:tcPr>
            <w:tcW w:w="2835" w:type="dxa"/>
            <w:tcBorders>
              <w:top w:val="single" w:sz="12" w:space="0" w:color="auto"/>
              <w:left w:val="single" w:sz="12" w:space="0" w:color="auto"/>
              <w:bottom w:val="single" w:sz="8" w:space="0" w:color="auto"/>
              <w:right w:val="single" w:sz="12" w:space="0" w:color="auto"/>
            </w:tcBorders>
            <w:vAlign w:val="center"/>
          </w:tcPr>
          <w:p w:rsidR="00333280" w:rsidRPr="00AC386B" w:rsidRDefault="0039077B" w:rsidP="00FC04B4">
            <w:pPr>
              <w:rPr>
                <w:rFonts w:ascii="Calibri" w:hAnsi="Calibri" w:cs="Calibri"/>
              </w:rPr>
            </w:pPr>
            <w:r w:rsidRPr="00AC386B">
              <w:rPr>
                <w:rFonts w:ascii="Calibri" w:hAnsi="Calibri" w:cs="Calibri"/>
              </w:rPr>
              <w:t>Teknik Şartname</w:t>
            </w:r>
          </w:p>
        </w:tc>
        <w:tc>
          <w:tcPr>
            <w:tcW w:w="1220" w:type="dxa"/>
            <w:tcBorders>
              <w:top w:val="single" w:sz="12" w:space="0" w:color="auto"/>
              <w:left w:val="single" w:sz="12" w:space="0" w:color="auto"/>
            </w:tcBorders>
            <w:vAlign w:val="center"/>
          </w:tcPr>
          <w:p w:rsidR="00333280" w:rsidRPr="000C3EA3" w:rsidRDefault="0039077B" w:rsidP="003307EF">
            <w:pPr>
              <w:jc w:val="center"/>
              <w:rPr>
                <w:rFonts w:ascii="Verdana" w:hAnsi="Verdana"/>
                <w:sz w:val="16"/>
                <w:szCs w:val="16"/>
              </w:rPr>
            </w:pPr>
            <w:r>
              <w:rPr>
                <w:rFonts w:ascii="Verdana" w:hAnsi="Verdana"/>
                <w:sz w:val="16"/>
                <w:szCs w:val="16"/>
              </w:rPr>
              <w:t>1</w:t>
            </w: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2-</w:t>
            </w:r>
          </w:p>
        </w:tc>
        <w:tc>
          <w:tcPr>
            <w:tcW w:w="4129" w:type="dxa"/>
            <w:tcBorders>
              <w:left w:val="single" w:sz="12" w:space="0" w:color="auto"/>
              <w:right w:val="single" w:sz="12" w:space="0" w:color="auto"/>
            </w:tcBorders>
            <w:vAlign w:val="center"/>
          </w:tcPr>
          <w:p w:rsidR="00333280" w:rsidRPr="009365B7" w:rsidRDefault="00333280" w:rsidP="00393E02">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5D063E"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0C3EA3" w:rsidRDefault="00333280" w:rsidP="003307EF">
            <w:pPr>
              <w:jc w:val="cente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3-</w:t>
            </w:r>
          </w:p>
        </w:tc>
        <w:tc>
          <w:tcPr>
            <w:tcW w:w="4129" w:type="dxa"/>
            <w:tcBorders>
              <w:left w:val="single" w:sz="12" w:space="0" w:color="auto"/>
              <w:right w:val="single" w:sz="12" w:space="0" w:color="auto"/>
            </w:tcBorders>
            <w:vAlign w:val="center"/>
          </w:tcPr>
          <w:p w:rsidR="00333280" w:rsidRPr="009365B7" w:rsidRDefault="00333280" w:rsidP="000B7E43">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A78FF"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4-</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B7E43" w:rsidRDefault="00333280" w:rsidP="000B7E43">
            <w:pPr>
              <w:jc w:val="both"/>
              <w:rPr>
                <w:b/>
                <w:sz w:val="22"/>
                <w:szCs w:val="22"/>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5-</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6-</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7-</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8-</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9-</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bl>
    <w:p w:rsidR="00AF22A7" w:rsidRPr="00F26E66" w:rsidRDefault="00AF22A7">
      <w:pPr>
        <w:rPr>
          <w:rFonts w:ascii="Verdana" w:hAnsi="Verdana"/>
        </w:rPr>
      </w:pPr>
    </w:p>
    <w:p w:rsidR="00EE5BAD" w:rsidRPr="00F26E66" w:rsidRDefault="005905A2" w:rsidP="005905A2">
      <w:pPr>
        <w:tabs>
          <w:tab w:val="left" w:pos="6780"/>
        </w:tabs>
        <w:rPr>
          <w:rFonts w:ascii="Verdana" w:hAnsi="Verdana"/>
        </w:rPr>
      </w:pPr>
      <w:r>
        <w:rPr>
          <w:rFonts w:ascii="Verdana" w:hAnsi="Verdana"/>
        </w:rPr>
        <w:tab/>
      </w:r>
    </w:p>
    <w:p w:rsidR="00EE5BAD" w:rsidRPr="0039077B" w:rsidRDefault="00E12EE4" w:rsidP="0039077B">
      <w:pPr>
        <w:spacing w:before="72"/>
        <w:ind w:left="432" w:firstLine="273"/>
        <w:jc w:val="both"/>
        <w:rPr>
          <w:color w:val="000000"/>
          <w:spacing w:val="5"/>
        </w:rPr>
      </w:pPr>
      <w:r w:rsidRPr="0039077B">
        <w:rPr>
          <w:color w:val="000000"/>
          <w:spacing w:val="5"/>
        </w:rPr>
        <w:t>Üniversitemiz Bilgi İşle</w:t>
      </w:r>
      <w:r w:rsidR="00455BB0" w:rsidRPr="0039077B">
        <w:rPr>
          <w:color w:val="000000"/>
          <w:spacing w:val="5"/>
        </w:rPr>
        <w:t xml:space="preserve">m Daire Başkanlığı </w:t>
      </w:r>
      <w:r w:rsidR="0039077B" w:rsidRPr="006238F2">
        <w:rPr>
          <w:color w:val="000000"/>
          <w:spacing w:val="5"/>
        </w:rPr>
        <w:t xml:space="preserve">Kurum bünyesinde yer alan uygulamalar, </w:t>
      </w:r>
      <w:r w:rsidR="0039077B" w:rsidRPr="0039077B">
        <w:rPr>
          <w:color w:val="000000"/>
          <w:spacing w:val="5"/>
        </w:rPr>
        <w:t>ağ/teknoloji ürünleri ve bileşenlerine sızma testleri yapılması, bilgi güvenliği farkındalık eğitimleri ve danışmanlık h</w:t>
      </w:r>
      <w:r w:rsidR="0039077B" w:rsidRPr="0039077B">
        <w:rPr>
          <w:color w:val="000000"/>
          <w:spacing w:val="5"/>
        </w:rPr>
        <w:t xml:space="preserve">izmetinin gerçekleştirilmesi </w:t>
      </w:r>
      <w:r w:rsidR="00EF0473" w:rsidRPr="0039077B">
        <w:rPr>
          <w:color w:val="000000"/>
          <w:spacing w:val="5"/>
        </w:rPr>
        <w:t xml:space="preserve">alımı için </w:t>
      </w:r>
      <w:r w:rsidR="001F41B9" w:rsidRPr="0039077B">
        <w:rPr>
          <w:color w:val="000000"/>
          <w:spacing w:val="5"/>
        </w:rPr>
        <w:t xml:space="preserve">teklifler </w:t>
      </w:r>
      <w:proofErr w:type="gramStart"/>
      <w:r w:rsidR="0039077B" w:rsidRPr="0039077B">
        <w:rPr>
          <w:color w:val="000000"/>
          <w:spacing w:val="5"/>
        </w:rPr>
        <w:t>15</w:t>
      </w:r>
      <w:r w:rsidR="009F77B8" w:rsidRPr="0039077B">
        <w:rPr>
          <w:color w:val="000000"/>
          <w:spacing w:val="5"/>
        </w:rPr>
        <w:t>/</w:t>
      </w:r>
      <w:r w:rsidR="0039077B" w:rsidRPr="0039077B">
        <w:rPr>
          <w:color w:val="000000"/>
          <w:spacing w:val="5"/>
        </w:rPr>
        <w:t>10</w:t>
      </w:r>
      <w:r w:rsidR="001F41B9" w:rsidRPr="0039077B">
        <w:rPr>
          <w:color w:val="000000"/>
          <w:spacing w:val="5"/>
        </w:rPr>
        <w:t>/</w:t>
      </w:r>
      <w:r w:rsidR="00EE5BAD" w:rsidRPr="0039077B">
        <w:rPr>
          <w:color w:val="000000"/>
          <w:spacing w:val="5"/>
        </w:rPr>
        <w:t>20</w:t>
      </w:r>
      <w:r w:rsidR="00515BB0" w:rsidRPr="0039077B">
        <w:rPr>
          <w:color w:val="000000"/>
          <w:spacing w:val="5"/>
        </w:rPr>
        <w:t>1</w:t>
      </w:r>
      <w:r w:rsidR="003461BC" w:rsidRPr="0039077B">
        <w:rPr>
          <w:color w:val="000000"/>
          <w:spacing w:val="5"/>
        </w:rPr>
        <w:t>8</w:t>
      </w:r>
      <w:proofErr w:type="gramEnd"/>
      <w:r w:rsidR="00422021" w:rsidRPr="0039077B">
        <w:rPr>
          <w:color w:val="000000"/>
          <w:spacing w:val="5"/>
        </w:rPr>
        <w:t xml:space="preserve"> </w:t>
      </w:r>
      <w:r w:rsidR="00EE5BAD" w:rsidRPr="0039077B">
        <w:rPr>
          <w:color w:val="000000"/>
          <w:spacing w:val="5"/>
        </w:rPr>
        <w:t>tarih ve</w:t>
      </w:r>
      <w:r w:rsidR="00897C47" w:rsidRPr="0039077B">
        <w:rPr>
          <w:color w:val="000000"/>
          <w:spacing w:val="5"/>
        </w:rPr>
        <w:t xml:space="preserve"> </w:t>
      </w:r>
      <w:r w:rsidR="007A39FC" w:rsidRPr="0039077B">
        <w:rPr>
          <w:color w:val="000000"/>
          <w:spacing w:val="5"/>
        </w:rPr>
        <w:t xml:space="preserve">saat </w:t>
      </w:r>
      <w:r w:rsidR="00F83333" w:rsidRPr="0039077B">
        <w:rPr>
          <w:color w:val="000000"/>
          <w:spacing w:val="5"/>
        </w:rPr>
        <w:t>17</w:t>
      </w:r>
      <w:r w:rsidR="00812433" w:rsidRPr="0039077B">
        <w:rPr>
          <w:color w:val="000000"/>
          <w:spacing w:val="5"/>
        </w:rPr>
        <w:t>:00</w:t>
      </w:r>
      <w:r w:rsidR="00EE5BAD" w:rsidRPr="0039077B">
        <w:rPr>
          <w:color w:val="000000"/>
          <w:spacing w:val="5"/>
        </w:rPr>
        <w:t xml:space="preserve"> </w:t>
      </w:r>
      <w:r w:rsidR="004751BA" w:rsidRPr="0039077B">
        <w:rPr>
          <w:color w:val="000000"/>
          <w:spacing w:val="5"/>
        </w:rPr>
        <w:t>ye</w:t>
      </w:r>
      <w:r w:rsidR="00EE5BAD" w:rsidRPr="0039077B">
        <w:rPr>
          <w:color w:val="000000"/>
          <w:spacing w:val="5"/>
        </w:rPr>
        <w:t xml:space="preserve"> kadar U.Ü. Rektörlüğü </w:t>
      </w:r>
      <w:r w:rsidR="00F10EAD" w:rsidRPr="0039077B">
        <w:rPr>
          <w:color w:val="000000"/>
          <w:spacing w:val="5"/>
        </w:rPr>
        <w:t xml:space="preserve">Bilgi İşlem Daire </w:t>
      </w:r>
      <w:r w:rsidR="00EE5BAD" w:rsidRPr="0039077B">
        <w:rPr>
          <w:color w:val="000000"/>
          <w:spacing w:val="5"/>
        </w:rPr>
        <w:t>Başkanlığı</w:t>
      </w:r>
      <w:r w:rsidR="00F10EAD" w:rsidRPr="0039077B">
        <w:rPr>
          <w:color w:val="000000"/>
          <w:spacing w:val="5"/>
        </w:rPr>
        <w:t>na</w:t>
      </w:r>
      <w:r w:rsidR="00B54AA6" w:rsidRPr="0039077B">
        <w:rPr>
          <w:color w:val="000000"/>
          <w:spacing w:val="5"/>
        </w:rPr>
        <w:t xml:space="preserve"> elden </w:t>
      </w:r>
      <w:r w:rsidR="00EE5BAD" w:rsidRPr="0039077B">
        <w:rPr>
          <w:color w:val="000000"/>
          <w:spacing w:val="5"/>
        </w:rPr>
        <w:t>teslim</w:t>
      </w:r>
      <w:r w:rsidR="00B54AA6" w:rsidRPr="0039077B">
        <w:rPr>
          <w:color w:val="000000"/>
          <w:spacing w:val="5"/>
        </w:rPr>
        <w:t xml:space="preserve"> edileceği gibi posta yoluyla da gönderilebilir.</w:t>
      </w:r>
      <w:r w:rsidR="00326994" w:rsidRPr="0039077B">
        <w:rPr>
          <w:color w:val="000000"/>
          <w:spacing w:val="5"/>
        </w:rPr>
        <w:t xml:space="preserve"> </w:t>
      </w:r>
      <w:r w:rsidR="00326994" w:rsidRPr="0039077B">
        <w:rPr>
          <w:b/>
          <w:color w:val="000000"/>
          <w:spacing w:val="5"/>
        </w:rPr>
        <w:t xml:space="preserve">(Not: </w:t>
      </w:r>
      <w:proofErr w:type="spellStart"/>
      <w:r w:rsidR="00326994" w:rsidRPr="0039077B">
        <w:rPr>
          <w:b/>
          <w:color w:val="000000"/>
          <w:spacing w:val="5"/>
        </w:rPr>
        <w:t>Fax</w:t>
      </w:r>
      <w:proofErr w:type="spellEnd"/>
      <w:r w:rsidR="00326994" w:rsidRPr="0039077B">
        <w:rPr>
          <w:b/>
          <w:color w:val="000000"/>
          <w:spacing w:val="5"/>
        </w:rPr>
        <w:t xml:space="preserve"> ile gönderilen teklifler</w:t>
      </w:r>
      <w:r w:rsidR="00985EDD" w:rsidRPr="0039077B">
        <w:rPr>
          <w:b/>
          <w:color w:val="000000"/>
          <w:spacing w:val="5"/>
        </w:rPr>
        <w:t xml:space="preserve"> geçerli sayılmayacaktır</w:t>
      </w:r>
      <w:r w:rsidR="00326994" w:rsidRPr="0039077B">
        <w:rPr>
          <w:b/>
          <w:color w:val="000000"/>
          <w:spacing w:val="5"/>
        </w:rPr>
        <w:t>.)</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 imzalı ve kaşeli olmalıdır.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Teklifin hangi tarihe kadar geçerli olduğu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Sipariş sonrasında mal/hizmetin kaç günde teslim edileceği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mektubuna dosya numarası yazılmalıdır.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Kısmi teklif </w:t>
      </w:r>
      <w:r w:rsidR="00C9040A">
        <w:rPr>
          <w:rFonts w:ascii="Verdana" w:hAnsi="Verdana"/>
          <w:sz w:val="18"/>
          <w:szCs w:val="18"/>
        </w:rPr>
        <w:t>verilmeyecektir.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Mal/Hizmetle ilgili her türlü giderler (Montaj, nakliye, sigorta, vergi, vb.) tedarikçiye aittir.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w:t>
      </w:r>
      <w:r w:rsidR="008907E2" w:rsidRPr="0046767E">
        <w:rPr>
          <w:rFonts w:ascii="Verdana" w:hAnsi="Verdana"/>
          <w:sz w:val="18"/>
          <w:szCs w:val="18"/>
        </w:rPr>
        <w:t>n</w:t>
      </w:r>
      <w:r w:rsidRPr="0046767E">
        <w:rPr>
          <w:rFonts w:ascii="Verdana" w:hAnsi="Verdana"/>
          <w:sz w:val="18"/>
          <w:szCs w:val="18"/>
        </w:rPr>
        <w:t xml:space="preserve"> teklifler değerlendirmeye alınmayacaktır.)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43275F" w:rsidRDefault="00273A61" w:rsidP="0043275F">
      <w:pPr>
        <w:numPr>
          <w:ilvl w:val="0"/>
          <w:numId w:val="1"/>
        </w:numPr>
        <w:spacing w:line="276" w:lineRule="auto"/>
        <w:jc w:val="both"/>
        <w:rPr>
          <w:rFonts w:ascii="Verdana" w:hAnsi="Verdana"/>
          <w:sz w:val="18"/>
          <w:szCs w:val="18"/>
        </w:rPr>
      </w:pPr>
      <w:r w:rsidRPr="0046767E">
        <w:rPr>
          <w:rFonts w:ascii="Verdana" w:hAnsi="Verdana"/>
          <w:sz w:val="18"/>
          <w:szCs w:val="18"/>
        </w:rPr>
        <w:t>Teklifler sıra numaralarına göre verilecektir.</w:t>
      </w:r>
    </w:p>
    <w:p w:rsidR="00C03F94" w:rsidRDefault="00C03F94" w:rsidP="0043275F">
      <w:pPr>
        <w:numPr>
          <w:ilvl w:val="0"/>
          <w:numId w:val="1"/>
        </w:numPr>
        <w:spacing w:line="276" w:lineRule="auto"/>
        <w:jc w:val="both"/>
        <w:rPr>
          <w:rFonts w:ascii="Verdana" w:hAnsi="Verdana"/>
          <w:sz w:val="18"/>
          <w:szCs w:val="18"/>
        </w:rPr>
      </w:pPr>
      <w:r>
        <w:rPr>
          <w:rFonts w:ascii="Verdana" w:hAnsi="Verdana"/>
          <w:sz w:val="18"/>
          <w:szCs w:val="18"/>
        </w:rPr>
        <w:t xml:space="preserve">Sipariş edilen mal/hizmetin teklifte  belirtilen tarihe kadar teslim edilmesi , </w:t>
      </w:r>
      <w:r w:rsidR="002F627A">
        <w:rPr>
          <w:rFonts w:ascii="Verdana" w:hAnsi="Verdana"/>
          <w:sz w:val="18"/>
          <w:szCs w:val="18"/>
        </w:rPr>
        <w:t xml:space="preserve">belirtilen tarihten  sonra </w:t>
      </w:r>
      <w:r>
        <w:rPr>
          <w:rFonts w:ascii="Verdana" w:hAnsi="Verdana"/>
          <w:sz w:val="18"/>
          <w:szCs w:val="18"/>
        </w:rPr>
        <w:t xml:space="preserve"> teslim edilme</w:t>
      </w:r>
      <w:r w:rsidR="00C96D75">
        <w:rPr>
          <w:rFonts w:ascii="Verdana" w:hAnsi="Verdana"/>
          <w:sz w:val="18"/>
          <w:szCs w:val="18"/>
        </w:rPr>
        <w:t xml:space="preserve">k istenilmesi </w:t>
      </w:r>
      <w:r w:rsidR="002F627A">
        <w:rPr>
          <w:rFonts w:ascii="Verdana" w:hAnsi="Verdana"/>
          <w:sz w:val="18"/>
          <w:szCs w:val="18"/>
        </w:rPr>
        <w:t xml:space="preserve"> halinde idare tarafından mal/hizmetin kabulü yapılmayacaktır.</w:t>
      </w:r>
    </w:p>
    <w:p w:rsidR="00474A0A" w:rsidRPr="00543C81" w:rsidRDefault="00A34FEA" w:rsidP="0043275F">
      <w:pPr>
        <w:numPr>
          <w:ilvl w:val="0"/>
          <w:numId w:val="1"/>
        </w:numPr>
        <w:spacing w:line="276" w:lineRule="auto"/>
        <w:jc w:val="both"/>
        <w:rPr>
          <w:rFonts w:ascii="Verdana" w:hAnsi="Verdana"/>
          <w:b/>
          <w:sz w:val="18"/>
          <w:szCs w:val="18"/>
        </w:rPr>
      </w:pPr>
      <w:r w:rsidRPr="00543C81">
        <w:rPr>
          <w:rFonts w:ascii="Verdana" w:hAnsi="Verdana"/>
          <w:b/>
          <w:sz w:val="18"/>
          <w:szCs w:val="18"/>
        </w:rPr>
        <w:t>Aşağıda idare tarafından standart hale getirilen teklif mektubu eksiksiz doldurulup gönderilmesi halinde geçerli sayılacaktır.</w:t>
      </w:r>
    </w:p>
    <w:p w:rsidR="00D23B7D" w:rsidRPr="0046767E" w:rsidRDefault="00D23B7D" w:rsidP="00E918E1">
      <w:pPr>
        <w:ind w:left="708"/>
        <w:jc w:val="center"/>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w:t>
      </w:r>
      <w:r w:rsidR="00F10EAD">
        <w:rPr>
          <w:rStyle w:val="Gl"/>
          <w:rFonts w:ascii="Verdana" w:hAnsi="Verdana" w:cs="Tahoma"/>
          <w:b w:val="0"/>
          <w:sz w:val="18"/>
          <w:szCs w:val="18"/>
        </w:rPr>
        <w:t>–</w:t>
      </w:r>
      <w:r w:rsidRPr="0046767E">
        <w:rPr>
          <w:rStyle w:val="Gl"/>
          <w:rFonts w:ascii="Verdana" w:hAnsi="Verdana" w:cs="Tahoma"/>
          <w:b w:val="0"/>
          <w:sz w:val="18"/>
          <w:szCs w:val="18"/>
        </w:rPr>
        <w:t xml:space="preserve"> </w:t>
      </w:r>
      <w:r w:rsidR="00F10EAD">
        <w:rPr>
          <w:rStyle w:val="Gl"/>
          <w:rFonts w:ascii="Verdana" w:hAnsi="Verdana" w:cs="Tahoma"/>
          <w:b w:val="0"/>
          <w:sz w:val="18"/>
          <w:szCs w:val="18"/>
        </w:rPr>
        <w:t>Bilgi İşlem</w:t>
      </w:r>
      <w:r w:rsidRPr="0046767E">
        <w:rPr>
          <w:rStyle w:val="Gl"/>
          <w:rFonts w:ascii="Verdana" w:hAnsi="Verdana" w:cs="Tahoma"/>
          <w:b w:val="0"/>
          <w:sz w:val="18"/>
          <w:szCs w:val="18"/>
        </w:rPr>
        <w:t xml:space="preserve"> Daire Başkanlığı</w:t>
      </w:r>
      <w:r w:rsidR="00E918E1" w:rsidRPr="0046767E">
        <w:rPr>
          <w:rStyle w:val="Gl"/>
          <w:rFonts w:ascii="Verdana" w:hAnsi="Verdana" w:cs="Tahoma"/>
          <w:b w:val="0"/>
          <w:sz w:val="18"/>
          <w:szCs w:val="18"/>
        </w:rPr>
        <w:t xml:space="preserve"> </w:t>
      </w:r>
      <w:proofErr w:type="spellStart"/>
      <w:r w:rsidRPr="0046767E">
        <w:rPr>
          <w:rStyle w:val="Gl"/>
          <w:rFonts w:ascii="Verdana" w:hAnsi="Verdana" w:cs="Tahoma"/>
          <w:b w:val="0"/>
          <w:sz w:val="18"/>
          <w:szCs w:val="18"/>
        </w:rPr>
        <w:t>Görükle</w:t>
      </w:r>
      <w:proofErr w:type="spellEnd"/>
      <w:r w:rsidRPr="0046767E">
        <w:rPr>
          <w:rStyle w:val="Gl"/>
          <w:rFonts w:ascii="Verdana" w:hAnsi="Verdana" w:cs="Tahoma"/>
          <w:b w:val="0"/>
          <w:sz w:val="18"/>
          <w:szCs w:val="18"/>
        </w:rPr>
        <w:t xml:space="preserve"> </w:t>
      </w:r>
      <w:proofErr w:type="spellStart"/>
      <w:r w:rsidRPr="0046767E">
        <w:rPr>
          <w:rStyle w:val="Gl"/>
          <w:rFonts w:ascii="Verdana" w:hAnsi="Verdana" w:cs="Tahoma"/>
          <w:b w:val="0"/>
          <w:sz w:val="18"/>
          <w:szCs w:val="18"/>
        </w:rPr>
        <w:t>Kampusü</w:t>
      </w:r>
      <w:proofErr w:type="spellEnd"/>
      <w:r w:rsidRPr="0046767E">
        <w:rPr>
          <w:rStyle w:val="Gl"/>
          <w:rFonts w:ascii="Verdana" w:hAnsi="Verdana" w:cs="Tahoma"/>
          <w:b w:val="0"/>
          <w:sz w:val="18"/>
          <w:szCs w:val="18"/>
        </w:rPr>
        <w:t xml:space="preserve"> 16059 Nilüfer / BURSA</w:t>
      </w:r>
    </w:p>
    <w:p w:rsidR="003461BC" w:rsidRPr="003F0F85" w:rsidRDefault="0077316F" w:rsidP="003F0F85">
      <w:pPr>
        <w:ind w:firstLine="705"/>
        <w:rPr>
          <w:rFonts w:ascii="Verdana" w:hAnsi="Verdana"/>
          <w:bCs/>
          <w:sz w:val="18"/>
          <w:szCs w:val="18"/>
        </w:rPr>
      </w:pPr>
      <w:r>
        <w:rPr>
          <w:rStyle w:val="Gl"/>
          <w:rFonts w:ascii="Verdana" w:hAnsi="Verdana" w:cs="Tahoma"/>
          <w:sz w:val="18"/>
          <w:szCs w:val="18"/>
        </w:rPr>
        <w:t xml:space="preserve">      </w:t>
      </w:r>
      <w:r w:rsidR="00D23B7D" w:rsidRPr="0046767E">
        <w:rPr>
          <w:rStyle w:val="Gl"/>
          <w:rFonts w:ascii="Verdana" w:hAnsi="Verdana" w:cs="Tahoma"/>
          <w:sz w:val="18"/>
          <w:szCs w:val="18"/>
        </w:rPr>
        <w:t>Tel     :</w:t>
      </w:r>
      <w:r w:rsidR="003E7F4F">
        <w:rPr>
          <w:rStyle w:val="Gl"/>
          <w:rFonts w:ascii="Verdana" w:hAnsi="Verdana" w:cs="Tahoma"/>
          <w:sz w:val="18"/>
          <w:szCs w:val="18"/>
        </w:rPr>
        <w:t xml:space="preserve"> </w:t>
      </w:r>
      <w:r w:rsidR="00D23B7D" w:rsidRPr="0046767E">
        <w:rPr>
          <w:rStyle w:val="Gl"/>
          <w:rFonts w:ascii="Verdana" w:hAnsi="Verdana" w:cs="Tahoma"/>
          <w:sz w:val="18"/>
          <w:szCs w:val="18"/>
        </w:rPr>
        <w:t xml:space="preserve"> </w:t>
      </w:r>
      <w:r w:rsidR="00D23B7D" w:rsidRPr="0046767E">
        <w:rPr>
          <w:rStyle w:val="Gl"/>
          <w:rFonts w:ascii="Verdana" w:hAnsi="Verdana"/>
          <w:b w:val="0"/>
          <w:sz w:val="18"/>
          <w:szCs w:val="18"/>
        </w:rPr>
        <w:t xml:space="preserve">(0224) </w:t>
      </w:r>
      <w:r w:rsidR="003E7F4F">
        <w:rPr>
          <w:rStyle w:val="Gl"/>
          <w:rFonts w:ascii="Verdana" w:hAnsi="Verdana"/>
          <w:b w:val="0"/>
          <w:sz w:val="18"/>
          <w:szCs w:val="18"/>
        </w:rPr>
        <w:t>294 0</w:t>
      </w:r>
      <w:r w:rsidR="00F10EAD">
        <w:rPr>
          <w:rStyle w:val="Gl"/>
          <w:rFonts w:ascii="Verdana" w:hAnsi="Verdana"/>
          <w:b w:val="0"/>
          <w:sz w:val="18"/>
          <w:szCs w:val="18"/>
        </w:rPr>
        <w:t>5</w:t>
      </w:r>
      <w:r w:rsidR="003E7F4F">
        <w:rPr>
          <w:rStyle w:val="Gl"/>
          <w:rFonts w:ascii="Verdana" w:hAnsi="Verdana"/>
          <w:b w:val="0"/>
          <w:sz w:val="18"/>
          <w:szCs w:val="18"/>
        </w:rPr>
        <w:t xml:space="preserve"> </w:t>
      </w:r>
      <w:r w:rsidR="00F10EAD">
        <w:rPr>
          <w:rStyle w:val="Gl"/>
          <w:rFonts w:ascii="Verdana" w:hAnsi="Verdana"/>
          <w:b w:val="0"/>
          <w:sz w:val="18"/>
          <w:szCs w:val="18"/>
        </w:rPr>
        <w:t>00</w:t>
      </w:r>
      <w:r w:rsidR="00E918E1" w:rsidRPr="0046767E">
        <w:rPr>
          <w:rFonts w:ascii="Verdana" w:hAnsi="Verdana"/>
          <w:b/>
          <w:sz w:val="18"/>
          <w:szCs w:val="18"/>
        </w:rPr>
        <w:t xml:space="preserve">                 </w:t>
      </w:r>
      <w:r w:rsidR="003E7F4F">
        <w:rPr>
          <w:rFonts w:ascii="Verdana" w:hAnsi="Verdana"/>
          <w:b/>
          <w:sz w:val="18"/>
          <w:szCs w:val="18"/>
        </w:rPr>
        <w:t xml:space="preserve"> </w:t>
      </w:r>
      <w:proofErr w:type="spellStart"/>
      <w:r w:rsidR="00D23B7D" w:rsidRPr="0046767E">
        <w:rPr>
          <w:rFonts w:ascii="Verdana" w:hAnsi="Verdana"/>
          <w:b/>
          <w:sz w:val="18"/>
          <w:szCs w:val="18"/>
        </w:rPr>
        <w:t>Fax</w:t>
      </w:r>
      <w:proofErr w:type="spellEnd"/>
      <w:r w:rsidR="00D23B7D" w:rsidRPr="0046767E">
        <w:rPr>
          <w:rFonts w:ascii="Verdana" w:hAnsi="Verdana"/>
          <w:b/>
          <w:sz w:val="18"/>
          <w:szCs w:val="18"/>
        </w:rPr>
        <w:t xml:space="preserve">    : </w:t>
      </w:r>
      <w:r w:rsidR="00D23B7D" w:rsidRPr="0046767E">
        <w:rPr>
          <w:rStyle w:val="Gl"/>
          <w:rFonts w:ascii="Verdana" w:hAnsi="Verdana"/>
          <w:b w:val="0"/>
          <w:sz w:val="18"/>
          <w:szCs w:val="18"/>
        </w:rPr>
        <w:t>(0224) 294 0</w:t>
      </w:r>
      <w:r w:rsidR="00F10EAD">
        <w:rPr>
          <w:rStyle w:val="Gl"/>
          <w:rFonts w:ascii="Verdana" w:hAnsi="Verdana"/>
          <w:b w:val="0"/>
          <w:sz w:val="18"/>
          <w:szCs w:val="18"/>
        </w:rPr>
        <w:t>5</w:t>
      </w:r>
      <w:r w:rsidR="00D23B7D" w:rsidRPr="0046767E">
        <w:rPr>
          <w:rStyle w:val="Gl"/>
          <w:rFonts w:ascii="Verdana" w:hAnsi="Verdana"/>
          <w:b w:val="0"/>
          <w:sz w:val="18"/>
          <w:szCs w:val="18"/>
        </w:rPr>
        <w:t xml:space="preserve"> </w:t>
      </w:r>
      <w:r w:rsidR="00F10EAD">
        <w:rPr>
          <w:rStyle w:val="Gl"/>
          <w:rFonts w:ascii="Verdana" w:hAnsi="Verdana"/>
          <w:b w:val="0"/>
          <w:sz w:val="18"/>
          <w:szCs w:val="18"/>
        </w:rPr>
        <w:t>01</w:t>
      </w:r>
    </w:p>
    <w:p w:rsidR="0039077B" w:rsidRDefault="0039077B" w:rsidP="009378AB">
      <w:pPr>
        <w:jc w:val="center"/>
        <w:rPr>
          <w:rFonts w:ascii="Verdana" w:hAnsi="Verdana"/>
          <w:b/>
          <w:sz w:val="20"/>
          <w:szCs w:val="20"/>
        </w:rPr>
      </w:pPr>
    </w:p>
    <w:p w:rsidR="00F26E66" w:rsidRPr="00733059" w:rsidRDefault="009378AB" w:rsidP="009378AB">
      <w:pPr>
        <w:jc w:val="center"/>
        <w:rPr>
          <w:rFonts w:ascii="Verdana" w:hAnsi="Verdana"/>
          <w:b/>
          <w:sz w:val="20"/>
          <w:szCs w:val="20"/>
        </w:rPr>
      </w:pPr>
      <w:r w:rsidRPr="00733059">
        <w:rPr>
          <w:rFonts w:ascii="Verdana" w:hAnsi="Verdana"/>
          <w:b/>
          <w:sz w:val="20"/>
          <w:szCs w:val="20"/>
        </w:rPr>
        <w:lastRenderedPageBreak/>
        <w:t>TEKLİF MEKTUBU</w:t>
      </w:r>
    </w:p>
    <w:p w:rsidR="0017088F" w:rsidRPr="00733059" w:rsidRDefault="0017088F" w:rsidP="0017088F">
      <w:pPr>
        <w:jc w:val="center"/>
        <w:rPr>
          <w:rFonts w:ascii="Verdana" w:hAnsi="Verdana"/>
          <w:b/>
          <w:sz w:val="20"/>
          <w:szCs w:val="20"/>
        </w:rPr>
      </w:pPr>
      <w:r w:rsidRPr="00733059">
        <w:rPr>
          <w:rFonts w:ascii="Verdana" w:hAnsi="Verdana"/>
          <w:b/>
          <w:sz w:val="20"/>
          <w:szCs w:val="20"/>
        </w:rPr>
        <w:t>ULUDAĞ ÜNİVERSİTESİ REKTÖRLÜĞÜ</w:t>
      </w:r>
    </w:p>
    <w:p w:rsidR="0017088F" w:rsidRPr="00733059" w:rsidRDefault="00F10EAD" w:rsidP="0017088F">
      <w:pPr>
        <w:jc w:val="center"/>
        <w:rPr>
          <w:rFonts w:ascii="Verdana" w:hAnsi="Verdana"/>
          <w:b/>
          <w:sz w:val="20"/>
          <w:szCs w:val="20"/>
        </w:rPr>
      </w:pPr>
      <w:r>
        <w:rPr>
          <w:rFonts w:ascii="Verdana" w:hAnsi="Verdana"/>
          <w:b/>
          <w:sz w:val="20"/>
          <w:szCs w:val="20"/>
        </w:rPr>
        <w:t>BİLGİ İŞLEM</w:t>
      </w:r>
      <w:r w:rsidR="009378AB" w:rsidRPr="00733059">
        <w:rPr>
          <w:rFonts w:ascii="Verdana" w:hAnsi="Verdana"/>
          <w:b/>
          <w:sz w:val="20"/>
          <w:szCs w:val="20"/>
        </w:rPr>
        <w:t xml:space="preserve"> DAİRE BAŞKANLIĞI</w:t>
      </w:r>
      <w:r>
        <w:rPr>
          <w:rFonts w:ascii="Verdana" w:hAnsi="Verdana"/>
          <w:b/>
          <w:sz w:val="20"/>
          <w:szCs w:val="20"/>
        </w:rPr>
        <w:t>NA</w:t>
      </w:r>
    </w:p>
    <w:p w:rsidR="00BA4820" w:rsidRDefault="00BA4820" w:rsidP="0017088F">
      <w:pPr>
        <w:jc w:val="center"/>
        <w:rPr>
          <w:rFonts w:ascii="Verdana" w:hAnsi="Verdana"/>
          <w:b/>
          <w:sz w:val="20"/>
          <w:szCs w:val="20"/>
        </w:rPr>
      </w:pPr>
    </w:p>
    <w:p w:rsidR="00BA4820" w:rsidRPr="00E70FA2" w:rsidRDefault="00BA4820" w:rsidP="00B62059">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FA73CA">
        <w:rPr>
          <w:rFonts w:ascii="Verdana" w:hAnsi="Verdana"/>
          <w:b/>
          <w:sz w:val="20"/>
          <w:szCs w:val="20"/>
        </w:rPr>
        <w:t xml:space="preserve">             </w:t>
      </w:r>
      <w:r w:rsidR="0070295D">
        <w:rPr>
          <w:rFonts w:ascii="Verdana" w:hAnsi="Verdana"/>
          <w:b/>
          <w:sz w:val="16"/>
          <w:szCs w:val="16"/>
        </w:rPr>
        <w:t xml:space="preserve">Tarih: </w:t>
      </w:r>
      <w:proofErr w:type="gramStart"/>
      <w:r w:rsidR="0070295D">
        <w:rPr>
          <w:rFonts w:ascii="Verdana" w:hAnsi="Verdana"/>
          <w:b/>
          <w:sz w:val="16"/>
          <w:szCs w:val="16"/>
        </w:rPr>
        <w:t>….</w:t>
      </w:r>
      <w:proofErr w:type="gramEnd"/>
      <w:r w:rsidR="00856AC2">
        <w:rPr>
          <w:rFonts w:ascii="Verdana" w:hAnsi="Verdana"/>
          <w:b/>
          <w:sz w:val="16"/>
          <w:szCs w:val="16"/>
        </w:rPr>
        <w:t>/…./</w:t>
      </w:r>
      <w:r w:rsidR="003461BC">
        <w:rPr>
          <w:rFonts w:ascii="Verdana" w:hAnsi="Verdana"/>
          <w:b/>
          <w:sz w:val="16"/>
          <w:szCs w:val="16"/>
        </w:rPr>
        <w:t>2018</w:t>
      </w:r>
    </w:p>
    <w:p w:rsidR="00427EE5" w:rsidRDefault="00427EE5" w:rsidP="0017088F">
      <w:pPr>
        <w:jc w:val="cente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427EE5">
        <w:trPr>
          <w:trHeight w:val="295"/>
        </w:trPr>
        <w:tc>
          <w:tcPr>
            <w:tcW w:w="9426" w:type="dxa"/>
            <w:gridSpan w:val="2"/>
          </w:tcPr>
          <w:p w:rsidR="00427EE5" w:rsidRPr="00427EE5" w:rsidRDefault="00427EE5" w:rsidP="00427EE5">
            <w:pPr>
              <w:spacing w:line="360" w:lineRule="auto"/>
              <w:jc w:val="both"/>
            </w:pPr>
            <w:r w:rsidRPr="00427EE5">
              <w:rPr>
                <w:rFonts w:ascii="Verdana" w:hAnsi="Verdana"/>
                <w:b/>
                <w:sz w:val="16"/>
                <w:szCs w:val="16"/>
              </w:rPr>
              <w:t>Teklif Vermeye Yetkili Kişinin;</w:t>
            </w:r>
          </w:p>
        </w:tc>
      </w:tr>
      <w:tr w:rsidR="00427EE5">
        <w:trPr>
          <w:trHeight w:val="270"/>
        </w:trPr>
        <w:tc>
          <w:tcPr>
            <w:tcW w:w="3510" w:type="dxa"/>
            <w:tcBorders>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Adı ve Soyadı</w:t>
            </w:r>
          </w:p>
        </w:tc>
        <w:tc>
          <w:tcPr>
            <w:tcW w:w="5916" w:type="dxa"/>
            <w:tcBorders>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64"/>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 xml:space="preserve">Telefon ve </w:t>
            </w:r>
            <w:proofErr w:type="spellStart"/>
            <w:r w:rsidRPr="003B3F4E">
              <w:rPr>
                <w:rFonts w:ascii="Verdana" w:hAnsi="Verdana"/>
                <w:b/>
                <w:sz w:val="16"/>
                <w:szCs w:val="16"/>
              </w:rPr>
              <w:t>Fax</w:t>
            </w:r>
            <w:proofErr w:type="spellEnd"/>
            <w:r w:rsidRPr="003B3F4E">
              <w:rPr>
                <w:rFonts w:ascii="Verdana" w:hAnsi="Verdana"/>
                <w:b/>
                <w:sz w:val="16"/>
                <w:szCs w:val="16"/>
              </w:rPr>
              <w:t xml:space="preserve">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tcBorders>
          </w:tcPr>
          <w:p w:rsidR="00427EE5" w:rsidRPr="003B3F4E" w:rsidRDefault="00427EE5" w:rsidP="00427EE5">
            <w:pPr>
              <w:tabs>
                <w:tab w:val="center" w:pos="4643"/>
              </w:tabs>
              <w:spacing w:line="360" w:lineRule="auto"/>
              <w:jc w:val="both"/>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tcBorders>
              <w:top w:val="single" w:sz="8" w:space="0" w:color="auto"/>
            </w:tcBorders>
            <w:vAlign w:val="center"/>
          </w:tcPr>
          <w:p w:rsidR="00427EE5" w:rsidRPr="00427EE5" w:rsidRDefault="00427EE5" w:rsidP="00427EE5">
            <w:pPr>
              <w:tabs>
                <w:tab w:val="center" w:pos="4643"/>
              </w:tabs>
              <w:spacing w:line="360" w:lineRule="auto"/>
              <w:rPr>
                <w:rFonts w:ascii="Verdana" w:hAnsi="Verdana"/>
                <w:sz w:val="16"/>
                <w:szCs w:val="16"/>
              </w:rPr>
            </w:pPr>
          </w:p>
        </w:tc>
      </w:tr>
    </w:tbl>
    <w:p w:rsidR="00E36874" w:rsidRPr="00733059" w:rsidRDefault="00E36874" w:rsidP="0017088F">
      <w:pPr>
        <w:jc w:val="cente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E36874">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E36874" w:rsidRDefault="00E36874" w:rsidP="00E36874">
            <w:pPr>
              <w:spacing w:line="276" w:lineRule="auto"/>
              <w:rPr>
                <w:rFonts w:ascii="Verdana" w:hAnsi="Verdana"/>
                <w:b/>
                <w:sz w:val="16"/>
                <w:szCs w:val="16"/>
              </w:rPr>
            </w:pPr>
            <w:r w:rsidRPr="00E36874">
              <w:rPr>
                <w:rFonts w:ascii="Verdana" w:hAnsi="Verdana"/>
                <w:b/>
                <w:sz w:val="16"/>
                <w:szCs w:val="16"/>
              </w:rPr>
              <w:t xml:space="preserve">Teklife İlişkin </w:t>
            </w:r>
            <w:r w:rsidR="00ED4AFA">
              <w:rPr>
                <w:rFonts w:ascii="Verdana" w:hAnsi="Verdana"/>
                <w:b/>
                <w:sz w:val="16"/>
                <w:szCs w:val="16"/>
              </w:rPr>
              <w:t xml:space="preserve">Kurum </w:t>
            </w:r>
            <w:r w:rsidRPr="00E36874">
              <w:rPr>
                <w:rFonts w:ascii="Verdana" w:hAnsi="Verdana"/>
                <w:b/>
                <w:sz w:val="16"/>
                <w:szCs w:val="16"/>
              </w:rPr>
              <w:t>Dosya Numarası:</w:t>
            </w:r>
          </w:p>
        </w:tc>
      </w:tr>
      <w:tr w:rsidR="0053200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E36874" w:rsidRDefault="0053200C" w:rsidP="002A6EB8">
            <w:pPr>
              <w:jc w:val="center"/>
              <w:rPr>
                <w:rFonts w:ascii="Verdana" w:hAnsi="Verdana"/>
                <w:b/>
                <w:sz w:val="16"/>
                <w:szCs w:val="16"/>
              </w:rPr>
            </w:pPr>
            <w:r w:rsidRPr="00E36874">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Toplam</w:t>
            </w: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top w:val="single" w:sz="12" w:space="0" w:color="auto"/>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2-</w:t>
            </w:r>
          </w:p>
        </w:tc>
        <w:tc>
          <w:tcPr>
            <w:tcW w:w="5015" w:type="dxa"/>
            <w:tcBorders>
              <w:left w:val="single" w:sz="12" w:space="0" w:color="auto"/>
              <w:right w:val="single" w:sz="12" w:space="0" w:color="auto"/>
            </w:tcBorders>
            <w:vAlign w:val="bottom"/>
          </w:tcPr>
          <w:p w:rsidR="00C9040A" w:rsidRDefault="00C9040A" w:rsidP="00C9040A">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3-</w:t>
            </w:r>
          </w:p>
        </w:tc>
        <w:tc>
          <w:tcPr>
            <w:tcW w:w="5015" w:type="dxa"/>
            <w:tcBorders>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4-</w:t>
            </w:r>
          </w:p>
        </w:tc>
        <w:tc>
          <w:tcPr>
            <w:tcW w:w="5015" w:type="dxa"/>
            <w:tcBorders>
              <w:left w:val="single" w:sz="12" w:space="0" w:color="auto"/>
              <w:right w:val="single" w:sz="12" w:space="0" w:color="auto"/>
            </w:tcBorders>
            <w:vAlign w:val="bottom"/>
          </w:tcPr>
          <w:p w:rsidR="00C9040A" w:rsidRDefault="00C9040A" w:rsidP="00EF2EBB">
            <w:pPr>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5-</w:t>
            </w:r>
          </w:p>
        </w:tc>
        <w:tc>
          <w:tcPr>
            <w:tcW w:w="5015" w:type="dxa"/>
            <w:tcBorders>
              <w:left w:val="single" w:sz="12" w:space="0" w:color="auto"/>
              <w:right w:val="single" w:sz="12" w:space="0" w:color="auto"/>
            </w:tcBorders>
            <w:vAlign w:val="center"/>
          </w:tcPr>
          <w:p w:rsidR="00C9040A" w:rsidRPr="00F26E66" w:rsidRDefault="00C9040A" w:rsidP="00635D36">
            <w:pPr>
              <w:tabs>
                <w:tab w:val="left" w:pos="851"/>
              </w:tabs>
              <w:jc w:val="both"/>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6-</w:t>
            </w:r>
          </w:p>
        </w:tc>
        <w:tc>
          <w:tcPr>
            <w:tcW w:w="5015" w:type="dxa"/>
            <w:tcBorders>
              <w:left w:val="single" w:sz="12" w:space="0" w:color="auto"/>
              <w:right w:val="single" w:sz="12" w:space="0" w:color="auto"/>
            </w:tcBorders>
            <w:vAlign w:val="center"/>
          </w:tcPr>
          <w:p w:rsidR="00C9040A" w:rsidRDefault="00C9040A" w:rsidP="00635D36">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2"/>
          <w:wBefore w:w="5599" w:type="dxa"/>
          <w:trHeight w:val="390"/>
        </w:trPr>
        <w:tc>
          <w:tcPr>
            <w:tcW w:w="2409" w:type="dxa"/>
            <w:gridSpan w:val="2"/>
            <w:tcBorders>
              <w:top w:val="single" w:sz="12" w:space="0" w:color="auto"/>
              <w:bottom w:val="single" w:sz="12" w:space="0" w:color="auto"/>
              <w:right w:val="single" w:sz="12" w:space="0" w:color="auto"/>
            </w:tcBorders>
            <w:vAlign w:val="center"/>
          </w:tcPr>
          <w:p w:rsidR="0086446C" w:rsidRPr="002E24A1" w:rsidRDefault="0086446C" w:rsidP="002A6EB8">
            <w:pPr>
              <w:spacing w:line="276" w:lineRule="auto"/>
              <w:jc w:val="center"/>
              <w:rPr>
                <w:rFonts w:ascii="Verdana" w:hAnsi="Verdana"/>
                <w:b/>
                <w:sz w:val="16"/>
                <w:szCs w:val="16"/>
              </w:rPr>
            </w:pPr>
            <w:r>
              <w:rPr>
                <w:rFonts w:ascii="Verdana" w:hAnsi="Verdana"/>
                <w:b/>
                <w:sz w:val="16"/>
                <w:szCs w:val="16"/>
              </w:rPr>
              <w:t xml:space="preserve">KDV’siz </w:t>
            </w:r>
            <w:r w:rsidRPr="002E24A1">
              <w:rPr>
                <w:rFonts w:ascii="Verdana" w:hAnsi="Verdana"/>
                <w:b/>
                <w:sz w:val="16"/>
                <w:szCs w:val="16"/>
              </w:rPr>
              <w:t>Genel Toplam</w:t>
            </w:r>
            <w:r>
              <w:rPr>
                <w:rFonts w:ascii="Verdana" w:hAnsi="Verdana"/>
                <w:b/>
                <w:sz w:val="16"/>
                <w:szCs w:val="16"/>
              </w:rPr>
              <w:t xml:space="preserve"> (TL)</w:t>
            </w:r>
          </w:p>
        </w:tc>
        <w:tc>
          <w:tcPr>
            <w:tcW w:w="1387" w:type="dxa"/>
            <w:tcBorders>
              <w:top w:val="single" w:sz="12" w:space="0" w:color="auto"/>
              <w:left w:val="single" w:sz="12" w:space="0" w:color="auto"/>
              <w:bottom w:val="single" w:sz="12" w:space="0" w:color="auto"/>
            </w:tcBorders>
            <w:vAlign w:val="center"/>
          </w:tcPr>
          <w:p w:rsidR="0086446C" w:rsidRPr="000B67FE" w:rsidRDefault="0086446C" w:rsidP="00950217">
            <w:pPr>
              <w:spacing w:line="276" w:lineRule="auto"/>
              <w:jc w:val="center"/>
              <w:rPr>
                <w:rFonts w:ascii="Verdana" w:hAnsi="Verdana"/>
                <w:b/>
                <w:sz w:val="16"/>
                <w:szCs w:val="16"/>
              </w:rPr>
            </w:pPr>
          </w:p>
        </w:tc>
      </w:tr>
    </w:tbl>
    <w:p w:rsidR="00EF2949" w:rsidRPr="00F26E66" w:rsidRDefault="00EF2949" w:rsidP="0053200C">
      <w:pPr>
        <w:spacing w:line="276" w:lineRule="auto"/>
        <w:jc w:val="both"/>
        <w:rPr>
          <w:rFonts w:ascii="Verdana" w:hAnsi="Verdana"/>
          <w:b/>
        </w:rPr>
      </w:pPr>
    </w:p>
    <w:p w:rsidR="0053200C" w:rsidRPr="00337F4E" w:rsidRDefault="0053200C" w:rsidP="00B62059">
      <w:pPr>
        <w:spacing w:line="276" w:lineRule="auto"/>
        <w:jc w:val="both"/>
        <w:rPr>
          <w:rFonts w:ascii="Verdana" w:hAnsi="Verdana"/>
          <w:b/>
          <w:sz w:val="18"/>
          <w:szCs w:val="18"/>
        </w:rPr>
      </w:pPr>
      <w:r w:rsidRPr="00337F4E">
        <w:rPr>
          <w:rFonts w:ascii="Verdana" w:hAnsi="Verdana"/>
          <w:b/>
          <w:sz w:val="18"/>
          <w:szCs w:val="18"/>
        </w:rPr>
        <w:t>1-</w:t>
      </w:r>
      <w:r w:rsidR="00422021" w:rsidRPr="00337F4E">
        <w:rPr>
          <w:rFonts w:ascii="Verdana" w:hAnsi="Verdana"/>
          <w:b/>
          <w:sz w:val="18"/>
          <w:szCs w:val="18"/>
        </w:rPr>
        <w:t xml:space="preserve"> </w:t>
      </w:r>
      <w:r w:rsidR="00410A74" w:rsidRPr="00337F4E">
        <w:rPr>
          <w:rFonts w:ascii="Verdana" w:hAnsi="Verdana"/>
          <w:sz w:val="18"/>
          <w:szCs w:val="18"/>
        </w:rPr>
        <w:t xml:space="preserve">Yukarıda belirtilen </w:t>
      </w:r>
      <w:r w:rsidR="00410A74" w:rsidRPr="00337F4E">
        <w:rPr>
          <w:rFonts w:ascii="Verdana" w:hAnsi="Verdana"/>
          <w:b/>
          <w:sz w:val="18"/>
          <w:szCs w:val="18"/>
        </w:rPr>
        <w:t xml:space="preserve">( </w:t>
      </w:r>
      <w:proofErr w:type="gramStart"/>
      <w:r w:rsidR="00410A74" w:rsidRPr="00337F4E">
        <w:rPr>
          <w:rFonts w:ascii="Verdana" w:hAnsi="Verdana"/>
          <w:b/>
          <w:sz w:val="18"/>
          <w:szCs w:val="18"/>
        </w:rPr>
        <w:t>……</w:t>
      </w:r>
      <w:proofErr w:type="gramEnd"/>
      <w:r w:rsidR="00410A74" w:rsidRPr="00337F4E">
        <w:rPr>
          <w:rFonts w:ascii="Verdana" w:hAnsi="Verdana"/>
          <w:b/>
          <w:sz w:val="18"/>
          <w:szCs w:val="18"/>
        </w:rPr>
        <w:t xml:space="preserve"> Kalem )</w:t>
      </w:r>
      <w:r w:rsidRPr="00337F4E">
        <w:rPr>
          <w:rFonts w:ascii="Verdana" w:hAnsi="Verdana"/>
          <w:sz w:val="18"/>
          <w:szCs w:val="18"/>
        </w:rPr>
        <w:t xml:space="preserve"> mal/hizmet alımına ait teklifimiz</w:t>
      </w:r>
      <w:r w:rsidR="00422021" w:rsidRPr="00337F4E">
        <w:rPr>
          <w:rFonts w:ascii="Verdana" w:hAnsi="Verdana"/>
          <w:sz w:val="18"/>
          <w:szCs w:val="18"/>
        </w:rPr>
        <w:t>i</w:t>
      </w:r>
      <w:r w:rsidRPr="00337F4E">
        <w:rPr>
          <w:rFonts w:ascii="Verdana" w:hAnsi="Verdana"/>
          <w:sz w:val="18"/>
          <w:szCs w:val="18"/>
        </w:rPr>
        <w:t xml:space="preserve"> </w:t>
      </w:r>
      <w:r w:rsidRPr="00337F4E">
        <w:rPr>
          <w:rFonts w:ascii="Verdana" w:hAnsi="Verdana"/>
          <w:b/>
          <w:sz w:val="18"/>
          <w:szCs w:val="18"/>
        </w:rPr>
        <w:t>KDV</w:t>
      </w:r>
      <w:r w:rsidRPr="00337F4E">
        <w:rPr>
          <w:rFonts w:ascii="Verdana" w:hAnsi="Verdana"/>
          <w:sz w:val="18"/>
          <w:szCs w:val="18"/>
        </w:rPr>
        <w:t xml:space="preserve"> </w:t>
      </w:r>
      <w:r w:rsidRPr="00337F4E">
        <w:rPr>
          <w:rFonts w:ascii="Verdana" w:hAnsi="Verdana"/>
          <w:b/>
          <w:sz w:val="18"/>
          <w:szCs w:val="18"/>
        </w:rPr>
        <w:t>hariç</w:t>
      </w:r>
      <w:r w:rsidRPr="00337F4E">
        <w:rPr>
          <w:rFonts w:ascii="Verdana" w:hAnsi="Verdana"/>
          <w:sz w:val="18"/>
          <w:szCs w:val="18"/>
        </w:rPr>
        <w:t xml:space="preserve"> </w:t>
      </w:r>
      <w:proofErr w:type="gramStart"/>
      <w:r w:rsidRPr="00337F4E">
        <w:rPr>
          <w:rFonts w:ascii="Verdana" w:hAnsi="Verdana"/>
          <w:sz w:val="18"/>
          <w:szCs w:val="18"/>
        </w:rPr>
        <w:t>………………..</w:t>
      </w:r>
      <w:proofErr w:type="gramEnd"/>
      <w:r w:rsidRPr="00337F4E">
        <w:rPr>
          <w:rFonts w:ascii="Verdana" w:hAnsi="Verdana"/>
          <w:sz w:val="18"/>
          <w:szCs w:val="18"/>
        </w:rPr>
        <w:t xml:space="preserve"> </w:t>
      </w:r>
      <w:r w:rsidRPr="00337F4E">
        <w:rPr>
          <w:rFonts w:ascii="Verdana" w:hAnsi="Verdana"/>
          <w:b/>
          <w:sz w:val="18"/>
          <w:szCs w:val="18"/>
        </w:rPr>
        <w:t xml:space="preserve">TL </w:t>
      </w:r>
      <w:r w:rsidRPr="00337F4E">
        <w:rPr>
          <w:rFonts w:ascii="Verdana" w:hAnsi="Verdana"/>
          <w:sz w:val="18"/>
          <w:szCs w:val="18"/>
        </w:rPr>
        <w:t>bedel karşılığında vermeyi kabul ve taahhüt ediyorum/ediyoruz.</w:t>
      </w:r>
      <w:r w:rsidRPr="00337F4E">
        <w:rPr>
          <w:rFonts w:ascii="Verdana" w:hAnsi="Verdana"/>
          <w:b/>
          <w:sz w:val="18"/>
          <w:szCs w:val="18"/>
        </w:rPr>
        <w:t xml:space="preserve"> </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2-</w:t>
      </w:r>
      <w:r w:rsidRPr="00337F4E">
        <w:rPr>
          <w:rFonts w:ascii="Verdana" w:hAnsi="Verdana"/>
          <w:sz w:val="18"/>
          <w:szCs w:val="18"/>
        </w:rPr>
        <w:t xml:space="preserve">Teklifimiz  </w:t>
      </w:r>
      <w:proofErr w:type="gramStart"/>
      <w:r w:rsidRPr="00337F4E">
        <w:rPr>
          <w:rFonts w:ascii="Verdana" w:hAnsi="Verdana"/>
          <w:b/>
          <w:sz w:val="18"/>
          <w:szCs w:val="18"/>
        </w:rPr>
        <w:t>….</w:t>
      </w:r>
      <w:proofErr w:type="gramEnd"/>
      <w:r w:rsidRPr="00337F4E">
        <w:rPr>
          <w:rFonts w:ascii="Verdana" w:hAnsi="Verdana"/>
          <w:b/>
          <w:sz w:val="18"/>
          <w:szCs w:val="18"/>
        </w:rPr>
        <w:t>/…./20</w:t>
      </w:r>
      <w:r w:rsidR="008B29E1">
        <w:rPr>
          <w:rFonts w:ascii="Verdana" w:hAnsi="Verdana"/>
          <w:b/>
          <w:sz w:val="18"/>
          <w:szCs w:val="18"/>
        </w:rPr>
        <w:t>1</w:t>
      </w:r>
      <w:r w:rsidR="0039077B">
        <w:rPr>
          <w:rFonts w:ascii="Verdana" w:hAnsi="Verdana"/>
          <w:b/>
          <w:sz w:val="18"/>
          <w:szCs w:val="18"/>
        </w:rPr>
        <w:t>8</w:t>
      </w:r>
      <w:r w:rsidRPr="00337F4E">
        <w:rPr>
          <w:rFonts w:ascii="Verdana" w:hAnsi="Verdana"/>
          <w:b/>
          <w:sz w:val="18"/>
          <w:szCs w:val="18"/>
        </w:rPr>
        <w:t xml:space="preserve"> </w:t>
      </w:r>
      <w:r w:rsidRPr="00337F4E">
        <w:rPr>
          <w:rFonts w:ascii="Verdana" w:hAnsi="Verdana"/>
          <w:sz w:val="18"/>
          <w:szCs w:val="18"/>
        </w:rPr>
        <w:t xml:space="preserve"> tarihine  kadar geçerlidir.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3-</w:t>
      </w:r>
      <w:r w:rsidRPr="00337F4E">
        <w:rPr>
          <w:rFonts w:ascii="Verdana" w:hAnsi="Verdana"/>
          <w:sz w:val="18"/>
          <w:szCs w:val="18"/>
        </w:rPr>
        <w:t xml:space="preserve">Söz konusu mal/hizmet idarece </w:t>
      </w:r>
      <w:r w:rsidR="00C03F94">
        <w:rPr>
          <w:rFonts w:ascii="Verdana" w:hAnsi="Verdana"/>
          <w:sz w:val="18"/>
          <w:szCs w:val="18"/>
        </w:rPr>
        <w:t xml:space="preserve">tarafımıza </w:t>
      </w:r>
      <w:r w:rsidRPr="00337F4E">
        <w:rPr>
          <w:rFonts w:ascii="Verdana" w:hAnsi="Verdana"/>
          <w:sz w:val="18"/>
          <w:szCs w:val="18"/>
        </w:rPr>
        <w:t xml:space="preserve">sipariş verilmesinden sonra </w:t>
      </w:r>
      <w:proofErr w:type="gramStart"/>
      <w:r w:rsidR="0072446D">
        <w:rPr>
          <w:rFonts w:ascii="Verdana" w:hAnsi="Verdana"/>
          <w:b/>
          <w:sz w:val="18"/>
          <w:szCs w:val="18"/>
        </w:rPr>
        <w:t>…………….</w:t>
      </w:r>
      <w:proofErr w:type="gramEnd"/>
      <w:r w:rsidR="0072446D">
        <w:rPr>
          <w:rFonts w:ascii="Verdana" w:hAnsi="Verdana"/>
          <w:b/>
          <w:sz w:val="18"/>
          <w:szCs w:val="18"/>
        </w:rPr>
        <w:t xml:space="preserve"> </w:t>
      </w:r>
      <w:proofErr w:type="gramStart"/>
      <w:r w:rsidR="0072446D">
        <w:rPr>
          <w:rFonts w:ascii="Verdana" w:hAnsi="Verdana"/>
          <w:b/>
          <w:sz w:val="18"/>
          <w:szCs w:val="18"/>
        </w:rPr>
        <w:t>takvim</w:t>
      </w:r>
      <w:proofErr w:type="gramEnd"/>
      <w:r w:rsidR="0072446D">
        <w:rPr>
          <w:rFonts w:ascii="Verdana" w:hAnsi="Verdana"/>
          <w:b/>
          <w:sz w:val="18"/>
          <w:szCs w:val="18"/>
        </w:rPr>
        <w:t xml:space="preserve"> günü içerisinde</w:t>
      </w:r>
      <w:r w:rsidRPr="00337F4E">
        <w:rPr>
          <w:rFonts w:ascii="Verdana" w:hAnsi="Verdana"/>
          <w:sz w:val="18"/>
          <w:szCs w:val="18"/>
        </w:rPr>
        <w:t xml:space="preserve"> teslim edilecektir.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4-</w:t>
      </w:r>
      <w:r w:rsidRPr="00337F4E">
        <w:rPr>
          <w:rFonts w:ascii="Verdana" w:hAnsi="Verdana"/>
          <w:sz w:val="18"/>
          <w:szCs w:val="18"/>
        </w:rPr>
        <w:t xml:space="preserve"> 4077 Sayılı Tüketici Koruması hakkında kanun ve ilgili mevzuat hükümlerini kabul ediyor, mal/hizmet için </w:t>
      </w:r>
      <w:proofErr w:type="gramStart"/>
      <w:r w:rsidRPr="00337F4E">
        <w:rPr>
          <w:rFonts w:ascii="Verdana" w:hAnsi="Verdana"/>
          <w:sz w:val="18"/>
          <w:szCs w:val="18"/>
        </w:rPr>
        <w:t>…….</w:t>
      </w:r>
      <w:proofErr w:type="gramEnd"/>
      <w:r w:rsidRPr="00337F4E">
        <w:rPr>
          <w:rFonts w:ascii="Verdana" w:hAnsi="Verdana"/>
          <w:sz w:val="18"/>
          <w:szCs w:val="18"/>
        </w:rPr>
        <w:t xml:space="preserve"> (gün/ay/yıl) garanti taahhüt ediyorum.</w:t>
      </w:r>
    </w:p>
    <w:p w:rsidR="00A24561" w:rsidRPr="00337F4E" w:rsidRDefault="00C24C39" w:rsidP="00F83333">
      <w:pPr>
        <w:spacing w:line="276" w:lineRule="auto"/>
        <w:jc w:val="both"/>
        <w:rPr>
          <w:rFonts w:ascii="Verdana" w:hAnsi="Verdana"/>
          <w:sz w:val="18"/>
          <w:szCs w:val="18"/>
        </w:rPr>
      </w:pPr>
      <w:r w:rsidRPr="00337F4E">
        <w:rPr>
          <w:rFonts w:ascii="Verdana" w:hAnsi="Verdana"/>
          <w:b/>
          <w:sz w:val="18"/>
          <w:szCs w:val="18"/>
        </w:rPr>
        <w:t>5-</w:t>
      </w:r>
      <w:r w:rsidRPr="00337F4E">
        <w:rPr>
          <w:rFonts w:ascii="Verdana" w:hAnsi="Verdana"/>
          <w:sz w:val="18"/>
          <w:szCs w:val="18"/>
        </w:rPr>
        <w:t xml:space="preserve"> </w:t>
      </w:r>
      <w:r w:rsidR="00A24561" w:rsidRPr="00337F4E">
        <w:rPr>
          <w:rFonts w:ascii="Verdana" w:hAnsi="Verdana"/>
          <w:sz w:val="18"/>
          <w:szCs w:val="18"/>
        </w:rPr>
        <w:t>Teklifi</w:t>
      </w:r>
      <w:r w:rsidR="00C03F94">
        <w:rPr>
          <w:rFonts w:ascii="Verdana" w:hAnsi="Verdana"/>
          <w:sz w:val="18"/>
          <w:szCs w:val="18"/>
        </w:rPr>
        <w:t>mizi</w:t>
      </w:r>
      <w:r w:rsidR="00A24561" w:rsidRPr="00337F4E">
        <w:rPr>
          <w:rFonts w:ascii="Verdana" w:hAnsi="Verdana"/>
          <w:sz w:val="18"/>
          <w:szCs w:val="18"/>
        </w:rPr>
        <w:t>n kabul edilmesi halinde sipariş yazı</w:t>
      </w:r>
      <w:r w:rsidR="00337F4E">
        <w:rPr>
          <w:rFonts w:ascii="Verdana" w:hAnsi="Verdana"/>
          <w:sz w:val="18"/>
          <w:szCs w:val="18"/>
        </w:rPr>
        <w:t>sın</w:t>
      </w:r>
      <w:r w:rsidR="00A24561" w:rsidRPr="00337F4E">
        <w:rPr>
          <w:rFonts w:ascii="Verdana" w:hAnsi="Verdana"/>
          <w:sz w:val="18"/>
          <w:szCs w:val="18"/>
        </w:rPr>
        <w:t>ın</w:t>
      </w:r>
      <w:r w:rsidR="00B62059">
        <w:rPr>
          <w:rFonts w:ascii="Verdana" w:hAnsi="Verdana"/>
          <w:sz w:val="18"/>
          <w:szCs w:val="18"/>
        </w:rPr>
        <w:t>,</w:t>
      </w:r>
      <w:r w:rsidR="00A24561" w:rsidRPr="00337F4E">
        <w:rPr>
          <w:rFonts w:ascii="Verdana" w:hAnsi="Verdana"/>
          <w:sz w:val="18"/>
          <w:szCs w:val="18"/>
        </w:rPr>
        <w:t xml:space="preserve"> </w:t>
      </w:r>
      <w:r w:rsidR="00B62059">
        <w:rPr>
          <w:rFonts w:ascii="Verdana" w:hAnsi="Verdana"/>
          <w:sz w:val="18"/>
          <w:szCs w:val="18"/>
        </w:rPr>
        <w:t>y</w:t>
      </w:r>
      <w:r w:rsidRPr="00337F4E">
        <w:rPr>
          <w:rFonts w:ascii="Verdana" w:hAnsi="Verdana"/>
          <w:sz w:val="18"/>
          <w:szCs w:val="18"/>
        </w:rPr>
        <w:t>ukarıda yer alan;</w:t>
      </w:r>
      <w:r w:rsidR="000A2AC8" w:rsidRPr="00337F4E">
        <w:rPr>
          <w:rFonts w:ascii="Verdana" w:hAnsi="Verdana"/>
          <w:sz w:val="18"/>
          <w:szCs w:val="18"/>
        </w:rPr>
        <w:t xml:space="preserve"> </w:t>
      </w:r>
      <w:r w:rsidR="008014F6" w:rsidRPr="008014F6">
        <w:rPr>
          <w:rFonts w:ascii="Verdana" w:hAnsi="Verdana"/>
          <w:sz w:val="32"/>
          <w:szCs w:val="32"/>
        </w:rPr>
        <w:sym w:font="Wingdings" w:char="F0AC"/>
      </w:r>
    </w:p>
    <w:p w:rsidR="00A24561" w:rsidRPr="00337F4E" w:rsidRDefault="00A24561" w:rsidP="00B62059">
      <w:pPr>
        <w:spacing w:line="276" w:lineRule="auto"/>
        <w:ind w:firstLine="708"/>
        <w:jc w:val="both"/>
        <w:rPr>
          <w:rFonts w:ascii="Verdana" w:hAnsi="Verdana"/>
          <w:sz w:val="18"/>
          <w:szCs w:val="18"/>
        </w:rPr>
      </w:pPr>
      <w:r w:rsidRPr="00C03F94">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ediyorum.</w:t>
      </w:r>
    </w:p>
    <w:p w:rsidR="00474A0A" w:rsidRPr="00337F4E" w:rsidRDefault="00A24561" w:rsidP="008014F6">
      <w:pPr>
        <w:spacing w:line="276" w:lineRule="auto"/>
        <w:ind w:firstLine="708"/>
        <w:jc w:val="both"/>
        <w:rPr>
          <w:rFonts w:ascii="Verdana" w:hAnsi="Verdana"/>
          <w:sz w:val="18"/>
          <w:szCs w:val="18"/>
        </w:rPr>
      </w:pPr>
      <w:r w:rsidRPr="00337F4E">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etmiyorum</w:t>
      </w:r>
      <w:r w:rsidR="008014F6">
        <w:rPr>
          <w:rFonts w:ascii="Verdana" w:hAnsi="Verdana"/>
          <w:sz w:val="18"/>
          <w:szCs w:val="18"/>
        </w:rPr>
        <w:t>.</w:t>
      </w:r>
    </w:p>
    <w:p w:rsidR="00337F4E" w:rsidRDefault="008014F6" w:rsidP="00337F4E">
      <w:pPr>
        <w:tabs>
          <w:tab w:val="left" w:pos="885"/>
        </w:tabs>
        <w:spacing w:line="276" w:lineRule="auto"/>
        <w:jc w:val="both"/>
        <w:rPr>
          <w:rFonts w:ascii="Verdana" w:hAnsi="Verdana"/>
          <w:b/>
          <w:sz w:val="16"/>
          <w:szCs w:val="16"/>
        </w:rPr>
      </w:pPr>
      <w:r>
        <w:rPr>
          <w:rFonts w:ascii="Verdana" w:hAnsi="Verdana"/>
          <w:sz w:val="18"/>
          <w:szCs w:val="18"/>
        </w:rPr>
        <w:t xml:space="preserve">    </w:t>
      </w:r>
      <w:r w:rsidRPr="008014F6">
        <w:rPr>
          <w:rFonts w:ascii="Verdana" w:hAnsi="Verdana"/>
          <w:sz w:val="32"/>
          <w:szCs w:val="32"/>
        </w:rPr>
        <w:sym w:font="Wingdings" w:char="F0AC"/>
      </w:r>
      <w:r w:rsidR="00B34D08">
        <w:rPr>
          <w:rFonts w:ascii="Verdana" w:hAnsi="Verdana"/>
          <w:b/>
          <w:sz w:val="16"/>
          <w:szCs w:val="16"/>
        </w:rPr>
        <w:t xml:space="preserve">Teklif veren istekli </w:t>
      </w:r>
      <w:r w:rsidRPr="008014F6">
        <w:rPr>
          <w:rFonts w:ascii="Verdana" w:hAnsi="Verdana"/>
          <w:b/>
          <w:sz w:val="16"/>
          <w:szCs w:val="16"/>
        </w:rPr>
        <w:t>kabul ettiği seçeneği yazacaktır.</w:t>
      </w:r>
    </w:p>
    <w:p w:rsidR="008014F6" w:rsidRPr="008014F6" w:rsidRDefault="008014F6" w:rsidP="00337F4E">
      <w:pPr>
        <w:tabs>
          <w:tab w:val="left" w:pos="885"/>
        </w:tabs>
        <w:spacing w:line="276" w:lineRule="auto"/>
        <w:jc w:val="both"/>
        <w:rPr>
          <w:rFonts w:ascii="Verdana" w:hAnsi="Verdana"/>
          <w:sz w:val="22"/>
          <w:szCs w:val="22"/>
        </w:rPr>
      </w:pPr>
    </w:p>
    <w:p w:rsidR="00F83333" w:rsidRDefault="00FE291A" w:rsidP="00F83333">
      <w:pPr>
        <w:spacing w:line="276" w:lineRule="auto"/>
        <w:jc w:val="both"/>
        <w:rPr>
          <w:rFonts w:ascii="Verdana" w:hAnsi="Verdana"/>
          <w:b/>
          <w:sz w:val="18"/>
          <w:szCs w:val="18"/>
        </w:rPr>
      </w:pPr>
      <w:r w:rsidRPr="00FB2C6C">
        <w:rPr>
          <w:rFonts w:ascii="Verdana" w:hAnsi="Verdana"/>
          <w:b/>
          <w:sz w:val="18"/>
          <w:szCs w:val="18"/>
        </w:rPr>
        <w:t xml:space="preserve"> </w:t>
      </w:r>
      <w:r w:rsidR="00422021" w:rsidRPr="00FB2C6C">
        <w:rPr>
          <w:rFonts w:ascii="Verdana" w:hAnsi="Verdana"/>
          <w:b/>
          <w:sz w:val="18"/>
          <w:szCs w:val="18"/>
        </w:rPr>
        <w:t xml:space="preserve">Teklif </w:t>
      </w:r>
      <w:r w:rsidRPr="00FB2C6C">
        <w:rPr>
          <w:rFonts w:ascii="Verdana" w:hAnsi="Verdana"/>
          <w:b/>
          <w:sz w:val="18"/>
          <w:szCs w:val="18"/>
        </w:rPr>
        <w:t>V</w:t>
      </w:r>
      <w:r w:rsidR="00422021" w:rsidRPr="00FB2C6C">
        <w:rPr>
          <w:rFonts w:ascii="Verdana" w:hAnsi="Verdana"/>
          <w:b/>
          <w:sz w:val="18"/>
          <w:szCs w:val="18"/>
        </w:rPr>
        <w:t>ermey</w:t>
      </w:r>
      <w:r w:rsidR="00EF2949" w:rsidRPr="00FB2C6C">
        <w:rPr>
          <w:rFonts w:ascii="Verdana" w:hAnsi="Verdana"/>
          <w:b/>
          <w:sz w:val="18"/>
          <w:szCs w:val="18"/>
        </w:rPr>
        <w:t>e Yetkili Kişinin;</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Adı ve Soyadı:</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İmzası:</w:t>
      </w:r>
    </w:p>
    <w:p w:rsidR="00D73FBC" w:rsidRPr="00F83333" w:rsidRDefault="008B29E1" w:rsidP="00D73FBC">
      <w:pPr>
        <w:spacing w:line="276" w:lineRule="auto"/>
        <w:rPr>
          <w:rFonts w:ascii="Verdana" w:hAnsi="Verdana"/>
          <w:b/>
          <w:sz w:val="18"/>
          <w:szCs w:val="18"/>
        </w:rPr>
        <w:sectPr w:rsidR="00D73FBC" w:rsidRPr="00F83333" w:rsidSect="00D73FBC">
          <w:pgSz w:w="11906" w:h="16838"/>
          <w:pgMar w:top="1134" w:right="1417" w:bottom="1079" w:left="1417" w:header="708" w:footer="708" w:gutter="0"/>
          <w:cols w:space="708"/>
          <w:docGrid w:linePitch="360"/>
        </w:sectPr>
      </w:pPr>
      <w:r>
        <w:rPr>
          <w:rFonts w:ascii="Verdana" w:hAnsi="Verdana"/>
          <w:b/>
          <w:sz w:val="18"/>
          <w:szCs w:val="18"/>
        </w:rPr>
        <w:t xml:space="preserve"> Firma Kaşe</w:t>
      </w:r>
    </w:p>
    <w:p w:rsidR="003F0F85" w:rsidRPr="005B6996" w:rsidRDefault="003F0F85" w:rsidP="003F0F85">
      <w:pPr>
        <w:jc w:val="center"/>
        <w:rPr>
          <w:b/>
          <w:sz w:val="22"/>
          <w:szCs w:val="22"/>
        </w:rPr>
      </w:pPr>
      <w:r w:rsidRPr="005B6996">
        <w:rPr>
          <w:b/>
          <w:sz w:val="22"/>
          <w:szCs w:val="22"/>
        </w:rPr>
        <w:lastRenderedPageBreak/>
        <w:t xml:space="preserve">ULUDAĞ ÜNİVERSİTESİ </w:t>
      </w:r>
    </w:p>
    <w:p w:rsidR="003F0F85" w:rsidRDefault="003F0F85" w:rsidP="003F0F85">
      <w:pPr>
        <w:jc w:val="center"/>
        <w:rPr>
          <w:b/>
          <w:sz w:val="22"/>
          <w:szCs w:val="22"/>
        </w:rPr>
      </w:pPr>
      <w:r w:rsidRPr="005B6996">
        <w:rPr>
          <w:b/>
          <w:sz w:val="22"/>
          <w:szCs w:val="22"/>
        </w:rPr>
        <w:t>BİLGİ İŞLEM DAİRE BAŞKANLIĞI</w:t>
      </w:r>
      <w:r>
        <w:rPr>
          <w:b/>
          <w:sz w:val="22"/>
          <w:szCs w:val="22"/>
        </w:rPr>
        <w:t xml:space="preserve"> </w:t>
      </w:r>
    </w:p>
    <w:p w:rsidR="003F0F85" w:rsidRDefault="001D300C" w:rsidP="003F0F85">
      <w:pPr>
        <w:jc w:val="center"/>
        <w:rPr>
          <w:b/>
          <w:sz w:val="22"/>
          <w:szCs w:val="22"/>
        </w:rPr>
      </w:pPr>
      <w:r w:rsidRPr="001D300C">
        <w:rPr>
          <w:b/>
          <w:sz w:val="22"/>
          <w:szCs w:val="22"/>
        </w:rPr>
        <w:t>SIZMA TESTİ HİZMET ALIMI</w:t>
      </w:r>
    </w:p>
    <w:p w:rsidR="003F0F85" w:rsidRDefault="001D300C" w:rsidP="001D300C">
      <w:pPr>
        <w:pStyle w:val="AralkYok"/>
        <w:jc w:val="center"/>
        <w:rPr>
          <w:rFonts w:ascii="Times New Roman" w:eastAsia="Times New Roman" w:hAnsi="Times New Roman" w:cs="Times New Roman"/>
          <w:b/>
        </w:rPr>
      </w:pPr>
      <w:r w:rsidRPr="001D300C">
        <w:rPr>
          <w:rFonts w:ascii="Times New Roman" w:eastAsia="Times New Roman" w:hAnsi="Times New Roman" w:cs="Times New Roman"/>
          <w:b/>
        </w:rPr>
        <w:t>(Eğitim Dâhil)</w:t>
      </w:r>
    </w:p>
    <w:p w:rsidR="001D300C" w:rsidRPr="005B6996" w:rsidRDefault="001D300C" w:rsidP="001D300C">
      <w:pPr>
        <w:pStyle w:val="AralkYok"/>
        <w:jc w:val="center"/>
        <w:rPr>
          <w:b/>
        </w:rPr>
      </w:pPr>
    </w:p>
    <w:p w:rsidR="003F0F85" w:rsidRPr="005B6996" w:rsidRDefault="003F0F85" w:rsidP="003F0F85">
      <w:pPr>
        <w:jc w:val="center"/>
        <w:rPr>
          <w:b/>
          <w:sz w:val="22"/>
          <w:szCs w:val="22"/>
        </w:rPr>
      </w:pPr>
      <w:r w:rsidRPr="005B6996">
        <w:rPr>
          <w:b/>
          <w:sz w:val="22"/>
          <w:szCs w:val="22"/>
        </w:rPr>
        <w:t xml:space="preserve"> TEKNİK ŞARTNAMESİ</w:t>
      </w:r>
    </w:p>
    <w:p w:rsidR="003F0F85" w:rsidRPr="005B6996" w:rsidRDefault="003F0F85" w:rsidP="003F0F85">
      <w:pPr>
        <w:jc w:val="both"/>
        <w:rPr>
          <w:sz w:val="22"/>
          <w:szCs w:val="22"/>
        </w:rPr>
      </w:pPr>
    </w:p>
    <w:p w:rsidR="001D300C" w:rsidRPr="006238F2" w:rsidRDefault="001D300C" w:rsidP="001D300C">
      <w:pPr>
        <w:pStyle w:val="Balk1"/>
        <w:keepLines/>
        <w:autoSpaceDE/>
        <w:autoSpaceDN/>
        <w:adjustRightInd/>
        <w:spacing w:before="120" w:after="120" w:line="360" w:lineRule="auto"/>
        <w:ind w:left="57" w:hanging="57"/>
      </w:pPr>
      <w:bookmarkStart w:id="0" w:name="_Toc503876686"/>
      <w:r w:rsidRPr="006238F2">
        <w:rPr>
          <w:noProof/>
        </w:rPr>
        <mc:AlternateContent>
          <mc:Choice Requires="wps">
            <w:drawing>
              <wp:anchor distT="0" distB="0" distL="0" distR="0" simplePos="0" relativeHeight="251659776" behindDoc="1" locked="0" layoutInCell="1" allowOverlap="1" wp14:anchorId="5C390CDE" wp14:editId="13AF856E">
                <wp:simplePos x="0" y="0"/>
                <wp:positionH relativeFrom="column">
                  <wp:posOffset>0</wp:posOffset>
                </wp:positionH>
                <wp:positionV relativeFrom="paragraph">
                  <wp:posOffset>9010650</wp:posOffset>
                </wp:positionV>
                <wp:extent cx="5746750" cy="196850"/>
                <wp:effectExtent l="4445" t="0" r="1905" b="3175"/>
                <wp:wrapSquare wrapText="bothSides"/>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196850"/>
                        </a:xfrm>
                        <a:prstGeom prst="rect">
                          <a:avLst/>
                        </a:prstGeom>
                        <a:noFill/>
                        <a:ln>
                          <a:noFill/>
                        </a:ln>
                      </wps:spPr>
                      <wps:txbx>
                        <w:txbxContent>
                          <w:p w:rsidR="001D300C" w:rsidRDefault="001D300C" w:rsidP="001D300C">
                            <w:pPr>
                              <w:spacing w:line="294" w:lineRule="exact"/>
                              <w:ind w:left="1008"/>
                              <w:rPr>
                                <w:color w:val="7472B3"/>
                                <w:spacing w:val="-92"/>
                                <w:w w:val="120"/>
                                <w:sz w:val="43"/>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0;margin-top:709.5pt;width:452.5pt;height:15.5pt;z-index:-2516567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o36QEAALgDAAAOAAAAZHJzL2Uyb0RvYy54bWysU9tu2zAMfR+wfxD0vjjplrQz4hRdiw4D&#10;um5A2w+gZdkWZosapcTOvn6UnKTd+jbsRaB5OTw8pNeXY9+JnSZv0BZyMZtLoa3CytimkE+Pt+8u&#10;pPABbAUdWl3IvfbycvP2zXpwuT7DFrtKk2AQ6/PBFbINweVZ5lWre/AzdNpysEbqIfAnNVlFMDB6&#10;32Vn8/kqG5AqR6i09+y9mYJyk/DrWqvwra69DqIrJHML6aX0lvHNNmvIGwLXGnWgAf/AogdjuekJ&#10;6gYCiC2ZV1C9UYQe6zBT2GdY10bpNANPs5j/Nc1DC06nWVgc704y+f8Hq+5330mYine3lMJCzzt6&#10;1GMQn3AUi/dRn8H5nNMeHCeGkf2cm2b17g7VDy8sXrdgG31FhEOroWJ+i1iZvSidcHwEKYevWHEf&#10;2AZMQGNNfRSP5RCMznvan3YTuSh2Ls8/rM6XHFIcW3xcXbAdW0B+rHbkw2eNvYhGIYl3n9Bhd+fD&#10;lHpMic0s3pquYz/knf3DwZjRk9hHwhP1MJYjZ8eRSqz2PAfhdE58/my0SL+kGPiUCul/boG0FN0X&#10;y1rEuzsadDTKowFWcWkhgxSTeR2m+9w6Mk3LyJPaFq9Yr9qkUZ5ZHHjyeSQxDqcc7+/ld8p6/uE2&#10;vwEAAP//AwBQSwMEFAAGAAgAAAAhAP1dVHrcAAAACgEAAA8AAABkcnMvZG93bnJldi54bWxMT0FO&#10;wzAQvCPxB2uRuFG7iFYkxKkqBCckRBoOHJ14m1iN1yF22/B7tie4zc6MZmeKzewHccIpukAalgsF&#10;AqkN1lGn4bN+vXsEEZMha4ZAqOEHI2zK66vC5DacqcLTLnWCQyjmRkOf0phLGdsevYmLMCKxtg+T&#10;N4nPqZN2MmcO94O8V2otvXHEH3oz4nOP7WF39Bq2X1S9uO/35qPaV66uM0Vv64PWtzfz9glEwjn9&#10;meFSn6tDyZ2acCQbxaCBhyRmH5YZI9YztWLQXKiVUiDLQv6fUP4CAAD//wMAUEsBAi0AFAAGAAgA&#10;AAAhALaDOJL+AAAA4QEAABMAAAAAAAAAAAAAAAAAAAAAAFtDb250ZW50X1R5cGVzXS54bWxQSwEC&#10;LQAUAAYACAAAACEAOP0h/9YAAACUAQAACwAAAAAAAAAAAAAAAAAvAQAAX3JlbHMvLnJlbHNQSwEC&#10;LQAUAAYACAAAACEAh3n6N+kBAAC4AwAADgAAAAAAAAAAAAAAAAAuAgAAZHJzL2Uyb0RvYy54bWxQ&#10;SwECLQAUAAYACAAAACEA/V1UetwAAAAKAQAADwAAAAAAAAAAAAAAAABDBAAAZHJzL2Rvd25yZXYu&#10;eG1sUEsFBgAAAAAEAAQA8wAAAEwFAAAAAA==&#10;" filled="f" stroked="f">
                <v:textbox inset="0,0,0,0">
                  <w:txbxContent>
                    <w:p w:rsidR="001D300C" w:rsidRDefault="001D300C" w:rsidP="001D300C">
                      <w:pPr>
                        <w:spacing w:line="294" w:lineRule="exact"/>
                        <w:ind w:left="1008"/>
                        <w:rPr>
                          <w:color w:val="7472B3"/>
                          <w:spacing w:val="-92"/>
                          <w:w w:val="120"/>
                          <w:sz w:val="43"/>
                        </w:rPr>
                      </w:pPr>
                    </w:p>
                  </w:txbxContent>
                </v:textbox>
                <w10:wrap type="square"/>
              </v:shape>
            </w:pict>
          </mc:Fallback>
        </mc:AlternateContent>
      </w:r>
      <w:r w:rsidRPr="006238F2">
        <w:t>KONU</w:t>
      </w:r>
      <w:bookmarkEnd w:id="0"/>
    </w:p>
    <w:p w:rsidR="001D300C" w:rsidRPr="006238F2" w:rsidRDefault="001D300C" w:rsidP="001D300C">
      <w:pPr>
        <w:spacing w:before="72"/>
        <w:ind w:left="432"/>
        <w:jc w:val="both"/>
        <w:rPr>
          <w:color w:val="000000"/>
          <w:spacing w:val="6"/>
        </w:rPr>
      </w:pPr>
      <w:r w:rsidRPr="006238F2">
        <w:rPr>
          <w:color w:val="000000"/>
          <w:spacing w:val="5"/>
        </w:rPr>
        <w:t xml:space="preserve">Kurum bünyesinde yer alan uygulamalar, </w:t>
      </w:r>
      <w:r w:rsidRPr="006238F2">
        <w:rPr>
          <w:color w:val="000000"/>
          <w:spacing w:val="6"/>
        </w:rPr>
        <w:t>ağ/teknoloji ürünleri ve bileşenlerine sızma testleri yapılması, bilgi güvenliği farkındalık eğitimleri ve danışmanlık hizmetinin gerçekleştirilmesidir.</w:t>
      </w:r>
    </w:p>
    <w:p w:rsidR="001D300C" w:rsidRPr="006238F2" w:rsidRDefault="001D300C" w:rsidP="001D300C">
      <w:pPr>
        <w:spacing w:before="72"/>
        <w:ind w:left="432"/>
        <w:jc w:val="both"/>
        <w:rPr>
          <w:color w:val="000000"/>
          <w:spacing w:val="5"/>
        </w:rPr>
      </w:pPr>
    </w:p>
    <w:p w:rsidR="001D300C" w:rsidRPr="006238F2" w:rsidRDefault="001D300C" w:rsidP="001D300C">
      <w:pPr>
        <w:pStyle w:val="Balk1"/>
        <w:keepLines/>
        <w:autoSpaceDE/>
        <w:autoSpaceDN/>
        <w:adjustRightInd/>
        <w:spacing w:before="120" w:after="120" w:line="360" w:lineRule="auto"/>
        <w:ind w:left="57" w:hanging="57"/>
      </w:pPr>
      <w:bookmarkStart w:id="1" w:name="_Toc481518820"/>
      <w:bookmarkStart w:id="2" w:name="_Toc480818035"/>
      <w:bookmarkStart w:id="3" w:name="_Toc497980554"/>
      <w:bookmarkStart w:id="4" w:name="_Toc503876687"/>
      <w:r w:rsidRPr="006238F2">
        <w:t>AMAÇ</w:t>
      </w:r>
      <w:bookmarkEnd w:id="1"/>
      <w:bookmarkEnd w:id="2"/>
      <w:bookmarkEnd w:id="3"/>
      <w:bookmarkEnd w:id="4"/>
    </w:p>
    <w:p w:rsidR="001D300C" w:rsidRPr="006238F2" w:rsidRDefault="001D300C" w:rsidP="001D300C">
      <w:pPr>
        <w:spacing w:before="36"/>
        <w:ind w:left="432"/>
        <w:jc w:val="both"/>
        <w:rPr>
          <w:color w:val="000000"/>
          <w:spacing w:val="5"/>
        </w:rPr>
      </w:pPr>
      <w:r w:rsidRPr="006238F2">
        <w:rPr>
          <w:color w:val="000000"/>
          <w:spacing w:val="5"/>
        </w:rPr>
        <w:t>Kurumun mevcut bilgi güvenliği yatırımlarının analizi ile internet üzerinden ve yerel alan ağından sızma testlerini gerçekleştirerek kurumun bilgi varlıklarının güvenilirliğini üst seviyede tutmak.</w:t>
      </w:r>
    </w:p>
    <w:p w:rsidR="001D300C" w:rsidRPr="006238F2" w:rsidRDefault="001D300C" w:rsidP="001D300C">
      <w:pPr>
        <w:spacing w:before="36"/>
        <w:ind w:left="432"/>
        <w:jc w:val="both"/>
        <w:rPr>
          <w:color w:val="000000"/>
          <w:spacing w:val="5"/>
        </w:rPr>
      </w:pPr>
      <w:r w:rsidRPr="006238F2">
        <w:rPr>
          <w:color w:val="000000"/>
          <w:spacing w:val="5"/>
        </w:rPr>
        <w:t>Kurumun kritik sunucu ve altyapısına yönelik yapılacak olan sızma testi ile bilgi sızıntılarına karşı önlem almak.</w:t>
      </w:r>
    </w:p>
    <w:p w:rsidR="001D300C" w:rsidRPr="006238F2" w:rsidRDefault="001D300C" w:rsidP="001D300C">
      <w:pPr>
        <w:ind w:left="432"/>
        <w:jc w:val="both"/>
        <w:rPr>
          <w:color w:val="000000"/>
          <w:spacing w:val="5"/>
        </w:rPr>
      </w:pPr>
      <w:r w:rsidRPr="006238F2">
        <w:rPr>
          <w:color w:val="000000"/>
          <w:spacing w:val="5"/>
        </w:rPr>
        <w:t xml:space="preserve">Yapılan testlerin ardından ortaya çıkması muhtemel zafiyetlerin, yenilenen ve sürekli güncellenen </w:t>
      </w:r>
      <w:proofErr w:type="spellStart"/>
      <w:r w:rsidRPr="006238F2">
        <w:rPr>
          <w:color w:val="000000"/>
          <w:spacing w:val="5"/>
        </w:rPr>
        <w:t>yazılımsal</w:t>
      </w:r>
      <w:proofErr w:type="spellEnd"/>
      <w:r w:rsidRPr="006238F2">
        <w:rPr>
          <w:color w:val="000000"/>
          <w:spacing w:val="5"/>
        </w:rPr>
        <w:t xml:space="preserve"> ve donanımsal teknolojilerin uygulama süreçlerinde ön fikir algısı oluşturmak.</w:t>
      </w:r>
    </w:p>
    <w:p w:rsidR="001D300C" w:rsidRPr="006238F2" w:rsidRDefault="001D300C" w:rsidP="001D300C">
      <w:pPr>
        <w:spacing w:before="36"/>
        <w:ind w:left="432"/>
        <w:jc w:val="both"/>
        <w:rPr>
          <w:color w:val="000000"/>
          <w:spacing w:val="5"/>
        </w:rPr>
      </w:pPr>
      <w:proofErr w:type="gramStart"/>
      <w:r>
        <w:rPr>
          <w:color w:val="000000"/>
          <w:spacing w:val="5"/>
        </w:rPr>
        <w:t xml:space="preserve">Mevcut </w:t>
      </w:r>
      <w:r w:rsidRPr="006238F2">
        <w:rPr>
          <w:color w:val="000000"/>
          <w:spacing w:val="5"/>
        </w:rPr>
        <w:t>bilgi güvenliği yatırımlarının işlevselliğini kontrol ederek, teknoloji yatırımlarının güvenilirliğini ve güncel süreçlerini kontrol etmek.</w:t>
      </w:r>
      <w:proofErr w:type="gramEnd"/>
    </w:p>
    <w:p w:rsidR="001D300C" w:rsidRPr="006238F2" w:rsidRDefault="001D300C" w:rsidP="001D300C">
      <w:pPr>
        <w:pStyle w:val="BodyA"/>
        <w:ind w:left="432"/>
        <w:rPr>
          <w:rFonts w:ascii="Times New Roman" w:eastAsiaTheme="minorHAnsi" w:hAnsi="Times New Roman" w:cs="Times New Roman"/>
          <w:color w:val="000000"/>
          <w:spacing w:val="5"/>
          <w:sz w:val="24"/>
          <w:szCs w:val="24"/>
          <w:lang w:eastAsia="en-US"/>
        </w:rPr>
      </w:pPr>
      <w:r w:rsidRPr="006238F2">
        <w:rPr>
          <w:rFonts w:ascii="Times New Roman" w:eastAsiaTheme="minorHAnsi" w:hAnsi="Times New Roman" w:cs="Times New Roman"/>
          <w:color w:val="000000"/>
          <w:spacing w:val="5"/>
          <w:sz w:val="24"/>
          <w:szCs w:val="24"/>
          <w:lang w:eastAsia="en-US"/>
        </w:rPr>
        <w:t>Bilgi sistemlerinde yetkisiz erişim elde edilmesine veya hassas bilgilere ulaşılmasına neden olabilecek güvenlik açıklarının istismar edilmeden önce tespit edilmesi ve düzeltilmesi.</w:t>
      </w:r>
    </w:p>
    <w:p w:rsidR="001D300C" w:rsidRPr="006238F2" w:rsidRDefault="001D300C" w:rsidP="001D300C">
      <w:pPr>
        <w:spacing w:before="36"/>
        <w:rPr>
          <w:color w:val="000000"/>
          <w:spacing w:val="4"/>
        </w:rPr>
      </w:pPr>
    </w:p>
    <w:p w:rsidR="001D300C" w:rsidRPr="006238F2" w:rsidRDefault="001D300C" w:rsidP="001D300C">
      <w:pPr>
        <w:spacing w:before="36"/>
        <w:ind w:left="432"/>
        <w:rPr>
          <w:color w:val="000000"/>
          <w:spacing w:val="3"/>
        </w:rPr>
      </w:pPr>
    </w:p>
    <w:p w:rsidR="001D300C" w:rsidRPr="006238F2" w:rsidRDefault="001D300C" w:rsidP="001D300C">
      <w:pPr>
        <w:pStyle w:val="Balk1"/>
        <w:keepLines/>
        <w:autoSpaceDE/>
        <w:autoSpaceDN/>
        <w:adjustRightInd/>
        <w:spacing w:before="120" w:after="120" w:line="360" w:lineRule="auto"/>
        <w:ind w:left="57" w:hanging="57"/>
      </w:pPr>
      <w:bookmarkStart w:id="5" w:name="_Toc480818036"/>
      <w:bookmarkStart w:id="6" w:name="_Toc481518821"/>
      <w:bookmarkStart w:id="7" w:name="_Toc497980555"/>
      <w:bookmarkStart w:id="8" w:name="_Toc503876688"/>
      <w:r w:rsidRPr="006238F2">
        <w:t>TANIMLAR</w:t>
      </w:r>
      <w:bookmarkEnd w:id="5"/>
      <w:bookmarkEnd w:id="6"/>
      <w:bookmarkEnd w:id="7"/>
      <w:bookmarkEnd w:id="8"/>
    </w:p>
    <w:p w:rsidR="001D300C" w:rsidRPr="001D300C" w:rsidRDefault="001D300C" w:rsidP="001D300C">
      <w:pPr>
        <w:pStyle w:val="Balk2"/>
        <w:numPr>
          <w:ilvl w:val="1"/>
          <w:numId w:val="0"/>
        </w:numPr>
        <w:spacing w:before="120" w:after="120"/>
        <w:ind w:left="57" w:hanging="57"/>
        <w:jc w:val="both"/>
        <w:rPr>
          <w:rFonts w:ascii="Times New Roman" w:eastAsia="Times New Roman" w:hAnsi="Times New Roman" w:cs="Times New Roman"/>
          <w:b w:val="0"/>
          <w:bCs w:val="0"/>
          <w:color w:val="000000"/>
          <w:spacing w:val="5"/>
          <w:sz w:val="24"/>
          <w:szCs w:val="24"/>
        </w:rPr>
      </w:pPr>
      <w:bookmarkStart w:id="9" w:name="_Toc480818037"/>
      <w:bookmarkStart w:id="10" w:name="_Toc481518822"/>
      <w:bookmarkStart w:id="11" w:name="_Toc481518956"/>
      <w:bookmarkStart w:id="12" w:name="_Toc497980556"/>
      <w:bookmarkStart w:id="13" w:name="_Toc503861827"/>
      <w:bookmarkStart w:id="14" w:name="_Toc503876689"/>
      <w:r w:rsidRPr="001D300C">
        <w:rPr>
          <w:rFonts w:ascii="Times New Roman" w:eastAsia="Times New Roman" w:hAnsi="Times New Roman" w:cs="Times New Roman"/>
          <w:b w:val="0"/>
          <w:bCs w:val="0"/>
          <w:color w:val="000000"/>
          <w:spacing w:val="5"/>
          <w:sz w:val="24"/>
          <w:szCs w:val="24"/>
        </w:rPr>
        <w:t xml:space="preserve">Kurum: </w:t>
      </w:r>
      <w:bookmarkEnd w:id="9"/>
      <w:bookmarkEnd w:id="10"/>
      <w:bookmarkEnd w:id="11"/>
      <w:r w:rsidRPr="001D300C">
        <w:rPr>
          <w:rFonts w:ascii="Times New Roman" w:eastAsia="Times New Roman" w:hAnsi="Times New Roman" w:cs="Times New Roman"/>
          <w:b w:val="0"/>
          <w:bCs w:val="0"/>
          <w:color w:val="000000"/>
          <w:spacing w:val="5"/>
          <w:sz w:val="24"/>
          <w:szCs w:val="24"/>
        </w:rPr>
        <w:t>Uludağ Üniversitesi</w:t>
      </w:r>
      <w:bookmarkEnd w:id="12"/>
      <w:bookmarkEnd w:id="13"/>
      <w:bookmarkEnd w:id="14"/>
    </w:p>
    <w:p w:rsidR="001D300C" w:rsidRPr="001D300C" w:rsidRDefault="001D300C" w:rsidP="001D300C">
      <w:pPr>
        <w:pStyle w:val="Balk2"/>
        <w:numPr>
          <w:ilvl w:val="1"/>
          <w:numId w:val="0"/>
        </w:numPr>
        <w:spacing w:before="120" w:after="120"/>
        <w:ind w:left="57" w:hanging="57"/>
        <w:jc w:val="both"/>
        <w:rPr>
          <w:rFonts w:ascii="Times New Roman" w:eastAsia="Times New Roman" w:hAnsi="Times New Roman" w:cs="Times New Roman"/>
          <w:b w:val="0"/>
          <w:bCs w:val="0"/>
          <w:color w:val="000000"/>
          <w:spacing w:val="5"/>
          <w:sz w:val="24"/>
          <w:szCs w:val="24"/>
        </w:rPr>
      </w:pPr>
      <w:bookmarkStart w:id="15" w:name="_Toc480818038"/>
      <w:bookmarkStart w:id="16" w:name="_Toc481518823"/>
      <w:bookmarkStart w:id="17" w:name="_Toc481518957"/>
      <w:bookmarkStart w:id="18" w:name="_Toc497980557"/>
      <w:bookmarkStart w:id="19" w:name="_Toc503861828"/>
      <w:bookmarkStart w:id="20" w:name="_Toc503876690"/>
      <w:r w:rsidRPr="001D300C">
        <w:rPr>
          <w:rFonts w:ascii="Times New Roman" w:eastAsia="Times New Roman" w:hAnsi="Times New Roman" w:cs="Times New Roman"/>
          <w:b w:val="0"/>
          <w:bCs w:val="0"/>
          <w:color w:val="000000"/>
          <w:spacing w:val="5"/>
          <w:sz w:val="24"/>
          <w:szCs w:val="24"/>
        </w:rPr>
        <w:t>Yüklenici: Sızma testi, eğitim ve danışmanlık hizmetini sağlayacak firmadır.</w:t>
      </w:r>
      <w:bookmarkEnd w:id="15"/>
      <w:bookmarkEnd w:id="16"/>
      <w:bookmarkEnd w:id="17"/>
      <w:bookmarkEnd w:id="18"/>
      <w:bookmarkEnd w:id="19"/>
      <w:bookmarkEnd w:id="20"/>
    </w:p>
    <w:p w:rsidR="001D300C" w:rsidRPr="001D300C" w:rsidRDefault="001D300C" w:rsidP="001D300C">
      <w:pPr>
        <w:pStyle w:val="Balk2"/>
        <w:numPr>
          <w:ilvl w:val="1"/>
          <w:numId w:val="0"/>
        </w:numPr>
        <w:spacing w:before="120" w:after="120"/>
        <w:ind w:left="57" w:hanging="57"/>
        <w:jc w:val="both"/>
        <w:rPr>
          <w:rFonts w:ascii="Times New Roman" w:eastAsia="Times New Roman" w:hAnsi="Times New Roman" w:cs="Times New Roman"/>
          <w:b w:val="0"/>
          <w:bCs w:val="0"/>
          <w:color w:val="000000"/>
          <w:spacing w:val="5"/>
          <w:sz w:val="24"/>
          <w:szCs w:val="24"/>
        </w:rPr>
      </w:pPr>
      <w:bookmarkStart w:id="21" w:name="_Toc481518958"/>
      <w:bookmarkStart w:id="22" w:name="_Toc480818039"/>
      <w:bookmarkStart w:id="23" w:name="_Toc481518824"/>
      <w:bookmarkStart w:id="24" w:name="_Toc497980558"/>
      <w:bookmarkStart w:id="25" w:name="_Toc503861829"/>
      <w:bookmarkStart w:id="26" w:name="_Toc503876691"/>
      <w:r w:rsidRPr="001D300C">
        <w:rPr>
          <w:rFonts w:ascii="Times New Roman" w:eastAsia="Times New Roman" w:hAnsi="Times New Roman" w:cs="Times New Roman"/>
          <w:b w:val="0"/>
          <w:bCs w:val="0"/>
          <w:color w:val="000000"/>
          <w:spacing w:val="5"/>
          <w:sz w:val="24"/>
          <w:szCs w:val="24"/>
        </w:rPr>
        <w:t>Sistem: Kurum bünyesindeki uygulamalar, ağ/teknoloji ürünleri ve bileşenlerinin tümüdür.</w:t>
      </w:r>
      <w:bookmarkEnd w:id="21"/>
      <w:bookmarkEnd w:id="22"/>
      <w:bookmarkEnd w:id="23"/>
      <w:bookmarkEnd w:id="24"/>
      <w:bookmarkEnd w:id="25"/>
      <w:bookmarkEnd w:id="26"/>
    </w:p>
    <w:p w:rsidR="001D300C" w:rsidRPr="001D300C" w:rsidRDefault="001D300C" w:rsidP="001D300C">
      <w:pPr>
        <w:pStyle w:val="Balk2"/>
        <w:numPr>
          <w:ilvl w:val="1"/>
          <w:numId w:val="0"/>
        </w:numPr>
        <w:spacing w:before="120" w:after="120"/>
        <w:ind w:left="57" w:hanging="57"/>
        <w:jc w:val="both"/>
        <w:rPr>
          <w:rFonts w:ascii="Times New Roman" w:eastAsia="Times New Roman" w:hAnsi="Times New Roman" w:cs="Times New Roman"/>
          <w:b w:val="0"/>
          <w:bCs w:val="0"/>
          <w:color w:val="000000"/>
          <w:spacing w:val="5"/>
          <w:sz w:val="24"/>
          <w:szCs w:val="24"/>
        </w:rPr>
      </w:pPr>
      <w:bookmarkStart w:id="27" w:name="_Toc481518959"/>
      <w:bookmarkStart w:id="28" w:name="_Toc480818040"/>
      <w:bookmarkStart w:id="29" w:name="_Toc481518825"/>
      <w:bookmarkStart w:id="30" w:name="_Toc497980559"/>
      <w:bookmarkStart w:id="31" w:name="_Toc503861830"/>
      <w:bookmarkStart w:id="32" w:name="_Toc503876692"/>
      <w:r w:rsidRPr="001D300C">
        <w:rPr>
          <w:rFonts w:ascii="Times New Roman" w:eastAsia="Times New Roman" w:hAnsi="Times New Roman" w:cs="Times New Roman"/>
          <w:b w:val="0"/>
          <w:bCs w:val="0"/>
          <w:color w:val="000000"/>
          <w:spacing w:val="5"/>
          <w:sz w:val="24"/>
          <w:szCs w:val="24"/>
        </w:rPr>
        <w:t>Taraflar: Kurum ve Yükleniciyi belirtir.</w:t>
      </w:r>
      <w:bookmarkEnd w:id="27"/>
      <w:bookmarkEnd w:id="28"/>
      <w:bookmarkEnd w:id="29"/>
      <w:bookmarkEnd w:id="30"/>
      <w:bookmarkEnd w:id="31"/>
      <w:bookmarkEnd w:id="32"/>
    </w:p>
    <w:p w:rsidR="001D300C" w:rsidRPr="001D300C" w:rsidRDefault="001D300C" w:rsidP="001D300C">
      <w:pPr>
        <w:pStyle w:val="Balk2"/>
        <w:numPr>
          <w:ilvl w:val="1"/>
          <w:numId w:val="0"/>
        </w:numPr>
        <w:spacing w:before="120" w:after="120"/>
        <w:ind w:left="57" w:hanging="57"/>
        <w:jc w:val="both"/>
        <w:rPr>
          <w:rFonts w:ascii="Times New Roman" w:eastAsia="Times New Roman" w:hAnsi="Times New Roman" w:cs="Times New Roman"/>
          <w:b w:val="0"/>
          <w:bCs w:val="0"/>
          <w:color w:val="000000"/>
          <w:spacing w:val="5"/>
          <w:sz w:val="24"/>
          <w:szCs w:val="24"/>
        </w:rPr>
      </w:pPr>
      <w:bookmarkStart w:id="33" w:name="_Toc480818041"/>
      <w:bookmarkStart w:id="34" w:name="_Toc481518826"/>
      <w:bookmarkStart w:id="35" w:name="_Toc481518960"/>
      <w:bookmarkStart w:id="36" w:name="_Toc497980560"/>
      <w:bookmarkStart w:id="37" w:name="_Toc503861831"/>
      <w:bookmarkStart w:id="38" w:name="_Toc503876693"/>
      <w:r w:rsidRPr="001D300C">
        <w:rPr>
          <w:rFonts w:ascii="Times New Roman" w:eastAsia="Times New Roman" w:hAnsi="Times New Roman" w:cs="Times New Roman"/>
          <w:b w:val="0"/>
          <w:bCs w:val="0"/>
          <w:color w:val="000000"/>
          <w:spacing w:val="5"/>
          <w:sz w:val="24"/>
          <w:szCs w:val="24"/>
        </w:rPr>
        <w:t>Taraf: Kurum veya Yükleniciden birini belirtir.</w:t>
      </w:r>
      <w:bookmarkEnd w:id="33"/>
      <w:bookmarkEnd w:id="34"/>
      <w:bookmarkEnd w:id="35"/>
      <w:bookmarkEnd w:id="36"/>
      <w:bookmarkEnd w:id="37"/>
      <w:bookmarkEnd w:id="38"/>
    </w:p>
    <w:p w:rsidR="001D300C" w:rsidRPr="001D300C" w:rsidRDefault="001D300C" w:rsidP="001D300C">
      <w:pPr>
        <w:pStyle w:val="Balk2"/>
        <w:numPr>
          <w:ilvl w:val="1"/>
          <w:numId w:val="0"/>
        </w:numPr>
        <w:spacing w:before="120" w:after="120"/>
        <w:ind w:left="57" w:hanging="57"/>
        <w:jc w:val="both"/>
        <w:rPr>
          <w:rFonts w:ascii="Times New Roman" w:eastAsia="Times New Roman" w:hAnsi="Times New Roman" w:cs="Times New Roman"/>
          <w:b w:val="0"/>
          <w:bCs w:val="0"/>
          <w:color w:val="000000"/>
          <w:spacing w:val="5"/>
          <w:sz w:val="24"/>
          <w:szCs w:val="24"/>
        </w:rPr>
      </w:pPr>
      <w:bookmarkStart w:id="39" w:name="_Toc480818042"/>
      <w:bookmarkStart w:id="40" w:name="_Toc481518827"/>
      <w:bookmarkStart w:id="41" w:name="_Toc481518961"/>
      <w:bookmarkStart w:id="42" w:name="_Toc497980561"/>
      <w:bookmarkStart w:id="43" w:name="_Toc503861832"/>
      <w:bookmarkStart w:id="44" w:name="_Toc503876694"/>
      <w:r w:rsidRPr="001D300C">
        <w:rPr>
          <w:rFonts w:ascii="Times New Roman" w:eastAsia="Times New Roman" w:hAnsi="Times New Roman" w:cs="Times New Roman"/>
          <w:b w:val="0"/>
          <w:bCs w:val="0"/>
          <w:color w:val="000000"/>
          <w:spacing w:val="5"/>
          <w:sz w:val="24"/>
          <w:szCs w:val="24"/>
        </w:rPr>
        <w:t>Proje: Sızma Testi Projesi'dir.</w:t>
      </w:r>
      <w:bookmarkEnd w:id="39"/>
      <w:bookmarkEnd w:id="40"/>
      <w:bookmarkEnd w:id="41"/>
      <w:bookmarkEnd w:id="42"/>
      <w:bookmarkEnd w:id="43"/>
      <w:bookmarkEnd w:id="44"/>
    </w:p>
    <w:p w:rsidR="001D300C" w:rsidRPr="006238F2" w:rsidRDefault="001D300C" w:rsidP="001D300C">
      <w:r w:rsidRPr="006238F2">
        <w:br w:type="page"/>
      </w:r>
    </w:p>
    <w:p w:rsidR="001D300C" w:rsidRPr="006238F2" w:rsidRDefault="001D300C" w:rsidP="00E0515A">
      <w:pPr>
        <w:pStyle w:val="Balk1"/>
        <w:keepLines/>
        <w:numPr>
          <w:ilvl w:val="0"/>
          <w:numId w:val="15"/>
        </w:numPr>
        <w:autoSpaceDE/>
        <w:autoSpaceDN/>
        <w:adjustRightInd/>
        <w:spacing w:before="120" w:after="120" w:line="360" w:lineRule="auto"/>
      </w:pPr>
      <w:bookmarkStart w:id="45" w:name="_Toc481518828"/>
      <w:bookmarkStart w:id="46" w:name="_Toc480818043"/>
      <w:bookmarkStart w:id="47" w:name="_Toc497980562"/>
      <w:bookmarkStart w:id="48" w:name="_Toc503876695"/>
      <w:r w:rsidRPr="006238F2">
        <w:lastRenderedPageBreak/>
        <w:t>GENEL HUSUSLAR</w:t>
      </w:r>
      <w:bookmarkEnd w:id="45"/>
      <w:bookmarkEnd w:id="46"/>
      <w:bookmarkEnd w:id="47"/>
      <w:bookmarkEnd w:id="48"/>
    </w:p>
    <w:p w:rsidR="001D300C" w:rsidRPr="001D300C" w:rsidRDefault="001D300C" w:rsidP="00E0515A">
      <w:pPr>
        <w:pStyle w:val="Balk2"/>
        <w:numPr>
          <w:ilvl w:val="0"/>
          <w:numId w:val="7"/>
        </w:numPr>
        <w:spacing w:before="120" w:after="120"/>
        <w:jc w:val="both"/>
        <w:rPr>
          <w:rFonts w:ascii="Times New Roman" w:eastAsia="Times New Roman" w:hAnsi="Times New Roman" w:cs="Times New Roman"/>
          <w:b w:val="0"/>
          <w:bCs w:val="0"/>
          <w:color w:val="000000"/>
          <w:spacing w:val="5"/>
          <w:sz w:val="24"/>
          <w:szCs w:val="24"/>
        </w:rPr>
      </w:pPr>
      <w:bookmarkStart w:id="49" w:name="_Toc480818044"/>
      <w:bookmarkStart w:id="50" w:name="_Toc481518829"/>
      <w:bookmarkStart w:id="51" w:name="_Toc481518963"/>
      <w:bookmarkStart w:id="52" w:name="_Toc497980563"/>
      <w:bookmarkStart w:id="53" w:name="_Toc503861834"/>
      <w:bookmarkStart w:id="54" w:name="_Toc503876696"/>
      <w:r w:rsidRPr="001D300C">
        <w:rPr>
          <w:rFonts w:ascii="Times New Roman" w:eastAsia="Times New Roman" w:hAnsi="Times New Roman" w:cs="Times New Roman"/>
          <w:b w:val="0"/>
          <w:bCs w:val="0"/>
          <w:color w:val="000000"/>
          <w:spacing w:val="5"/>
          <w:sz w:val="24"/>
          <w:szCs w:val="24"/>
        </w:rPr>
        <w:t>Teknik Güvenlik Denetimleri Kurum tarafından yürütülen iş süreçleri, uygulamalar ve fiziksel olarak merkez binası ile sınırlı olacaktır.</w:t>
      </w:r>
      <w:bookmarkEnd w:id="49"/>
      <w:bookmarkEnd w:id="50"/>
      <w:bookmarkEnd w:id="51"/>
      <w:bookmarkEnd w:id="52"/>
      <w:bookmarkEnd w:id="53"/>
      <w:bookmarkEnd w:id="54"/>
      <w:r w:rsidRPr="001D300C">
        <w:rPr>
          <w:rFonts w:ascii="Times New Roman" w:eastAsia="Times New Roman" w:hAnsi="Times New Roman" w:cs="Times New Roman"/>
          <w:b w:val="0"/>
          <w:bCs w:val="0"/>
          <w:color w:val="000000"/>
          <w:spacing w:val="5"/>
          <w:sz w:val="24"/>
          <w:szCs w:val="24"/>
        </w:rPr>
        <w:t xml:space="preserve"> </w:t>
      </w:r>
    </w:p>
    <w:p w:rsidR="001D300C" w:rsidRPr="001D300C" w:rsidRDefault="001D300C" w:rsidP="00E0515A">
      <w:pPr>
        <w:pStyle w:val="Balk2"/>
        <w:numPr>
          <w:ilvl w:val="0"/>
          <w:numId w:val="7"/>
        </w:numPr>
        <w:spacing w:before="120" w:after="120"/>
        <w:jc w:val="both"/>
        <w:rPr>
          <w:rFonts w:ascii="Times New Roman" w:eastAsia="Times New Roman" w:hAnsi="Times New Roman" w:cs="Times New Roman"/>
          <w:b w:val="0"/>
          <w:bCs w:val="0"/>
          <w:color w:val="000000"/>
          <w:spacing w:val="5"/>
          <w:sz w:val="24"/>
          <w:szCs w:val="24"/>
        </w:rPr>
      </w:pPr>
      <w:bookmarkStart w:id="55" w:name="_Toc481518964"/>
      <w:bookmarkStart w:id="56" w:name="_Toc480818045"/>
      <w:bookmarkStart w:id="57" w:name="_Toc481518830"/>
      <w:bookmarkStart w:id="58" w:name="_Toc497980564"/>
      <w:bookmarkStart w:id="59" w:name="_Toc503861835"/>
      <w:bookmarkStart w:id="60" w:name="_Toc503876697"/>
      <w:r w:rsidRPr="001D300C">
        <w:rPr>
          <w:rFonts w:ascii="Times New Roman" w:eastAsia="Times New Roman" w:hAnsi="Times New Roman" w:cs="Times New Roman"/>
          <w:b w:val="0"/>
          <w:bCs w:val="0"/>
          <w:color w:val="000000"/>
          <w:spacing w:val="5"/>
          <w:sz w:val="24"/>
          <w:szCs w:val="24"/>
        </w:rPr>
        <w:t>Yüklenici, bu teknik şartname</w:t>
      </w:r>
      <w:r w:rsidRPr="001D300C">
        <w:rPr>
          <w:rFonts w:ascii="Times New Roman" w:eastAsia="Times New Roman" w:hAnsi="Times New Roman" w:cs="Times New Roman"/>
          <w:b w:val="0"/>
          <w:bCs w:val="0"/>
          <w:color w:val="000000"/>
          <w:spacing w:val="5"/>
          <w:sz w:val="24"/>
          <w:szCs w:val="24"/>
        </w:rPr>
        <w:tab/>
        <w:t>kapsamındaki</w:t>
      </w:r>
      <w:r w:rsidRPr="001D300C">
        <w:rPr>
          <w:rFonts w:ascii="Times New Roman" w:eastAsia="Times New Roman" w:hAnsi="Times New Roman" w:cs="Times New Roman"/>
          <w:b w:val="0"/>
          <w:bCs w:val="0"/>
          <w:color w:val="000000"/>
          <w:spacing w:val="5"/>
          <w:sz w:val="24"/>
          <w:szCs w:val="24"/>
        </w:rPr>
        <w:tab/>
        <w:t>projenin</w:t>
      </w:r>
      <w:r w:rsidRPr="001D300C">
        <w:rPr>
          <w:rFonts w:ascii="Times New Roman" w:eastAsia="Times New Roman" w:hAnsi="Times New Roman" w:cs="Times New Roman"/>
          <w:b w:val="0"/>
          <w:bCs w:val="0"/>
          <w:color w:val="000000"/>
          <w:spacing w:val="5"/>
          <w:sz w:val="24"/>
          <w:szCs w:val="24"/>
        </w:rPr>
        <w:tab/>
        <w:t>eksiksiz</w:t>
      </w:r>
      <w:r w:rsidRPr="001D300C">
        <w:rPr>
          <w:rFonts w:ascii="Times New Roman" w:eastAsia="Times New Roman" w:hAnsi="Times New Roman" w:cs="Times New Roman"/>
          <w:b w:val="0"/>
          <w:bCs w:val="0"/>
          <w:color w:val="000000"/>
          <w:spacing w:val="5"/>
          <w:sz w:val="24"/>
          <w:szCs w:val="24"/>
        </w:rPr>
        <w:tab/>
        <w:t xml:space="preserve">olarak </w:t>
      </w:r>
      <w:r w:rsidRPr="001D300C">
        <w:rPr>
          <w:rFonts w:ascii="Times New Roman" w:eastAsia="Times New Roman" w:hAnsi="Times New Roman" w:cs="Times New Roman"/>
          <w:b w:val="0"/>
          <w:bCs w:val="0"/>
          <w:color w:val="000000"/>
          <w:spacing w:val="5"/>
          <w:sz w:val="24"/>
          <w:szCs w:val="24"/>
        </w:rPr>
        <w:br/>
        <w:t>tamamlanmasından sorumlu olacaktır.</w:t>
      </w:r>
      <w:bookmarkEnd w:id="55"/>
      <w:bookmarkEnd w:id="56"/>
      <w:bookmarkEnd w:id="57"/>
      <w:bookmarkEnd w:id="58"/>
      <w:bookmarkEnd w:id="59"/>
      <w:bookmarkEnd w:id="60"/>
    </w:p>
    <w:p w:rsidR="001D300C" w:rsidRPr="001D300C" w:rsidRDefault="001D300C" w:rsidP="00E0515A">
      <w:pPr>
        <w:pStyle w:val="Balk2"/>
        <w:numPr>
          <w:ilvl w:val="0"/>
          <w:numId w:val="7"/>
        </w:numPr>
        <w:spacing w:before="120" w:after="120"/>
        <w:jc w:val="both"/>
        <w:rPr>
          <w:rFonts w:ascii="Times New Roman" w:eastAsia="Times New Roman" w:hAnsi="Times New Roman" w:cs="Times New Roman"/>
          <w:b w:val="0"/>
          <w:bCs w:val="0"/>
          <w:color w:val="000000"/>
          <w:spacing w:val="5"/>
          <w:sz w:val="24"/>
          <w:szCs w:val="24"/>
        </w:rPr>
      </w:pPr>
      <w:bookmarkStart w:id="61" w:name="_Toc481518831"/>
      <w:bookmarkStart w:id="62" w:name="_Toc480818051"/>
      <w:bookmarkStart w:id="63" w:name="_Toc481518965"/>
      <w:bookmarkStart w:id="64" w:name="_Toc497980565"/>
      <w:bookmarkStart w:id="65" w:name="_Toc503861836"/>
      <w:bookmarkStart w:id="66" w:name="_Toc503876698"/>
      <w:r w:rsidRPr="001D300C">
        <w:rPr>
          <w:rFonts w:ascii="Times New Roman" w:eastAsia="Times New Roman" w:hAnsi="Times New Roman" w:cs="Times New Roman"/>
          <w:b w:val="0"/>
          <w:bCs w:val="0"/>
          <w:color w:val="000000"/>
          <w:spacing w:val="5"/>
          <w:sz w:val="24"/>
          <w:szCs w:val="24"/>
        </w:rPr>
        <w:t>Sızma testi sonucunda tespit edilen açıklıkların Kurum tarafından kapatılmasının ardından Yüklenici kontrol denetimi yapacaktır.</w:t>
      </w:r>
      <w:bookmarkEnd w:id="61"/>
      <w:bookmarkEnd w:id="62"/>
      <w:bookmarkEnd w:id="63"/>
      <w:bookmarkEnd w:id="64"/>
      <w:bookmarkEnd w:id="65"/>
      <w:bookmarkEnd w:id="66"/>
    </w:p>
    <w:p w:rsidR="001D300C" w:rsidRPr="001D300C" w:rsidRDefault="001D300C" w:rsidP="00E0515A">
      <w:pPr>
        <w:pStyle w:val="Balk2"/>
        <w:numPr>
          <w:ilvl w:val="0"/>
          <w:numId w:val="7"/>
        </w:numPr>
        <w:spacing w:before="120" w:after="120"/>
        <w:jc w:val="both"/>
        <w:rPr>
          <w:rFonts w:ascii="Times New Roman" w:eastAsia="Times New Roman" w:hAnsi="Times New Roman" w:cs="Times New Roman"/>
          <w:b w:val="0"/>
          <w:bCs w:val="0"/>
          <w:color w:val="000000"/>
          <w:spacing w:val="5"/>
          <w:sz w:val="24"/>
          <w:szCs w:val="24"/>
        </w:rPr>
      </w:pPr>
      <w:bookmarkStart w:id="67" w:name="_Toc503876699"/>
      <w:r w:rsidRPr="001D300C">
        <w:rPr>
          <w:rFonts w:ascii="Times New Roman" w:eastAsia="Times New Roman" w:hAnsi="Times New Roman" w:cs="Times New Roman"/>
          <w:b w:val="0"/>
          <w:bCs w:val="0"/>
          <w:color w:val="000000"/>
          <w:spacing w:val="5"/>
          <w:sz w:val="24"/>
          <w:szCs w:val="24"/>
        </w:rPr>
        <w:t>Projede görev alacak tüm uzmanlar Türkiye Cumhuriyeti vatandaşı olacak ve hizmet tümüyle Türkiye Cumhuriyeti sınırları içerisinde verilecektir.</w:t>
      </w:r>
      <w:bookmarkEnd w:id="67"/>
    </w:p>
    <w:p w:rsidR="001D300C" w:rsidRPr="001D300C" w:rsidRDefault="001D300C" w:rsidP="00E0515A">
      <w:pPr>
        <w:pStyle w:val="Balk2"/>
        <w:numPr>
          <w:ilvl w:val="0"/>
          <w:numId w:val="7"/>
        </w:numPr>
        <w:spacing w:before="120" w:after="120"/>
        <w:jc w:val="both"/>
        <w:rPr>
          <w:rFonts w:ascii="Times New Roman" w:eastAsia="Times New Roman" w:hAnsi="Times New Roman" w:cs="Times New Roman"/>
          <w:b w:val="0"/>
          <w:bCs w:val="0"/>
          <w:color w:val="000000"/>
          <w:spacing w:val="5"/>
          <w:sz w:val="24"/>
          <w:szCs w:val="24"/>
        </w:rPr>
      </w:pPr>
      <w:bookmarkStart w:id="68" w:name="_Toc503876700"/>
      <w:r w:rsidRPr="001D300C">
        <w:rPr>
          <w:rFonts w:ascii="Times New Roman" w:eastAsia="Times New Roman" w:hAnsi="Times New Roman" w:cs="Times New Roman"/>
          <w:b w:val="0"/>
          <w:bCs w:val="0"/>
          <w:color w:val="000000"/>
          <w:spacing w:val="5"/>
          <w:sz w:val="24"/>
          <w:szCs w:val="24"/>
        </w:rPr>
        <w:t>Test ve inceleme hizmetlerini yürütecek personel/personeller güncel olan CEH, ECSA/LPT, OSCP, GPEN, IRCA onaylı ISO 27001 BGYS denetçiliği, TSE Sızma Testi Uzmanı sertifikalarından en az birine sahip olacak ve personel/personeller Yüklenicinin çalışanı olacaktır.</w:t>
      </w:r>
      <w:bookmarkEnd w:id="68"/>
    </w:p>
    <w:p w:rsidR="001D300C" w:rsidRPr="001D300C" w:rsidRDefault="001D300C" w:rsidP="00E0515A">
      <w:pPr>
        <w:pStyle w:val="Balk2"/>
        <w:numPr>
          <w:ilvl w:val="0"/>
          <w:numId w:val="7"/>
        </w:numPr>
        <w:spacing w:before="120" w:after="120"/>
        <w:jc w:val="both"/>
        <w:rPr>
          <w:rFonts w:ascii="Times New Roman" w:eastAsia="Times New Roman" w:hAnsi="Times New Roman" w:cs="Times New Roman"/>
          <w:b w:val="0"/>
          <w:bCs w:val="0"/>
          <w:color w:val="000000"/>
          <w:spacing w:val="5"/>
          <w:sz w:val="24"/>
          <w:szCs w:val="24"/>
        </w:rPr>
      </w:pPr>
      <w:bookmarkStart w:id="69" w:name="_Toc503876702"/>
      <w:r w:rsidRPr="001D300C">
        <w:rPr>
          <w:rFonts w:ascii="Times New Roman" w:eastAsia="Times New Roman" w:hAnsi="Times New Roman" w:cs="Times New Roman"/>
          <w:b w:val="0"/>
          <w:bCs w:val="0"/>
          <w:color w:val="000000"/>
          <w:spacing w:val="5"/>
          <w:sz w:val="24"/>
          <w:szCs w:val="24"/>
        </w:rPr>
        <w:t>Yüklenici yapılacak tüm testlerin zamanlarını ve sürelerini Kurum ile birlikte belirleyecektir.</w:t>
      </w:r>
      <w:bookmarkEnd w:id="69"/>
    </w:p>
    <w:p w:rsidR="001D300C" w:rsidRPr="001D300C" w:rsidRDefault="001D300C" w:rsidP="00E0515A">
      <w:pPr>
        <w:pStyle w:val="Balk2"/>
        <w:numPr>
          <w:ilvl w:val="0"/>
          <w:numId w:val="7"/>
        </w:numPr>
        <w:spacing w:before="120" w:after="120"/>
        <w:jc w:val="both"/>
        <w:rPr>
          <w:rFonts w:ascii="Times New Roman" w:eastAsia="Times New Roman" w:hAnsi="Times New Roman" w:cs="Times New Roman"/>
          <w:b w:val="0"/>
          <w:bCs w:val="0"/>
          <w:color w:val="000000"/>
          <w:spacing w:val="5"/>
          <w:sz w:val="24"/>
          <w:szCs w:val="24"/>
        </w:rPr>
      </w:pPr>
      <w:bookmarkStart w:id="70" w:name="_Toc503876703"/>
      <w:r w:rsidRPr="001D300C">
        <w:rPr>
          <w:rFonts w:ascii="Times New Roman" w:eastAsia="Times New Roman" w:hAnsi="Times New Roman" w:cs="Times New Roman"/>
          <w:b w:val="0"/>
          <w:bCs w:val="0"/>
          <w:color w:val="000000"/>
          <w:spacing w:val="5"/>
          <w:sz w:val="24"/>
          <w:szCs w:val="24"/>
        </w:rPr>
        <w:t>Yüklenici yapılacak tüm testler Kurum ile birlikte koordineli bir şekilde gerçekleştirilecektir. Kurum yetkililerine bilgi verilmeden herhangi bir denetim çalışması yapılmayacaktır.</w:t>
      </w:r>
      <w:bookmarkEnd w:id="70"/>
    </w:p>
    <w:p w:rsidR="001D300C" w:rsidRPr="001D300C" w:rsidRDefault="001D300C" w:rsidP="00E0515A">
      <w:pPr>
        <w:pStyle w:val="Balk2"/>
        <w:numPr>
          <w:ilvl w:val="0"/>
          <w:numId w:val="7"/>
        </w:numPr>
        <w:spacing w:before="120" w:after="120"/>
        <w:jc w:val="both"/>
        <w:rPr>
          <w:rFonts w:ascii="Times New Roman" w:eastAsia="Times New Roman" w:hAnsi="Times New Roman" w:cs="Times New Roman"/>
          <w:b w:val="0"/>
          <w:bCs w:val="0"/>
          <w:color w:val="000000"/>
          <w:spacing w:val="5"/>
          <w:sz w:val="24"/>
          <w:szCs w:val="24"/>
        </w:rPr>
      </w:pPr>
      <w:bookmarkStart w:id="71" w:name="_Toc503876704"/>
      <w:r w:rsidRPr="001D300C">
        <w:rPr>
          <w:rFonts w:ascii="Times New Roman" w:eastAsia="Times New Roman" w:hAnsi="Times New Roman" w:cs="Times New Roman"/>
          <w:b w:val="0"/>
          <w:bCs w:val="0"/>
          <w:color w:val="000000"/>
          <w:spacing w:val="5"/>
          <w:sz w:val="24"/>
          <w:szCs w:val="24"/>
        </w:rPr>
        <w:t>Yüklenici taahhütlerini kısmen veya tamamen başkalarına devredemeyecektir.</w:t>
      </w:r>
      <w:bookmarkEnd w:id="71"/>
    </w:p>
    <w:p w:rsidR="001D300C" w:rsidRPr="001D300C" w:rsidRDefault="001D300C" w:rsidP="00E0515A">
      <w:pPr>
        <w:pStyle w:val="Balk2"/>
        <w:numPr>
          <w:ilvl w:val="0"/>
          <w:numId w:val="7"/>
        </w:numPr>
        <w:spacing w:before="120" w:after="120"/>
        <w:jc w:val="both"/>
        <w:rPr>
          <w:rFonts w:ascii="Times New Roman" w:eastAsia="Times New Roman" w:hAnsi="Times New Roman" w:cs="Times New Roman"/>
          <w:b w:val="0"/>
          <w:bCs w:val="0"/>
          <w:color w:val="000000"/>
          <w:spacing w:val="5"/>
          <w:sz w:val="24"/>
          <w:szCs w:val="24"/>
        </w:rPr>
      </w:pPr>
      <w:bookmarkStart w:id="72" w:name="_Toc503876705"/>
      <w:r w:rsidRPr="001D300C">
        <w:rPr>
          <w:rFonts w:ascii="Times New Roman" w:eastAsia="Times New Roman" w:hAnsi="Times New Roman" w:cs="Times New Roman"/>
          <w:b w:val="0"/>
          <w:bCs w:val="0"/>
          <w:color w:val="000000"/>
          <w:spacing w:val="5"/>
          <w:sz w:val="24"/>
          <w:szCs w:val="24"/>
        </w:rPr>
        <w:t>Yükleniciden daha önce yaptığı testlerle ilgili örnek raporlar istenebilecektir.</w:t>
      </w:r>
      <w:bookmarkEnd w:id="72"/>
    </w:p>
    <w:p w:rsidR="001D300C" w:rsidRPr="001D300C" w:rsidRDefault="001D300C" w:rsidP="00E0515A">
      <w:pPr>
        <w:pStyle w:val="Balk2"/>
        <w:numPr>
          <w:ilvl w:val="0"/>
          <w:numId w:val="7"/>
        </w:numPr>
        <w:spacing w:before="120" w:after="120"/>
        <w:jc w:val="both"/>
        <w:rPr>
          <w:rFonts w:ascii="Times New Roman" w:eastAsia="Times New Roman" w:hAnsi="Times New Roman" w:cs="Times New Roman"/>
          <w:b w:val="0"/>
          <w:bCs w:val="0"/>
          <w:color w:val="000000"/>
          <w:spacing w:val="5"/>
          <w:sz w:val="24"/>
          <w:szCs w:val="24"/>
        </w:rPr>
      </w:pPr>
      <w:bookmarkStart w:id="73" w:name="_Toc503876706"/>
      <w:r w:rsidRPr="001D300C">
        <w:rPr>
          <w:rFonts w:ascii="Times New Roman" w:eastAsia="Times New Roman" w:hAnsi="Times New Roman" w:cs="Times New Roman"/>
          <w:b w:val="0"/>
          <w:bCs w:val="0"/>
          <w:color w:val="000000"/>
          <w:spacing w:val="5"/>
          <w:sz w:val="24"/>
          <w:szCs w:val="24"/>
        </w:rPr>
        <w:t>Testler belirli ip adreslerinden yapılacak ve bu ip adresleri Kurum’a bildirilecektir.</w:t>
      </w:r>
      <w:bookmarkEnd w:id="73"/>
    </w:p>
    <w:p w:rsidR="001D300C" w:rsidRPr="001D300C" w:rsidRDefault="001D300C" w:rsidP="00E0515A">
      <w:pPr>
        <w:pStyle w:val="Balk2"/>
        <w:numPr>
          <w:ilvl w:val="0"/>
          <w:numId w:val="7"/>
        </w:numPr>
        <w:spacing w:before="120" w:after="120"/>
        <w:jc w:val="both"/>
        <w:rPr>
          <w:rFonts w:ascii="Times New Roman" w:eastAsia="Times New Roman" w:hAnsi="Times New Roman" w:cs="Times New Roman"/>
          <w:b w:val="0"/>
          <w:bCs w:val="0"/>
          <w:color w:val="000000"/>
          <w:spacing w:val="5"/>
          <w:sz w:val="24"/>
          <w:szCs w:val="24"/>
        </w:rPr>
      </w:pPr>
      <w:bookmarkStart w:id="74" w:name="_Toc503876707"/>
      <w:r w:rsidRPr="001D300C">
        <w:rPr>
          <w:rFonts w:ascii="Times New Roman" w:eastAsia="Times New Roman" w:hAnsi="Times New Roman" w:cs="Times New Roman"/>
          <w:b w:val="0"/>
          <w:bCs w:val="0"/>
          <w:color w:val="000000"/>
          <w:spacing w:val="5"/>
          <w:sz w:val="24"/>
          <w:szCs w:val="24"/>
        </w:rPr>
        <w:t>Yüklenici test için kullandıkları standartları Kurum’a bildirecektir.</w:t>
      </w:r>
      <w:bookmarkEnd w:id="74"/>
    </w:p>
    <w:p w:rsidR="001D300C" w:rsidRPr="001D300C" w:rsidRDefault="001D300C" w:rsidP="00E0515A">
      <w:pPr>
        <w:pStyle w:val="Balk2"/>
        <w:numPr>
          <w:ilvl w:val="0"/>
          <w:numId w:val="7"/>
        </w:numPr>
        <w:spacing w:before="120" w:after="120"/>
        <w:jc w:val="both"/>
        <w:rPr>
          <w:rFonts w:ascii="Times New Roman" w:eastAsia="Times New Roman" w:hAnsi="Times New Roman" w:cs="Times New Roman"/>
          <w:b w:val="0"/>
          <w:bCs w:val="0"/>
          <w:color w:val="000000"/>
          <w:spacing w:val="5"/>
          <w:sz w:val="24"/>
          <w:szCs w:val="24"/>
        </w:rPr>
      </w:pPr>
      <w:bookmarkStart w:id="75" w:name="_Toc503876708"/>
      <w:r w:rsidRPr="001D300C">
        <w:rPr>
          <w:rFonts w:ascii="Times New Roman" w:eastAsia="Times New Roman" w:hAnsi="Times New Roman" w:cs="Times New Roman"/>
          <w:b w:val="0"/>
          <w:bCs w:val="0"/>
          <w:color w:val="000000"/>
          <w:spacing w:val="5"/>
          <w:sz w:val="24"/>
          <w:szCs w:val="24"/>
        </w:rPr>
        <w:t>Yüklenici tarafından Kurum’a verilecek raporlar okunabilir ve anlaşılır olacaktır.</w:t>
      </w:r>
      <w:bookmarkEnd w:id="75"/>
    </w:p>
    <w:p w:rsidR="001D300C" w:rsidRPr="001D300C" w:rsidRDefault="001D300C" w:rsidP="00E0515A">
      <w:pPr>
        <w:pStyle w:val="Balk2"/>
        <w:numPr>
          <w:ilvl w:val="0"/>
          <w:numId w:val="7"/>
        </w:numPr>
        <w:spacing w:before="120" w:after="120"/>
        <w:jc w:val="both"/>
        <w:rPr>
          <w:rFonts w:ascii="Times New Roman" w:eastAsia="Times New Roman" w:hAnsi="Times New Roman" w:cs="Times New Roman"/>
          <w:b w:val="0"/>
          <w:bCs w:val="0"/>
          <w:color w:val="000000"/>
          <w:spacing w:val="5"/>
          <w:sz w:val="24"/>
          <w:szCs w:val="24"/>
        </w:rPr>
      </w:pPr>
      <w:bookmarkStart w:id="76" w:name="_Toc503876709"/>
      <w:r w:rsidRPr="001D300C">
        <w:rPr>
          <w:rFonts w:ascii="Times New Roman" w:eastAsia="Times New Roman" w:hAnsi="Times New Roman" w:cs="Times New Roman"/>
          <w:b w:val="0"/>
          <w:bCs w:val="0"/>
          <w:color w:val="000000"/>
          <w:spacing w:val="5"/>
          <w:sz w:val="24"/>
          <w:szCs w:val="24"/>
        </w:rPr>
        <w:t>Yüklenici proje kapsamında hazırlayacağı ve Kurum'a sunacağı bütün dokümanları Türkçe olarak hazırlayacaktır.</w:t>
      </w:r>
      <w:bookmarkEnd w:id="76"/>
    </w:p>
    <w:p w:rsidR="001D300C" w:rsidRPr="001D300C" w:rsidRDefault="001D300C" w:rsidP="00E0515A">
      <w:pPr>
        <w:pStyle w:val="Balk2"/>
        <w:numPr>
          <w:ilvl w:val="0"/>
          <w:numId w:val="7"/>
        </w:numPr>
        <w:spacing w:before="120" w:after="120"/>
        <w:jc w:val="both"/>
        <w:rPr>
          <w:rFonts w:ascii="Times New Roman" w:eastAsia="Times New Roman" w:hAnsi="Times New Roman" w:cs="Times New Roman"/>
          <w:b w:val="0"/>
          <w:bCs w:val="0"/>
          <w:color w:val="000000"/>
          <w:spacing w:val="5"/>
          <w:sz w:val="24"/>
          <w:szCs w:val="24"/>
        </w:rPr>
      </w:pPr>
      <w:bookmarkStart w:id="77" w:name="_Toc503876710"/>
      <w:r w:rsidRPr="001D300C">
        <w:rPr>
          <w:rFonts w:ascii="Times New Roman" w:eastAsia="Times New Roman" w:hAnsi="Times New Roman" w:cs="Times New Roman"/>
          <w:b w:val="0"/>
          <w:bCs w:val="0"/>
          <w:color w:val="000000"/>
          <w:spacing w:val="5"/>
          <w:sz w:val="24"/>
          <w:szCs w:val="24"/>
        </w:rPr>
        <w:t>Yüklenici Kurumun talep etmesi durumunda proje ile ilgili periyodik olarak iki haftada bir ara raporları ve sunumları hazırlayacaktır.</w:t>
      </w:r>
      <w:bookmarkEnd w:id="77"/>
    </w:p>
    <w:p w:rsidR="001D300C" w:rsidRPr="001D300C" w:rsidRDefault="001D300C" w:rsidP="00E0515A">
      <w:pPr>
        <w:pStyle w:val="Balk2"/>
        <w:numPr>
          <w:ilvl w:val="0"/>
          <w:numId w:val="7"/>
        </w:numPr>
        <w:spacing w:before="120" w:after="120"/>
        <w:jc w:val="both"/>
        <w:rPr>
          <w:rFonts w:ascii="Times New Roman" w:eastAsia="Times New Roman" w:hAnsi="Times New Roman" w:cs="Times New Roman"/>
          <w:b w:val="0"/>
          <w:bCs w:val="0"/>
          <w:color w:val="000000"/>
          <w:spacing w:val="5"/>
          <w:sz w:val="24"/>
          <w:szCs w:val="24"/>
        </w:rPr>
      </w:pPr>
      <w:bookmarkStart w:id="78" w:name="_Toc503876711"/>
      <w:r w:rsidRPr="001D300C">
        <w:rPr>
          <w:rFonts w:ascii="Times New Roman" w:eastAsia="Times New Roman" w:hAnsi="Times New Roman" w:cs="Times New Roman"/>
          <w:b w:val="0"/>
          <w:bCs w:val="0"/>
          <w:color w:val="000000"/>
          <w:spacing w:val="5"/>
          <w:sz w:val="24"/>
          <w:szCs w:val="24"/>
        </w:rPr>
        <w:t>Yüklenici projeyi belirtilen zaman planına uygun şekilde tamamlayacak, zaman planında gecikme olmaması için gerekli önlemleri alacaktır.</w:t>
      </w:r>
      <w:bookmarkEnd w:id="78"/>
    </w:p>
    <w:p w:rsidR="001D300C" w:rsidRPr="001D300C" w:rsidRDefault="001D300C" w:rsidP="00E0515A">
      <w:pPr>
        <w:pStyle w:val="Balk2"/>
        <w:numPr>
          <w:ilvl w:val="0"/>
          <w:numId w:val="7"/>
        </w:numPr>
        <w:spacing w:before="120" w:after="120"/>
        <w:jc w:val="both"/>
        <w:rPr>
          <w:rFonts w:ascii="Times New Roman" w:eastAsia="Times New Roman" w:hAnsi="Times New Roman" w:cs="Times New Roman"/>
          <w:b w:val="0"/>
          <w:bCs w:val="0"/>
          <w:color w:val="000000"/>
          <w:spacing w:val="5"/>
          <w:sz w:val="24"/>
          <w:szCs w:val="24"/>
        </w:rPr>
      </w:pPr>
      <w:bookmarkStart w:id="79" w:name="_Toc503876712"/>
      <w:r w:rsidRPr="001D300C">
        <w:rPr>
          <w:rFonts w:ascii="Times New Roman" w:eastAsia="Times New Roman" w:hAnsi="Times New Roman" w:cs="Times New Roman"/>
          <w:b w:val="0"/>
          <w:bCs w:val="0"/>
          <w:color w:val="000000"/>
          <w:spacing w:val="5"/>
          <w:sz w:val="24"/>
          <w:szCs w:val="24"/>
        </w:rPr>
        <w:t>Yüklenici proje kapsamında en az bir proje yöneticisi atayacaktır.</w:t>
      </w:r>
      <w:bookmarkEnd w:id="79"/>
    </w:p>
    <w:p w:rsidR="001D300C" w:rsidRPr="001D300C" w:rsidRDefault="001D300C" w:rsidP="00E0515A">
      <w:pPr>
        <w:pStyle w:val="Balk2"/>
        <w:numPr>
          <w:ilvl w:val="0"/>
          <w:numId w:val="7"/>
        </w:numPr>
        <w:spacing w:before="120" w:after="120"/>
        <w:jc w:val="both"/>
        <w:rPr>
          <w:rFonts w:ascii="Times New Roman" w:eastAsia="Times New Roman" w:hAnsi="Times New Roman" w:cs="Times New Roman"/>
          <w:b w:val="0"/>
          <w:bCs w:val="0"/>
          <w:color w:val="000000"/>
          <w:spacing w:val="5"/>
          <w:sz w:val="24"/>
          <w:szCs w:val="24"/>
        </w:rPr>
      </w:pPr>
      <w:bookmarkStart w:id="80" w:name="_Toc503876713"/>
      <w:r w:rsidRPr="001D300C">
        <w:rPr>
          <w:rFonts w:ascii="Times New Roman" w:eastAsia="Times New Roman" w:hAnsi="Times New Roman" w:cs="Times New Roman"/>
          <w:b w:val="0"/>
          <w:bCs w:val="0"/>
          <w:color w:val="000000"/>
          <w:spacing w:val="5"/>
          <w:sz w:val="24"/>
          <w:szCs w:val="24"/>
        </w:rPr>
        <w:t>Proje yöneticisi proje boyunca Kurum ile sürekli ilişki içerisinde olarak, gerekli koordinasyonu sağlayacaktır.</w:t>
      </w:r>
      <w:bookmarkEnd w:id="80"/>
      <w:r w:rsidRPr="001D300C">
        <w:rPr>
          <w:rFonts w:ascii="Times New Roman" w:eastAsia="Times New Roman" w:hAnsi="Times New Roman" w:cs="Times New Roman"/>
          <w:b w:val="0"/>
          <w:bCs w:val="0"/>
          <w:color w:val="000000"/>
          <w:spacing w:val="5"/>
          <w:sz w:val="24"/>
          <w:szCs w:val="24"/>
        </w:rPr>
        <w:t xml:space="preserve"> </w:t>
      </w:r>
    </w:p>
    <w:p w:rsidR="001D300C" w:rsidRPr="001D300C" w:rsidRDefault="001D300C" w:rsidP="00E0515A">
      <w:pPr>
        <w:pStyle w:val="Balk2"/>
        <w:numPr>
          <w:ilvl w:val="0"/>
          <w:numId w:val="7"/>
        </w:numPr>
        <w:spacing w:before="120" w:after="120"/>
        <w:jc w:val="both"/>
        <w:rPr>
          <w:rFonts w:ascii="Times New Roman" w:eastAsia="Times New Roman" w:hAnsi="Times New Roman" w:cs="Times New Roman"/>
          <w:b w:val="0"/>
          <w:bCs w:val="0"/>
          <w:color w:val="000000"/>
          <w:spacing w:val="5"/>
          <w:sz w:val="24"/>
          <w:szCs w:val="24"/>
        </w:rPr>
      </w:pPr>
      <w:bookmarkStart w:id="81" w:name="_Toc503876714"/>
      <w:r w:rsidRPr="001D300C">
        <w:rPr>
          <w:rFonts w:ascii="Times New Roman" w:eastAsia="Times New Roman" w:hAnsi="Times New Roman" w:cs="Times New Roman"/>
          <w:b w:val="0"/>
          <w:bCs w:val="0"/>
          <w:color w:val="000000"/>
          <w:spacing w:val="5"/>
          <w:sz w:val="24"/>
          <w:szCs w:val="24"/>
        </w:rPr>
        <w:t>İçeride yapılacak testlerde kullanılacak (dizüstü bilgisayar, masaüstü bilgisayar vb.) cihazlar Yüklenici tarafından temin edilecektir.</w:t>
      </w:r>
      <w:bookmarkEnd w:id="81"/>
    </w:p>
    <w:p w:rsidR="001D300C" w:rsidRPr="001D300C" w:rsidRDefault="001D300C" w:rsidP="00E0515A">
      <w:pPr>
        <w:pStyle w:val="Balk2"/>
        <w:numPr>
          <w:ilvl w:val="0"/>
          <w:numId w:val="7"/>
        </w:numPr>
        <w:spacing w:before="120" w:after="120"/>
        <w:jc w:val="both"/>
        <w:rPr>
          <w:rFonts w:ascii="Times New Roman" w:eastAsia="Times New Roman" w:hAnsi="Times New Roman" w:cs="Times New Roman"/>
          <w:b w:val="0"/>
          <w:bCs w:val="0"/>
          <w:color w:val="000000"/>
          <w:spacing w:val="5"/>
          <w:sz w:val="24"/>
          <w:szCs w:val="24"/>
        </w:rPr>
      </w:pPr>
      <w:bookmarkStart w:id="82" w:name="_Toc503876715"/>
      <w:r w:rsidRPr="001D300C">
        <w:rPr>
          <w:rFonts w:ascii="Times New Roman" w:eastAsia="Times New Roman" w:hAnsi="Times New Roman" w:cs="Times New Roman"/>
          <w:b w:val="0"/>
          <w:bCs w:val="0"/>
          <w:color w:val="000000"/>
          <w:spacing w:val="5"/>
          <w:sz w:val="24"/>
          <w:szCs w:val="24"/>
        </w:rPr>
        <w:t>Yapılacak tüm sızma testleri (özellikle DDOS testleri), çalışmakta olan sistemleri kesintiye uğratmayacak şekilde gerçekleştirilecektir.</w:t>
      </w:r>
      <w:bookmarkEnd w:id="82"/>
    </w:p>
    <w:p w:rsidR="001D300C" w:rsidRPr="001D300C" w:rsidRDefault="001D300C" w:rsidP="00E0515A">
      <w:pPr>
        <w:pStyle w:val="Balk2"/>
        <w:numPr>
          <w:ilvl w:val="0"/>
          <w:numId w:val="7"/>
        </w:numPr>
        <w:spacing w:before="120" w:after="120"/>
        <w:jc w:val="both"/>
        <w:rPr>
          <w:rFonts w:ascii="Times New Roman" w:eastAsia="Times New Roman" w:hAnsi="Times New Roman" w:cs="Times New Roman"/>
          <w:b w:val="0"/>
          <w:bCs w:val="0"/>
          <w:color w:val="000000"/>
          <w:spacing w:val="5"/>
          <w:sz w:val="24"/>
          <w:szCs w:val="24"/>
        </w:rPr>
      </w:pPr>
      <w:bookmarkStart w:id="83" w:name="_Toc503876716"/>
      <w:r w:rsidRPr="001D300C">
        <w:rPr>
          <w:rFonts w:ascii="Times New Roman" w:eastAsia="Times New Roman" w:hAnsi="Times New Roman" w:cs="Times New Roman"/>
          <w:b w:val="0"/>
          <w:bCs w:val="0"/>
          <w:color w:val="000000"/>
          <w:spacing w:val="5"/>
          <w:sz w:val="24"/>
          <w:szCs w:val="24"/>
        </w:rPr>
        <w:t xml:space="preserve">Yüklenici proje sonunda çıkabilecek açıklarla ve siber güvenlikle ilgili Kurumun belirlediği en az 5 kişiye Kurumun göstereceği yerde 5 günlük eğitim verecektir. Bu eğitimler </w:t>
      </w:r>
      <w:bookmarkEnd w:id="83"/>
      <w:proofErr w:type="spellStart"/>
      <w:r w:rsidRPr="001D300C">
        <w:rPr>
          <w:rFonts w:ascii="Times New Roman" w:eastAsia="Times New Roman" w:hAnsi="Times New Roman" w:cs="Times New Roman"/>
          <w:b w:val="0"/>
          <w:bCs w:val="0"/>
          <w:color w:val="000000"/>
          <w:spacing w:val="5"/>
          <w:sz w:val="24"/>
          <w:szCs w:val="24"/>
        </w:rPr>
        <w:t>USOM’un</w:t>
      </w:r>
      <w:proofErr w:type="spellEnd"/>
      <w:r w:rsidRPr="001D300C">
        <w:rPr>
          <w:rFonts w:ascii="Times New Roman" w:eastAsia="Times New Roman" w:hAnsi="Times New Roman" w:cs="Times New Roman"/>
          <w:b w:val="0"/>
          <w:bCs w:val="0"/>
          <w:color w:val="000000"/>
          <w:spacing w:val="5"/>
          <w:sz w:val="24"/>
          <w:szCs w:val="24"/>
        </w:rPr>
        <w:t xml:space="preserve"> Kurumsal SOME Kurulum ve Yönetim Rehberi’nde SOME personelinin alması tavsiye edilen eğitimlerinden aşağıda belirtilen eğitimler olacaktır.</w:t>
      </w:r>
    </w:p>
    <w:p w:rsidR="001D300C" w:rsidRPr="001D300C" w:rsidRDefault="001D300C" w:rsidP="001D300C">
      <w:pPr>
        <w:pStyle w:val="Balk3"/>
        <w:ind w:left="284"/>
        <w:rPr>
          <w:rFonts w:cs="Times New Roman"/>
        </w:rPr>
      </w:pPr>
      <w:r w:rsidRPr="00535BE6">
        <w:rPr>
          <w:rFonts w:cs="Times New Roman"/>
        </w:rPr>
        <w:t xml:space="preserve"> </w:t>
      </w:r>
      <w:r w:rsidRPr="001D300C">
        <w:rPr>
          <w:rFonts w:ascii="Times New Roman" w:eastAsia="Times New Roman" w:hAnsi="Times New Roman" w:cs="Times New Roman"/>
          <w:bCs w:val="0"/>
          <w:color w:val="000000"/>
          <w:spacing w:val="5"/>
        </w:rPr>
        <w:t>Zafiyet Analizi</w:t>
      </w:r>
    </w:p>
    <w:p w:rsidR="001D300C" w:rsidRPr="00535BE6" w:rsidRDefault="001D300C" w:rsidP="001D300C"/>
    <w:p w:rsidR="001D300C" w:rsidRPr="00535BE6" w:rsidRDefault="001D300C" w:rsidP="00E0515A">
      <w:pPr>
        <w:pStyle w:val="ListeParagraf"/>
        <w:numPr>
          <w:ilvl w:val="2"/>
          <w:numId w:val="5"/>
        </w:numPr>
        <w:spacing w:after="0" w:line="240" w:lineRule="auto"/>
        <w:rPr>
          <w:rFonts w:ascii="Times New Roman" w:hAnsi="Times New Roman"/>
          <w:sz w:val="24"/>
          <w:szCs w:val="24"/>
        </w:rPr>
      </w:pPr>
      <w:r w:rsidRPr="00535BE6">
        <w:rPr>
          <w:rFonts w:ascii="Times New Roman" w:hAnsi="Times New Roman"/>
          <w:sz w:val="24"/>
          <w:szCs w:val="24"/>
        </w:rPr>
        <w:t>Güvenli Yapılandırma Denetimi</w:t>
      </w:r>
    </w:p>
    <w:p w:rsidR="001D300C" w:rsidRPr="00535BE6" w:rsidRDefault="001D300C" w:rsidP="00E0515A">
      <w:pPr>
        <w:pStyle w:val="ListeParagraf"/>
        <w:numPr>
          <w:ilvl w:val="2"/>
          <w:numId w:val="5"/>
        </w:numPr>
        <w:spacing w:after="0" w:line="240" w:lineRule="auto"/>
        <w:rPr>
          <w:rFonts w:ascii="Times New Roman" w:hAnsi="Times New Roman"/>
          <w:sz w:val="24"/>
          <w:szCs w:val="24"/>
        </w:rPr>
      </w:pPr>
      <w:r w:rsidRPr="00535BE6">
        <w:rPr>
          <w:rFonts w:ascii="Times New Roman" w:hAnsi="Times New Roman"/>
          <w:sz w:val="24"/>
          <w:szCs w:val="24"/>
        </w:rPr>
        <w:t>Sızma Testleri Eğitimi</w:t>
      </w:r>
    </w:p>
    <w:p w:rsidR="001D300C" w:rsidRPr="00535BE6" w:rsidRDefault="001D300C" w:rsidP="00E0515A">
      <w:pPr>
        <w:pStyle w:val="ListeParagraf"/>
        <w:numPr>
          <w:ilvl w:val="2"/>
          <w:numId w:val="5"/>
        </w:numPr>
        <w:spacing w:after="0" w:line="240" w:lineRule="auto"/>
        <w:rPr>
          <w:rFonts w:ascii="Times New Roman" w:hAnsi="Times New Roman"/>
          <w:sz w:val="24"/>
          <w:szCs w:val="24"/>
        </w:rPr>
      </w:pPr>
      <w:r w:rsidRPr="00535BE6">
        <w:rPr>
          <w:rFonts w:ascii="Times New Roman" w:hAnsi="Times New Roman"/>
          <w:sz w:val="24"/>
          <w:szCs w:val="24"/>
        </w:rPr>
        <w:t>Saldırı Teknikleri Eğitimi</w:t>
      </w:r>
    </w:p>
    <w:p w:rsidR="001D300C" w:rsidRPr="00535BE6" w:rsidRDefault="001D300C" w:rsidP="001D300C">
      <w:pPr>
        <w:pStyle w:val="Balk3"/>
        <w:ind w:left="284"/>
        <w:rPr>
          <w:rFonts w:ascii="Times New Roman" w:hAnsi="Times New Roman" w:cs="Times New Roman"/>
        </w:rPr>
      </w:pPr>
      <w:r w:rsidRPr="001D300C">
        <w:rPr>
          <w:rFonts w:ascii="Times New Roman" w:eastAsia="Times New Roman" w:hAnsi="Times New Roman" w:cs="Times New Roman"/>
          <w:bCs w:val="0"/>
          <w:color w:val="000000"/>
          <w:spacing w:val="5"/>
        </w:rPr>
        <w:t>Kayıt Yönetimi</w:t>
      </w:r>
    </w:p>
    <w:p w:rsidR="001D300C" w:rsidRPr="00535BE6" w:rsidRDefault="001D300C" w:rsidP="00E0515A">
      <w:pPr>
        <w:pStyle w:val="ListeParagraf"/>
        <w:numPr>
          <w:ilvl w:val="2"/>
          <w:numId w:val="6"/>
        </w:numPr>
        <w:spacing w:after="0" w:line="240" w:lineRule="auto"/>
        <w:rPr>
          <w:rFonts w:ascii="Times New Roman" w:hAnsi="Times New Roman"/>
          <w:sz w:val="24"/>
          <w:szCs w:val="24"/>
        </w:rPr>
      </w:pPr>
      <w:r w:rsidRPr="00535BE6">
        <w:rPr>
          <w:rFonts w:ascii="Times New Roman" w:hAnsi="Times New Roman"/>
          <w:sz w:val="24"/>
          <w:szCs w:val="24"/>
        </w:rPr>
        <w:t>Saldırı Tespit ve Kayıt Yönetimi Eğitimi</w:t>
      </w:r>
    </w:p>
    <w:p w:rsidR="001D300C" w:rsidRPr="001D300C" w:rsidRDefault="001D300C" w:rsidP="00E0515A">
      <w:pPr>
        <w:pStyle w:val="ListeParagraf"/>
        <w:numPr>
          <w:ilvl w:val="2"/>
          <w:numId w:val="6"/>
        </w:numPr>
        <w:spacing w:after="0" w:line="240" w:lineRule="auto"/>
      </w:pPr>
      <w:r w:rsidRPr="00535BE6">
        <w:rPr>
          <w:rFonts w:ascii="Times New Roman" w:hAnsi="Times New Roman"/>
          <w:sz w:val="24"/>
          <w:szCs w:val="24"/>
        </w:rPr>
        <w:lastRenderedPageBreak/>
        <w:t>Merkezi Güvenlik İzleme ve Olay Yönetimi</w:t>
      </w:r>
    </w:p>
    <w:p w:rsidR="001D300C" w:rsidRPr="006238F2" w:rsidRDefault="001D300C" w:rsidP="00E0515A">
      <w:pPr>
        <w:pStyle w:val="Balk1"/>
        <w:keepLines/>
        <w:numPr>
          <w:ilvl w:val="0"/>
          <w:numId w:val="15"/>
        </w:numPr>
        <w:autoSpaceDE/>
        <w:autoSpaceDN/>
        <w:adjustRightInd/>
        <w:spacing w:before="120" w:after="120" w:line="360" w:lineRule="auto"/>
      </w:pPr>
      <w:bookmarkStart w:id="84" w:name="_Toc480818059"/>
      <w:bookmarkStart w:id="85" w:name="_Toc481518832"/>
      <w:bookmarkStart w:id="86" w:name="_Toc497980566"/>
      <w:bookmarkStart w:id="87" w:name="_Toc503876717"/>
      <w:r w:rsidRPr="006238F2">
        <w:t>SIZMA TESTLERİ VE TEKNİK GÜVENLİK DENETİMLERİ</w:t>
      </w:r>
      <w:bookmarkEnd w:id="84"/>
      <w:bookmarkEnd w:id="85"/>
      <w:bookmarkEnd w:id="86"/>
      <w:bookmarkEnd w:id="87"/>
    </w:p>
    <w:p w:rsidR="001D300C" w:rsidRPr="004E48F3" w:rsidRDefault="001D300C" w:rsidP="001D300C">
      <w:pPr>
        <w:pStyle w:val="Balk2"/>
        <w:numPr>
          <w:ilvl w:val="1"/>
          <w:numId w:val="0"/>
        </w:numPr>
        <w:spacing w:before="120" w:after="120"/>
        <w:ind w:left="57" w:hanging="57"/>
        <w:jc w:val="both"/>
        <w:rPr>
          <w:rFonts w:ascii="Times New Roman" w:eastAsia="Times New Roman" w:hAnsi="Times New Roman" w:cs="Times New Roman"/>
          <w:color w:val="auto"/>
          <w:sz w:val="24"/>
          <w:szCs w:val="24"/>
        </w:rPr>
      </w:pPr>
      <w:bookmarkStart w:id="88" w:name="_Toc480818060"/>
      <w:bookmarkStart w:id="89" w:name="_Toc481518833"/>
      <w:bookmarkStart w:id="90" w:name="_Toc497980567"/>
      <w:bookmarkStart w:id="91" w:name="_Toc503876718"/>
      <w:r w:rsidRPr="004E48F3">
        <w:rPr>
          <w:rFonts w:ascii="Times New Roman" w:eastAsia="Times New Roman" w:hAnsi="Times New Roman" w:cs="Times New Roman"/>
          <w:color w:val="auto"/>
          <w:sz w:val="24"/>
          <w:szCs w:val="24"/>
        </w:rPr>
        <w:t>BİLGİLERİN TOPLANMASI VE GENEL TESTLER</w:t>
      </w:r>
      <w:bookmarkEnd w:id="88"/>
      <w:bookmarkEnd w:id="89"/>
      <w:bookmarkEnd w:id="90"/>
      <w:bookmarkEnd w:id="91"/>
    </w:p>
    <w:p w:rsidR="001D300C" w:rsidRPr="004E48F3" w:rsidRDefault="001D300C" w:rsidP="00E0515A">
      <w:pPr>
        <w:pStyle w:val="Balk3"/>
        <w:numPr>
          <w:ilvl w:val="0"/>
          <w:numId w:val="8"/>
        </w:numPr>
        <w:spacing w:before="40"/>
        <w:rPr>
          <w:rFonts w:ascii="Times New Roman" w:eastAsia="Calibri" w:hAnsi="Times New Roman" w:cs="Times New Roman"/>
          <w:b w:val="0"/>
          <w:bCs w:val="0"/>
          <w:color w:val="auto"/>
          <w:lang w:eastAsia="en-US"/>
        </w:rPr>
      </w:pPr>
      <w:bookmarkStart w:id="92" w:name="_Toc503861839"/>
      <w:bookmarkStart w:id="93" w:name="_Toc503876719"/>
      <w:r w:rsidRPr="004E48F3">
        <w:rPr>
          <w:rFonts w:ascii="Times New Roman" w:eastAsia="Calibri" w:hAnsi="Times New Roman" w:cs="Times New Roman"/>
          <w:b w:val="0"/>
          <w:bCs w:val="0"/>
          <w:color w:val="auto"/>
          <w:lang w:eastAsia="en-US"/>
        </w:rPr>
        <w:t>ISS (Internet Servis Sağlayıcı), alan adı sahibi, IP adresleri gibi bilgilerin toplanması,</w:t>
      </w:r>
      <w:bookmarkEnd w:id="92"/>
      <w:bookmarkEnd w:id="93"/>
    </w:p>
    <w:p w:rsidR="001D300C" w:rsidRPr="004E48F3" w:rsidRDefault="001D300C" w:rsidP="00E0515A">
      <w:pPr>
        <w:pStyle w:val="Balk3"/>
        <w:numPr>
          <w:ilvl w:val="0"/>
          <w:numId w:val="8"/>
        </w:numPr>
        <w:spacing w:before="40"/>
        <w:jc w:val="both"/>
        <w:rPr>
          <w:rFonts w:ascii="Times New Roman" w:eastAsia="Calibri" w:hAnsi="Times New Roman" w:cs="Times New Roman"/>
          <w:b w:val="0"/>
          <w:bCs w:val="0"/>
          <w:color w:val="auto"/>
          <w:lang w:eastAsia="en-US"/>
        </w:rPr>
      </w:pPr>
      <w:bookmarkStart w:id="94" w:name="_Toc503861840"/>
      <w:bookmarkStart w:id="95" w:name="_Toc503876720"/>
      <w:r w:rsidRPr="004E48F3">
        <w:rPr>
          <w:rFonts w:ascii="Times New Roman" w:eastAsia="Calibri" w:hAnsi="Times New Roman" w:cs="Times New Roman"/>
          <w:b w:val="0"/>
          <w:bCs w:val="0"/>
          <w:color w:val="auto"/>
          <w:lang w:eastAsia="en-US"/>
        </w:rPr>
        <w:t xml:space="preserve">Sunuculara ait DNS kayıtları, </w:t>
      </w:r>
      <w:proofErr w:type="spellStart"/>
      <w:r w:rsidRPr="004E48F3">
        <w:rPr>
          <w:rFonts w:ascii="Times New Roman" w:eastAsia="Calibri" w:hAnsi="Times New Roman" w:cs="Times New Roman"/>
          <w:b w:val="0"/>
          <w:bCs w:val="0"/>
          <w:color w:val="auto"/>
          <w:lang w:eastAsia="en-US"/>
        </w:rPr>
        <w:t>hostname</w:t>
      </w:r>
      <w:proofErr w:type="spellEnd"/>
      <w:r w:rsidRPr="004E48F3">
        <w:rPr>
          <w:rFonts w:ascii="Times New Roman" w:eastAsia="Calibri" w:hAnsi="Times New Roman" w:cs="Times New Roman"/>
          <w:b w:val="0"/>
          <w:bCs w:val="0"/>
          <w:color w:val="auto"/>
          <w:lang w:eastAsia="en-US"/>
        </w:rPr>
        <w:t xml:space="preserve"> bilgilerinin elde edilmesi, erişilebilir sunucuların ve erişim yöntemlerinin tespit edilmesi,</w:t>
      </w:r>
      <w:bookmarkEnd w:id="94"/>
      <w:bookmarkEnd w:id="95"/>
    </w:p>
    <w:p w:rsidR="001D300C" w:rsidRPr="004E48F3" w:rsidRDefault="001D300C" w:rsidP="00E0515A">
      <w:pPr>
        <w:pStyle w:val="Balk3"/>
        <w:numPr>
          <w:ilvl w:val="0"/>
          <w:numId w:val="8"/>
        </w:numPr>
        <w:spacing w:before="40"/>
        <w:jc w:val="both"/>
        <w:rPr>
          <w:rFonts w:ascii="Times New Roman" w:eastAsia="Calibri" w:hAnsi="Times New Roman" w:cs="Times New Roman"/>
          <w:b w:val="0"/>
          <w:bCs w:val="0"/>
          <w:color w:val="auto"/>
          <w:lang w:eastAsia="en-US"/>
        </w:rPr>
      </w:pPr>
      <w:bookmarkStart w:id="96" w:name="_Toc503861841"/>
      <w:bookmarkStart w:id="97" w:name="_Toc503876721"/>
      <w:r w:rsidRPr="004E48F3">
        <w:rPr>
          <w:rFonts w:ascii="Times New Roman" w:eastAsia="Calibri" w:hAnsi="Times New Roman" w:cs="Times New Roman"/>
          <w:b w:val="0"/>
          <w:bCs w:val="0"/>
          <w:color w:val="auto"/>
          <w:lang w:eastAsia="en-US"/>
        </w:rPr>
        <w:t>Açık, kapalı ve filtrelenmiş portların tespit edilmesi,</w:t>
      </w:r>
      <w:bookmarkEnd w:id="96"/>
      <w:bookmarkEnd w:id="97"/>
    </w:p>
    <w:p w:rsidR="001D300C" w:rsidRPr="004E48F3" w:rsidRDefault="001D300C" w:rsidP="00E0515A">
      <w:pPr>
        <w:pStyle w:val="Balk3"/>
        <w:numPr>
          <w:ilvl w:val="0"/>
          <w:numId w:val="8"/>
        </w:numPr>
        <w:spacing w:before="40"/>
        <w:jc w:val="both"/>
        <w:rPr>
          <w:rFonts w:ascii="Times New Roman" w:eastAsia="Calibri" w:hAnsi="Times New Roman" w:cs="Times New Roman"/>
          <w:b w:val="0"/>
          <w:bCs w:val="0"/>
          <w:color w:val="auto"/>
          <w:lang w:eastAsia="en-US"/>
        </w:rPr>
      </w:pPr>
      <w:bookmarkStart w:id="98" w:name="_Toc503861842"/>
      <w:bookmarkStart w:id="99" w:name="_Toc503876722"/>
      <w:r w:rsidRPr="004E48F3">
        <w:rPr>
          <w:rFonts w:ascii="Times New Roman" w:eastAsia="Calibri" w:hAnsi="Times New Roman" w:cs="Times New Roman"/>
          <w:b w:val="0"/>
          <w:bCs w:val="0"/>
          <w:color w:val="auto"/>
          <w:lang w:eastAsia="en-US"/>
        </w:rPr>
        <w:t>Kullanılan IP adreslerinin belirlenmesi, IP adreslerinin yönlendirme kontrollerinin yapılması,</w:t>
      </w:r>
      <w:bookmarkEnd w:id="98"/>
      <w:bookmarkEnd w:id="99"/>
    </w:p>
    <w:p w:rsidR="001D300C" w:rsidRPr="004E48F3" w:rsidRDefault="001D300C" w:rsidP="00E0515A">
      <w:pPr>
        <w:pStyle w:val="Balk3"/>
        <w:numPr>
          <w:ilvl w:val="0"/>
          <w:numId w:val="8"/>
        </w:numPr>
        <w:spacing w:before="40"/>
        <w:jc w:val="both"/>
        <w:rPr>
          <w:rFonts w:ascii="Times New Roman" w:eastAsia="Calibri" w:hAnsi="Times New Roman" w:cs="Times New Roman"/>
          <w:b w:val="0"/>
          <w:bCs w:val="0"/>
          <w:color w:val="auto"/>
          <w:lang w:eastAsia="en-US"/>
        </w:rPr>
      </w:pPr>
      <w:bookmarkStart w:id="100" w:name="_Toc503861843"/>
      <w:bookmarkStart w:id="101" w:name="_Toc503876723"/>
      <w:r w:rsidRPr="004E48F3">
        <w:rPr>
          <w:rFonts w:ascii="Times New Roman" w:eastAsia="Calibri" w:hAnsi="Times New Roman" w:cs="Times New Roman"/>
          <w:b w:val="0"/>
          <w:bCs w:val="0"/>
          <w:color w:val="auto"/>
          <w:lang w:eastAsia="en-US"/>
        </w:rPr>
        <w:t>Çeşitli yöntemlerle güvenlik kuralları aşılarak bilgi toplanması,</w:t>
      </w:r>
      <w:bookmarkEnd w:id="100"/>
      <w:bookmarkEnd w:id="101"/>
    </w:p>
    <w:p w:rsidR="001D300C" w:rsidRPr="004E48F3" w:rsidRDefault="001D300C" w:rsidP="00E0515A">
      <w:pPr>
        <w:pStyle w:val="Balk3"/>
        <w:numPr>
          <w:ilvl w:val="0"/>
          <w:numId w:val="8"/>
        </w:numPr>
        <w:spacing w:before="40"/>
        <w:jc w:val="both"/>
        <w:rPr>
          <w:rFonts w:ascii="Times New Roman" w:eastAsia="Calibri" w:hAnsi="Times New Roman" w:cs="Times New Roman"/>
          <w:b w:val="0"/>
          <w:bCs w:val="0"/>
          <w:color w:val="auto"/>
          <w:lang w:eastAsia="en-US"/>
        </w:rPr>
      </w:pPr>
      <w:bookmarkStart w:id="102" w:name="_Toc503861844"/>
      <w:bookmarkStart w:id="103" w:name="_Toc503876724"/>
      <w:r w:rsidRPr="004E48F3">
        <w:rPr>
          <w:rFonts w:ascii="Times New Roman" w:eastAsia="Calibri" w:hAnsi="Times New Roman" w:cs="Times New Roman"/>
          <w:b w:val="0"/>
          <w:bCs w:val="0"/>
          <w:color w:val="auto"/>
          <w:lang w:eastAsia="en-US"/>
        </w:rPr>
        <w:t>Kullanılan güvenlik cihazlarının ve güvenlik uygulamalarının tespit edilmesi,</w:t>
      </w:r>
      <w:bookmarkEnd w:id="102"/>
      <w:bookmarkEnd w:id="103"/>
    </w:p>
    <w:p w:rsidR="001D300C" w:rsidRPr="004E48F3" w:rsidRDefault="001D300C" w:rsidP="00E0515A">
      <w:pPr>
        <w:pStyle w:val="Balk3"/>
        <w:numPr>
          <w:ilvl w:val="0"/>
          <w:numId w:val="8"/>
        </w:numPr>
        <w:spacing w:before="40"/>
        <w:jc w:val="both"/>
        <w:rPr>
          <w:rFonts w:ascii="Times New Roman" w:eastAsia="Calibri" w:hAnsi="Times New Roman" w:cs="Times New Roman"/>
          <w:b w:val="0"/>
          <w:bCs w:val="0"/>
          <w:color w:val="auto"/>
          <w:lang w:eastAsia="en-US"/>
        </w:rPr>
      </w:pPr>
      <w:bookmarkStart w:id="104" w:name="_Toc503861845"/>
      <w:bookmarkStart w:id="105" w:name="_Toc503876725"/>
      <w:r w:rsidRPr="004E48F3">
        <w:rPr>
          <w:rFonts w:ascii="Times New Roman" w:eastAsia="Calibri" w:hAnsi="Times New Roman" w:cs="Times New Roman"/>
          <w:b w:val="0"/>
          <w:bCs w:val="0"/>
          <w:color w:val="auto"/>
          <w:lang w:eastAsia="en-US"/>
        </w:rPr>
        <w:t>Açık portlar üzerinde çalışan uygulamaların belirlenmesi,</w:t>
      </w:r>
      <w:bookmarkEnd w:id="104"/>
      <w:bookmarkEnd w:id="105"/>
    </w:p>
    <w:p w:rsidR="001D300C" w:rsidRPr="004E48F3" w:rsidRDefault="001D300C" w:rsidP="00E0515A">
      <w:pPr>
        <w:pStyle w:val="Balk3"/>
        <w:numPr>
          <w:ilvl w:val="0"/>
          <w:numId w:val="8"/>
        </w:numPr>
        <w:spacing w:before="40"/>
        <w:jc w:val="both"/>
        <w:rPr>
          <w:rFonts w:ascii="Times New Roman" w:eastAsia="Calibri" w:hAnsi="Times New Roman" w:cs="Times New Roman"/>
          <w:b w:val="0"/>
          <w:bCs w:val="0"/>
          <w:color w:val="auto"/>
          <w:lang w:eastAsia="en-US"/>
        </w:rPr>
      </w:pPr>
      <w:bookmarkStart w:id="106" w:name="_Toc503861846"/>
      <w:bookmarkStart w:id="107" w:name="_Toc503876726"/>
      <w:r w:rsidRPr="004E48F3">
        <w:rPr>
          <w:rFonts w:ascii="Times New Roman" w:eastAsia="Calibri" w:hAnsi="Times New Roman" w:cs="Times New Roman"/>
          <w:b w:val="0"/>
          <w:bCs w:val="0"/>
          <w:color w:val="auto"/>
          <w:lang w:eastAsia="en-US"/>
        </w:rPr>
        <w:t>Çalışan servislere ait detaylı bilgiler elde edilmesi,</w:t>
      </w:r>
      <w:bookmarkEnd w:id="106"/>
      <w:bookmarkEnd w:id="107"/>
    </w:p>
    <w:p w:rsidR="001D300C" w:rsidRPr="004E48F3" w:rsidRDefault="001D300C" w:rsidP="00E0515A">
      <w:pPr>
        <w:pStyle w:val="Balk3"/>
        <w:numPr>
          <w:ilvl w:val="0"/>
          <w:numId w:val="8"/>
        </w:numPr>
        <w:spacing w:before="40"/>
        <w:rPr>
          <w:rFonts w:ascii="Times New Roman" w:eastAsia="Calibri" w:hAnsi="Times New Roman" w:cs="Times New Roman"/>
          <w:b w:val="0"/>
          <w:bCs w:val="0"/>
          <w:color w:val="auto"/>
          <w:lang w:eastAsia="en-US"/>
        </w:rPr>
      </w:pPr>
      <w:bookmarkStart w:id="108" w:name="_Toc503861847"/>
      <w:bookmarkStart w:id="109" w:name="_Toc503876727"/>
      <w:r w:rsidRPr="004E48F3">
        <w:rPr>
          <w:rFonts w:ascii="Times New Roman" w:eastAsia="Calibri" w:hAnsi="Times New Roman" w:cs="Times New Roman"/>
          <w:b w:val="0"/>
          <w:bCs w:val="0"/>
          <w:color w:val="auto"/>
          <w:lang w:eastAsia="en-US"/>
        </w:rPr>
        <w:t>Dışarıya hizmet veren sunucu kontrolleri,</w:t>
      </w:r>
      <w:bookmarkEnd w:id="108"/>
      <w:bookmarkEnd w:id="109"/>
    </w:p>
    <w:p w:rsidR="001D300C" w:rsidRPr="004E48F3" w:rsidRDefault="001D300C" w:rsidP="00E0515A">
      <w:pPr>
        <w:pStyle w:val="Balk3"/>
        <w:numPr>
          <w:ilvl w:val="0"/>
          <w:numId w:val="8"/>
        </w:numPr>
        <w:spacing w:before="40"/>
        <w:rPr>
          <w:rFonts w:ascii="Times New Roman" w:eastAsia="Calibri" w:hAnsi="Times New Roman" w:cs="Times New Roman"/>
          <w:b w:val="0"/>
          <w:bCs w:val="0"/>
          <w:color w:val="auto"/>
          <w:lang w:eastAsia="en-US"/>
        </w:rPr>
      </w:pPr>
      <w:bookmarkStart w:id="110" w:name="_Toc503861848"/>
      <w:bookmarkStart w:id="111" w:name="_Toc503876728"/>
      <w:r w:rsidRPr="004E48F3">
        <w:rPr>
          <w:rFonts w:ascii="Times New Roman" w:eastAsia="Calibri" w:hAnsi="Times New Roman" w:cs="Times New Roman"/>
          <w:b w:val="0"/>
          <w:bCs w:val="0"/>
          <w:color w:val="auto"/>
          <w:lang w:eastAsia="en-US"/>
        </w:rPr>
        <w:t xml:space="preserve">Ağ topolojisi ve </w:t>
      </w:r>
      <w:proofErr w:type="spellStart"/>
      <w:r w:rsidRPr="004E48F3">
        <w:rPr>
          <w:rFonts w:ascii="Times New Roman" w:eastAsia="Calibri" w:hAnsi="Times New Roman" w:cs="Times New Roman"/>
          <w:b w:val="0"/>
          <w:bCs w:val="0"/>
          <w:color w:val="auto"/>
          <w:lang w:eastAsia="en-US"/>
        </w:rPr>
        <w:t>segmentasyonu</w:t>
      </w:r>
      <w:proofErr w:type="spellEnd"/>
      <w:r w:rsidRPr="004E48F3">
        <w:rPr>
          <w:rFonts w:ascii="Times New Roman" w:eastAsia="Calibri" w:hAnsi="Times New Roman" w:cs="Times New Roman"/>
          <w:b w:val="0"/>
          <w:bCs w:val="0"/>
          <w:color w:val="auto"/>
          <w:lang w:eastAsia="en-US"/>
        </w:rPr>
        <w:t xml:space="preserve"> incelenerek kullanıcı-sunucu ağları arasında erişim kontrolünün olup olmadığının kontrol edilmesi,</w:t>
      </w:r>
      <w:bookmarkEnd w:id="110"/>
      <w:bookmarkEnd w:id="111"/>
    </w:p>
    <w:p w:rsidR="001D300C" w:rsidRPr="004E48F3" w:rsidRDefault="001D300C" w:rsidP="00E0515A">
      <w:pPr>
        <w:pStyle w:val="Balk3"/>
        <w:numPr>
          <w:ilvl w:val="0"/>
          <w:numId w:val="8"/>
        </w:numPr>
        <w:spacing w:before="40"/>
        <w:rPr>
          <w:rFonts w:ascii="Times New Roman" w:eastAsia="Calibri" w:hAnsi="Times New Roman" w:cs="Times New Roman"/>
          <w:b w:val="0"/>
          <w:bCs w:val="0"/>
          <w:color w:val="auto"/>
          <w:lang w:eastAsia="en-US"/>
        </w:rPr>
      </w:pPr>
      <w:bookmarkStart w:id="112" w:name="_Toc503861849"/>
      <w:bookmarkStart w:id="113" w:name="_Toc503876729"/>
      <w:r w:rsidRPr="004E48F3">
        <w:rPr>
          <w:rFonts w:ascii="Times New Roman" w:eastAsia="Calibri" w:hAnsi="Times New Roman" w:cs="Times New Roman"/>
          <w:b w:val="0"/>
          <w:bCs w:val="0"/>
          <w:color w:val="auto"/>
          <w:lang w:eastAsia="en-US"/>
        </w:rPr>
        <w:t>Yönlendirici, güvenlik duvarı ve anahtarların paket filtreleme güvenlik problemlerinin kontrolü,</w:t>
      </w:r>
      <w:bookmarkEnd w:id="112"/>
      <w:bookmarkEnd w:id="113"/>
    </w:p>
    <w:p w:rsidR="001D300C" w:rsidRPr="004E48F3" w:rsidRDefault="001D300C" w:rsidP="00E0515A">
      <w:pPr>
        <w:pStyle w:val="Balk3"/>
        <w:numPr>
          <w:ilvl w:val="0"/>
          <w:numId w:val="8"/>
        </w:numPr>
        <w:spacing w:before="40"/>
        <w:rPr>
          <w:rFonts w:ascii="Times New Roman" w:eastAsia="Calibri" w:hAnsi="Times New Roman" w:cs="Times New Roman"/>
          <w:b w:val="0"/>
          <w:bCs w:val="0"/>
          <w:color w:val="auto"/>
          <w:lang w:eastAsia="en-US"/>
        </w:rPr>
      </w:pPr>
      <w:bookmarkStart w:id="114" w:name="_Toc503861850"/>
      <w:bookmarkStart w:id="115" w:name="_Toc503876730"/>
      <w:r w:rsidRPr="004E48F3">
        <w:rPr>
          <w:rFonts w:ascii="Times New Roman" w:eastAsia="Calibri" w:hAnsi="Times New Roman" w:cs="Times New Roman"/>
          <w:b w:val="0"/>
          <w:bCs w:val="0"/>
          <w:color w:val="auto"/>
          <w:lang w:eastAsia="en-US"/>
        </w:rPr>
        <w:t>Yönlendirici, güvenlik duvarı ve anahtarlar tarafından verilen servislerin belirlenmesi ve güvenlik problemi yaratabilecek servislerin kontrolü, sunucu tabanlı yönlendiriciler için işletim sistemine ilişkin güvenlik problemlerinin kontrolü,</w:t>
      </w:r>
      <w:bookmarkEnd w:id="114"/>
      <w:bookmarkEnd w:id="115"/>
    </w:p>
    <w:p w:rsidR="001D300C" w:rsidRPr="004E48F3" w:rsidRDefault="001D300C" w:rsidP="00E0515A">
      <w:pPr>
        <w:pStyle w:val="Balk3"/>
        <w:numPr>
          <w:ilvl w:val="0"/>
          <w:numId w:val="8"/>
        </w:numPr>
        <w:spacing w:before="40"/>
        <w:rPr>
          <w:rFonts w:ascii="Times New Roman" w:eastAsia="Calibri" w:hAnsi="Times New Roman" w:cs="Times New Roman"/>
          <w:b w:val="0"/>
          <w:bCs w:val="0"/>
          <w:color w:val="auto"/>
          <w:lang w:eastAsia="en-US"/>
        </w:rPr>
      </w:pPr>
      <w:bookmarkStart w:id="116" w:name="_Toc503861851"/>
      <w:bookmarkStart w:id="117" w:name="_Toc503876731"/>
      <w:r w:rsidRPr="004E48F3">
        <w:rPr>
          <w:rFonts w:ascii="Times New Roman" w:eastAsia="Calibri" w:hAnsi="Times New Roman" w:cs="Times New Roman"/>
          <w:b w:val="0"/>
          <w:bCs w:val="0"/>
          <w:color w:val="auto"/>
          <w:lang w:eastAsia="en-US"/>
        </w:rPr>
        <w:t>Anabilgisayar tabanlı yönlendiriciler için işletim sistemine ilişkin güvenlik problemlerinin kontrolü,</w:t>
      </w:r>
      <w:bookmarkEnd w:id="116"/>
      <w:bookmarkEnd w:id="117"/>
    </w:p>
    <w:p w:rsidR="001D300C" w:rsidRPr="004E48F3" w:rsidRDefault="001D300C" w:rsidP="00E0515A">
      <w:pPr>
        <w:pStyle w:val="Balk3"/>
        <w:numPr>
          <w:ilvl w:val="0"/>
          <w:numId w:val="8"/>
        </w:numPr>
        <w:spacing w:before="40"/>
        <w:rPr>
          <w:rFonts w:ascii="Times New Roman" w:eastAsia="Calibri" w:hAnsi="Times New Roman" w:cs="Times New Roman"/>
          <w:b w:val="0"/>
          <w:bCs w:val="0"/>
          <w:color w:val="auto"/>
          <w:lang w:eastAsia="en-US"/>
        </w:rPr>
      </w:pPr>
      <w:bookmarkStart w:id="118" w:name="_Toc503861852"/>
      <w:bookmarkStart w:id="119" w:name="_Toc503876732"/>
      <w:r w:rsidRPr="004E48F3">
        <w:rPr>
          <w:rFonts w:ascii="Times New Roman" w:eastAsia="Calibri" w:hAnsi="Times New Roman" w:cs="Times New Roman"/>
          <w:b w:val="0"/>
          <w:bCs w:val="0"/>
          <w:color w:val="auto"/>
          <w:lang w:eastAsia="en-US"/>
        </w:rPr>
        <w:t>Ağ geçitleri hassas yetkili servisleri kontrolü,</w:t>
      </w:r>
      <w:bookmarkEnd w:id="118"/>
      <w:bookmarkEnd w:id="119"/>
    </w:p>
    <w:p w:rsidR="001D300C" w:rsidRPr="004E48F3" w:rsidRDefault="001D300C" w:rsidP="00E0515A">
      <w:pPr>
        <w:pStyle w:val="Balk3"/>
        <w:numPr>
          <w:ilvl w:val="0"/>
          <w:numId w:val="8"/>
        </w:numPr>
        <w:spacing w:before="40"/>
        <w:rPr>
          <w:rFonts w:ascii="Times New Roman" w:eastAsia="Calibri" w:hAnsi="Times New Roman" w:cs="Times New Roman"/>
          <w:b w:val="0"/>
          <w:bCs w:val="0"/>
          <w:color w:val="auto"/>
          <w:lang w:eastAsia="en-US"/>
        </w:rPr>
      </w:pPr>
      <w:bookmarkStart w:id="120" w:name="_Toc503861853"/>
      <w:bookmarkStart w:id="121" w:name="_Toc503876733"/>
      <w:r w:rsidRPr="004E48F3">
        <w:rPr>
          <w:rFonts w:ascii="Times New Roman" w:eastAsia="Calibri" w:hAnsi="Times New Roman" w:cs="Times New Roman"/>
          <w:b w:val="0"/>
          <w:bCs w:val="0"/>
          <w:color w:val="auto"/>
          <w:lang w:eastAsia="en-US"/>
        </w:rPr>
        <w:t>Ağ geçidi yönlendirme güvenlik problemlerinin kontrolü,</w:t>
      </w:r>
      <w:bookmarkEnd w:id="120"/>
      <w:bookmarkEnd w:id="121"/>
    </w:p>
    <w:p w:rsidR="001D300C" w:rsidRPr="004E48F3" w:rsidRDefault="001D300C" w:rsidP="00E0515A">
      <w:pPr>
        <w:pStyle w:val="Balk3"/>
        <w:numPr>
          <w:ilvl w:val="0"/>
          <w:numId w:val="8"/>
        </w:numPr>
        <w:spacing w:before="40"/>
        <w:rPr>
          <w:rFonts w:ascii="Times New Roman" w:eastAsia="Calibri" w:hAnsi="Times New Roman" w:cs="Times New Roman"/>
          <w:b w:val="0"/>
          <w:bCs w:val="0"/>
          <w:color w:val="auto"/>
          <w:lang w:eastAsia="en-US"/>
        </w:rPr>
      </w:pPr>
      <w:bookmarkStart w:id="122" w:name="_Toc503861854"/>
      <w:bookmarkStart w:id="123" w:name="_Toc503876734"/>
      <w:r w:rsidRPr="004E48F3">
        <w:rPr>
          <w:rFonts w:ascii="Times New Roman" w:eastAsia="Calibri" w:hAnsi="Times New Roman" w:cs="Times New Roman"/>
          <w:b w:val="0"/>
          <w:bCs w:val="0"/>
          <w:color w:val="auto"/>
          <w:lang w:eastAsia="en-US"/>
        </w:rPr>
        <w:t>Ağ geçidi paket filtreleme güvenlik problemlerinin kontrolü,</w:t>
      </w:r>
      <w:bookmarkEnd w:id="122"/>
      <w:bookmarkEnd w:id="123"/>
    </w:p>
    <w:p w:rsidR="001D300C" w:rsidRPr="004E48F3" w:rsidRDefault="001D300C" w:rsidP="00E0515A">
      <w:pPr>
        <w:pStyle w:val="Balk3"/>
        <w:numPr>
          <w:ilvl w:val="0"/>
          <w:numId w:val="8"/>
        </w:numPr>
        <w:spacing w:before="40"/>
        <w:rPr>
          <w:rFonts w:ascii="Times New Roman" w:eastAsia="Calibri" w:hAnsi="Times New Roman" w:cs="Times New Roman"/>
          <w:b w:val="0"/>
          <w:bCs w:val="0"/>
          <w:color w:val="auto"/>
          <w:lang w:eastAsia="en-US"/>
        </w:rPr>
      </w:pPr>
      <w:bookmarkStart w:id="124" w:name="_Toc503861855"/>
      <w:bookmarkStart w:id="125" w:name="_Toc503876735"/>
      <w:r w:rsidRPr="004E48F3">
        <w:rPr>
          <w:rFonts w:ascii="Times New Roman" w:eastAsia="Calibri" w:hAnsi="Times New Roman" w:cs="Times New Roman"/>
          <w:b w:val="0"/>
          <w:bCs w:val="0"/>
          <w:color w:val="auto"/>
          <w:lang w:eastAsia="en-US"/>
        </w:rPr>
        <w:t>Ağ geçidi işletim sisteminin güvenlik problemlerinin kontrolü,</w:t>
      </w:r>
      <w:bookmarkEnd w:id="124"/>
      <w:bookmarkEnd w:id="125"/>
    </w:p>
    <w:p w:rsidR="001D300C" w:rsidRPr="004E48F3" w:rsidRDefault="001D300C" w:rsidP="00E0515A">
      <w:pPr>
        <w:pStyle w:val="Balk3"/>
        <w:numPr>
          <w:ilvl w:val="0"/>
          <w:numId w:val="8"/>
        </w:numPr>
        <w:spacing w:before="40"/>
        <w:rPr>
          <w:rFonts w:ascii="Times New Roman" w:eastAsia="Calibri" w:hAnsi="Times New Roman" w:cs="Times New Roman"/>
          <w:b w:val="0"/>
          <w:bCs w:val="0"/>
          <w:color w:val="auto"/>
          <w:lang w:eastAsia="en-US"/>
        </w:rPr>
      </w:pPr>
      <w:bookmarkStart w:id="126" w:name="_Toc503861856"/>
      <w:bookmarkStart w:id="127" w:name="_Toc503876736"/>
      <w:r w:rsidRPr="004E48F3">
        <w:rPr>
          <w:rFonts w:ascii="Times New Roman" w:eastAsia="Calibri" w:hAnsi="Times New Roman" w:cs="Times New Roman"/>
          <w:b w:val="0"/>
          <w:bCs w:val="0"/>
          <w:color w:val="auto"/>
          <w:lang w:eastAsia="en-US"/>
        </w:rPr>
        <w:t xml:space="preserve">Network aktif cihaz üzerindeki port güvenliği, VLAN ve </w:t>
      </w:r>
      <w:proofErr w:type="spellStart"/>
      <w:r w:rsidRPr="004E48F3">
        <w:rPr>
          <w:rFonts w:ascii="Times New Roman" w:eastAsia="Calibri" w:hAnsi="Times New Roman" w:cs="Times New Roman"/>
          <w:b w:val="0"/>
          <w:bCs w:val="0"/>
          <w:color w:val="auto"/>
          <w:lang w:eastAsia="en-US"/>
        </w:rPr>
        <w:t>trunk</w:t>
      </w:r>
      <w:proofErr w:type="spellEnd"/>
      <w:r w:rsidRPr="004E48F3">
        <w:rPr>
          <w:rFonts w:ascii="Times New Roman" w:eastAsia="Calibri" w:hAnsi="Times New Roman" w:cs="Times New Roman"/>
          <w:b w:val="0"/>
          <w:bCs w:val="0"/>
          <w:color w:val="auto"/>
          <w:lang w:eastAsia="en-US"/>
        </w:rPr>
        <w:t xml:space="preserve"> yapısı kontrollü,</w:t>
      </w:r>
      <w:bookmarkEnd w:id="126"/>
      <w:bookmarkEnd w:id="127"/>
      <w:r w:rsidRPr="004E48F3">
        <w:rPr>
          <w:rFonts w:ascii="Times New Roman" w:eastAsia="Calibri" w:hAnsi="Times New Roman" w:cs="Times New Roman"/>
          <w:b w:val="0"/>
          <w:bCs w:val="0"/>
          <w:color w:val="auto"/>
          <w:lang w:eastAsia="en-US"/>
        </w:rPr>
        <w:t xml:space="preserve">  </w:t>
      </w:r>
    </w:p>
    <w:p w:rsidR="001D300C" w:rsidRPr="004E48F3" w:rsidRDefault="001D300C" w:rsidP="00E0515A">
      <w:pPr>
        <w:pStyle w:val="Balk3"/>
        <w:numPr>
          <w:ilvl w:val="0"/>
          <w:numId w:val="8"/>
        </w:numPr>
        <w:spacing w:before="40"/>
        <w:rPr>
          <w:rFonts w:ascii="Times New Roman" w:eastAsia="Calibri" w:hAnsi="Times New Roman" w:cs="Times New Roman"/>
          <w:b w:val="0"/>
          <w:bCs w:val="0"/>
          <w:color w:val="auto"/>
          <w:lang w:eastAsia="en-US"/>
        </w:rPr>
      </w:pPr>
      <w:bookmarkStart w:id="128" w:name="_Toc503861857"/>
      <w:bookmarkStart w:id="129" w:name="_Toc503876737"/>
      <w:r w:rsidRPr="004E48F3">
        <w:rPr>
          <w:rFonts w:ascii="Times New Roman" w:eastAsia="Calibri" w:hAnsi="Times New Roman" w:cs="Times New Roman"/>
          <w:b w:val="0"/>
          <w:bCs w:val="0"/>
          <w:color w:val="auto"/>
          <w:lang w:eastAsia="en-US"/>
        </w:rPr>
        <w:t>Cihazların merkezi şekilde yönetilmesini ve gözetlenmesini sağlayan yönetim sistemlerinin varlığı araştırılması ve bu sistemlere sızma girişimleri,</w:t>
      </w:r>
      <w:bookmarkEnd w:id="128"/>
      <w:bookmarkEnd w:id="129"/>
    </w:p>
    <w:p w:rsidR="001D300C" w:rsidRPr="004E48F3" w:rsidRDefault="001D300C" w:rsidP="00E0515A">
      <w:pPr>
        <w:pStyle w:val="Balk3"/>
        <w:numPr>
          <w:ilvl w:val="0"/>
          <w:numId w:val="8"/>
        </w:numPr>
        <w:spacing w:before="40"/>
        <w:rPr>
          <w:rFonts w:ascii="Times New Roman" w:eastAsia="Calibri" w:hAnsi="Times New Roman" w:cs="Times New Roman"/>
          <w:b w:val="0"/>
          <w:bCs w:val="0"/>
          <w:color w:val="auto"/>
          <w:lang w:eastAsia="en-US"/>
        </w:rPr>
      </w:pPr>
      <w:bookmarkStart w:id="130" w:name="_Toc503861858"/>
      <w:bookmarkStart w:id="131" w:name="_Toc503876738"/>
      <w:r w:rsidRPr="004E48F3">
        <w:rPr>
          <w:rFonts w:ascii="Times New Roman" w:eastAsia="Calibri" w:hAnsi="Times New Roman" w:cs="Times New Roman"/>
          <w:b w:val="0"/>
          <w:bCs w:val="0"/>
          <w:color w:val="auto"/>
          <w:lang w:eastAsia="en-US"/>
        </w:rPr>
        <w:t>Tüm ağ cihazlarının açıklıklarının kontrolü,</w:t>
      </w:r>
      <w:bookmarkEnd w:id="130"/>
      <w:bookmarkEnd w:id="131"/>
    </w:p>
    <w:p w:rsidR="001D300C" w:rsidRPr="004E48F3" w:rsidRDefault="001D300C" w:rsidP="00E0515A">
      <w:pPr>
        <w:pStyle w:val="Balk3"/>
        <w:numPr>
          <w:ilvl w:val="0"/>
          <w:numId w:val="8"/>
        </w:numPr>
        <w:spacing w:before="40"/>
        <w:rPr>
          <w:rFonts w:ascii="Times New Roman" w:eastAsia="Calibri" w:hAnsi="Times New Roman" w:cs="Times New Roman"/>
          <w:b w:val="0"/>
          <w:bCs w:val="0"/>
          <w:color w:val="auto"/>
          <w:lang w:eastAsia="en-US"/>
        </w:rPr>
      </w:pPr>
      <w:bookmarkStart w:id="132" w:name="_Toc503861859"/>
      <w:bookmarkStart w:id="133" w:name="_Toc503876739"/>
      <w:r w:rsidRPr="004E48F3">
        <w:rPr>
          <w:rFonts w:ascii="Times New Roman" w:eastAsia="Calibri" w:hAnsi="Times New Roman" w:cs="Times New Roman"/>
          <w:b w:val="0"/>
          <w:bCs w:val="0"/>
          <w:color w:val="auto"/>
          <w:lang w:eastAsia="en-US"/>
        </w:rPr>
        <w:t>Kurum içinden dışarı tünel kurulmasıyla, kurum dışından kurum içine yetkisiz bağlantı gerçekleştirilmeye çalışılması,</w:t>
      </w:r>
      <w:bookmarkEnd w:id="132"/>
      <w:bookmarkEnd w:id="133"/>
    </w:p>
    <w:p w:rsidR="001D300C" w:rsidRPr="004E48F3" w:rsidRDefault="001D300C" w:rsidP="00E0515A">
      <w:pPr>
        <w:pStyle w:val="Balk3"/>
        <w:numPr>
          <w:ilvl w:val="0"/>
          <w:numId w:val="8"/>
        </w:numPr>
        <w:spacing w:before="40"/>
        <w:rPr>
          <w:rFonts w:ascii="Times New Roman" w:eastAsia="Calibri" w:hAnsi="Times New Roman" w:cs="Times New Roman"/>
          <w:b w:val="0"/>
          <w:bCs w:val="0"/>
          <w:color w:val="auto"/>
          <w:lang w:eastAsia="en-US"/>
        </w:rPr>
      </w:pPr>
      <w:bookmarkStart w:id="134" w:name="_Toc503861860"/>
      <w:bookmarkStart w:id="135" w:name="_Toc503876740"/>
      <w:r w:rsidRPr="004E48F3">
        <w:rPr>
          <w:rFonts w:ascii="Times New Roman" w:eastAsia="Calibri" w:hAnsi="Times New Roman" w:cs="Times New Roman"/>
          <w:b w:val="0"/>
          <w:bCs w:val="0"/>
          <w:color w:val="auto"/>
          <w:lang w:eastAsia="en-US"/>
        </w:rPr>
        <w:t>Kurum dışına açık yönetim ara yüzlerinin varlığı kontrolü ve sızma testleri,</w:t>
      </w:r>
      <w:bookmarkEnd w:id="134"/>
      <w:bookmarkEnd w:id="135"/>
    </w:p>
    <w:p w:rsidR="001D300C" w:rsidRPr="004E48F3" w:rsidRDefault="001D300C" w:rsidP="00E0515A">
      <w:pPr>
        <w:pStyle w:val="Balk3"/>
        <w:numPr>
          <w:ilvl w:val="0"/>
          <w:numId w:val="8"/>
        </w:numPr>
        <w:spacing w:before="40"/>
        <w:rPr>
          <w:rFonts w:ascii="Times New Roman" w:eastAsia="Calibri" w:hAnsi="Times New Roman" w:cs="Times New Roman"/>
          <w:b w:val="0"/>
          <w:bCs w:val="0"/>
          <w:color w:val="auto"/>
          <w:lang w:eastAsia="en-US"/>
        </w:rPr>
      </w:pPr>
      <w:bookmarkStart w:id="136" w:name="_Toc503861861"/>
      <w:bookmarkStart w:id="137" w:name="_Toc503876741"/>
      <w:r w:rsidRPr="004E48F3">
        <w:rPr>
          <w:rFonts w:ascii="Times New Roman" w:eastAsia="Calibri" w:hAnsi="Times New Roman" w:cs="Times New Roman"/>
          <w:b w:val="0"/>
          <w:bCs w:val="0"/>
          <w:color w:val="auto"/>
          <w:lang w:eastAsia="en-US"/>
        </w:rPr>
        <w:t>Sanallaştırma yönetim sunucuları üzerinde çalışan veri tabanı ve uygulama sunucuları denetlenecektir.</w:t>
      </w:r>
      <w:bookmarkEnd w:id="136"/>
      <w:bookmarkEnd w:id="137"/>
    </w:p>
    <w:p w:rsidR="001D300C" w:rsidRPr="004E48F3" w:rsidRDefault="001D300C" w:rsidP="00E0515A">
      <w:pPr>
        <w:pStyle w:val="Balk3"/>
        <w:numPr>
          <w:ilvl w:val="0"/>
          <w:numId w:val="8"/>
        </w:numPr>
        <w:spacing w:before="40"/>
        <w:rPr>
          <w:rFonts w:ascii="Times New Roman" w:eastAsia="Calibri" w:hAnsi="Times New Roman" w:cs="Times New Roman"/>
          <w:b w:val="0"/>
          <w:bCs w:val="0"/>
          <w:color w:val="auto"/>
          <w:lang w:eastAsia="en-US"/>
        </w:rPr>
      </w:pPr>
      <w:bookmarkStart w:id="138" w:name="_Toc503861862"/>
      <w:bookmarkStart w:id="139" w:name="_Toc503876742"/>
      <w:r w:rsidRPr="004E48F3">
        <w:rPr>
          <w:rFonts w:ascii="Times New Roman" w:eastAsia="Calibri" w:hAnsi="Times New Roman" w:cs="Times New Roman"/>
          <w:b w:val="0"/>
          <w:bCs w:val="0"/>
          <w:color w:val="auto"/>
          <w:lang w:eastAsia="en-US"/>
        </w:rPr>
        <w:t>Sanallaştırma yönetim yazılımı üzerinde kullanıcı ve grupların yapılandırmaları denetlenecektir.</w:t>
      </w:r>
      <w:bookmarkEnd w:id="138"/>
      <w:bookmarkEnd w:id="139"/>
    </w:p>
    <w:p w:rsidR="001D300C" w:rsidRPr="004E48F3" w:rsidRDefault="001D300C" w:rsidP="00E0515A">
      <w:pPr>
        <w:pStyle w:val="Balk3"/>
        <w:numPr>
          <w:ilvl w:val="0"/>
          <w:numId w:val="8"/>
        </w:numPr>
        <w:spacing w:before="40"/>
        <w:rPr>
          <w:rFonts w:ascii="Times New Roman" w:eastAsia="Calibri" w:hAnsi="Times New Roman" w:cs="Times New Roman"/>
          <w:b w:val="0"/>
          <w:bCs w:val="0"/>
          <w:color w:val="auto"/>
          <w:lang w:eastAsia="en-US"/>
        </w:rPr>
      </w:pPr>
      <w:bookmarkStart w:id="140" w:name="_Toc503861863"/>
      <w:bookmarkStart w:id="141" w:name="_Toc503876743"/>
      <w:r w:rsidRPr="004E48F3">
        <w:rPr>
          <w:rFonts w:ascii="Times New Roman" w:eastAsia="Calibri" w:hAnsi="Times New Roman" w:cs="Times New Roman"/>
          <w:b w:val="0"/>
          <w:bCs w:val="0"/>
          <w:color w:val="auto"/>
          <w:lang w:eastAsia="en-US"/>
        </w:rPr>
        <w:t>Sanallaştırma sisteminde yapılan kullanıcı ve rol tabanlı yetkilendirmeler denetlenecektir.</w:t>
      </w:r>
      <w:bookmarkEnd w:id="140"/>
      <w:bookmarkEnd w:id="141"/>
    </w:p>
    <w:p w:rsidR="001D300C" w:rsidRPr="004E48F3" w:rsidRDefault="001D300C" w:rsidP="00E0515A">
      <w:pPr>
        <w:pStyle w:val="Balk3"/>
        <w:numPr>
          <w:ilvl w:val="0"/>
          <w:numId w:val="8"/>
        </w:numPr>
        <w:spacing w:before="40"/>
        <w:rPr>
          <w:rFonts w:ascii="Times New Roman" w:eastAsia="Calibri" w:hAnsi="Times New Roman" w:cs="Times New Roman"/>
          <w:b w:val="0"/>
          <w:bCs w:val="0"/>
          <w:color w:val="auto"/>
          <w:lang w:eastAsia="en-US"/>
        </w:rPr>
      </w:pPr>
      <w:bookmarkStart w:id="142" w:name="_Toc503861864"/>
      <w:bookmarkStart w:id="143" w:name="_Toc503876744"/>
      <w:r w:rsidRPr="004E48F3">
        <w:rPr>
          <w:rFonts w:ascii="Times New Roman" w:eastAsia="Calibri" w:hAnsi="Times New Roman" w:cs="Times New Roman"/>
          <w:b w:val="0"/>
          <w:bCs w:val="0"/>
          <w:color w:val="auto"/>
          <w:lang w:eastAsia="en-US"/>
        </w:rPr>
        <w:t>Sanallaştırma sistemi bileşenleri genel açıklık tarama yazılımları ile taranacaktır,</w:t>
      </w:r>
      <w:bookmarkEnd w:id="142"/>
      <w:bookmarkEnd w:id="143"/>
    </w:p>
    <w:p w:rsidR="001D300C" w:rsidRPr="004E48F3" w:rsidRDefault="001D300C" w:rsidP="00E0515A">
      <w:pPr>
        <w:pStyle w:val="Balk3"/>
        <w:numPr>
          <w:ilvl w:val="0"/>
          <w:numId w:val="8"/>
        </w:numPr>
        <w:spacing w:before="40"/>
        <w:rPr>
          <w:rFonts w:ascii="Times New Roman" w:eastAsia="Calibri" w:hAnsi="Times New Roman" w:cs="Times New Roman"/>
          <w:b w:val="0"/>
          <w:bCs w:val="0"/>
          <w:color w:val="auto"/>
          <w:lang w:eastAsia="en-US"/>
        </w:rPr>
      </w:pPr>
      <w:bookmarkStart w:id="144" w:name="_Toc503861865"/>
      <w:bookmarkStart w:id="145" w:name="_Toc503876745"/>
      <w:r w:rsidRPr="004E48F3">
        <w:rPr>
          <w:rFonts w:ascii="Times New Roman" w:eastAsia="Calibri" w:hAnsi="Times New Roman" w:cs="Times New Roman"/>
          <w:b w:val="0"/>
          <w:bCs w:val="0"/>
          <w:color w:val="auto"/>
          <w:lang w:eastAsia="en-US"/>
        </w:rPr>
        <w:t xml:space="preserve">Web servis testleri (SOAP, </w:t>
      </w:r>
      <w:proofErr w:type="spellStart"/>
      <w:r w:rsidRPr="004E48F3">
        <w:rPr>
          <w:rFonts w:ascii="Times New Roman" w:eastAsia="Calibri" w:hAnsi="Times New Roman" w:cs="Times New Roman"/>
          <w:b w:val="0"/>
          <w:bCs w:val="0"/>
          <w:color w:val="auto"/>
          <w:lang w:eastAsia="en-US"/>
        </w:rPr>
        <w:t>Ajax</w:t>
      </w:r>
      <w:proofErr w:type="spellEnd"/>
      <w:r w:rsidRPr="004E48F3">
        <w:rPr>
          <w:rFonts w:ascii="Times New Roman" w:eastAsia="Calibri" w:hAnsi="Times New Roman" w:cs="Times New Roman"/>
          <w:b w:val="0"/>
          <w:bCs w:val="0"/>
          <w:color w:val="auto"/>
          <w:lang w:eastAsia="en-US"/>
        </w:rPr>
        <w:t xml:space="preserve"> testi vb.)</w:t>
      </w:r>
      <w:bookmarkEnd w:id="144"/>
      <w:bookmarkEnd w:id="145"/>
    </w:p>
    <w:p w:rsidR="001D300C" w:rsidRPr="004E48F3" w:rsidRDefault="001D300C" w:rsidP="00E0515A">
      <w:pPr>
        <w:pStyle w:val="Balk3"/>
        <w:numPr>
          <w:ilvl w:val="0"/>
          <w:numId w:val="8"/>
        </w:numPr>
        <w:spacing w:before="40"/>
        <w:rPr>
          <w:rFonts w:ascii="Times New Roman" w:eastAsia="Calibri" w:hAnsi="Times New Roman" w:cs="Times New Roman"/>
          <w:b w:val="0"/>
          <w:bCs w:val="0"/>
          <w:color w:val="auto"/>
          <w:lang w:eastAsia="en-US"/>
        </w:rPr>
      </w:pPr>
      <w:bookmarkStart w:id="146" w:name="_Toc503861866"/>
      <w:bookmarkStart w:id="147" w:name="_Toc503876746"/>
      <w:r w:rsidRPr="004E48F3">
        <w:rPr>
          <w:rFonts w:ascii="Times New Roman" w:eastAsia="Calibri" w:hAnsi="Times New Roman" w:cs="Times New Roman"/>
          <w:b w:val="0"/>
          <w:bCs w:val="0"/>
          <w:color w:val="auto"/>
          <w:lang w:eastAsia="en-US"/>
        </w:rPr>
        <w:t>İnternete açık sunucuların üzerindeki erişilebilir servislerin analizi ve uygunsuz/gereksiz olanların tespiti,</w:t>
      </w:r>
      <w:bookmarkEnd w:id="146"/>
      <w:bookmarkEnd w:id="147"/>
    </w:p>
    <w:p w:rsidR="001D300C" w:rsidRPr="004E48F3" w:rsidRDefault="001D300C" w:rsidP="00E0515A">
      <w:pPr>
        <w:pStyle w:val="Balk3"/>
        <w:numPr>
          <w:ilvl w:val="0"/>
          <w:numId w:val="8"/>
        </w:numPr>
        <w:spacing w:before="40"/>
        <w:rPr>
          <w:rFonts w:ascii="Times New Roman" w:eastAsia="Calibri" w:hAnsi="Times New Roman" w:cs="Times New Roman"/>
          <w:b w:val="0"/>
          <w:bCs w:val="0"/>
          <w:color w:val="auto"/>
          <w:lang w:eastAsia="en-US"/>
        </w:rPr>
      </w:pPr>
      <w:bookmarkStart w:id="148" w:name="_Toc503861867"/>
      <w:bookmarkStart w:id="149" w:name="_Toc503876747"/>
      <w:r w:rsidRPr="004E48F3">
        <w:rPr>
          <w:rFonts w:ascii="Times New Roman" w:eastAsia="Calibri" w:hAnsi="Times New Roman" w:cs="Times New Roman"/>
          <w:b w:val="0"/>
          <w:bCs w:val="0"/>
          <w:color w:val="auto"/>
          <w:lang w:eastAsia="en-US"/>
        </w:rPr>
        <w:t>İşletim sistemi güvenlik açıklıklarının kontrolü,</w:t>
      </w:r>
      <w:bookmarkEnd w:id="148"/>
      <w:bookmarkEnd w:id="149"/>
    </w:p>
    <w:p w:rsidR="001D300C" w:rsidRPr="004E48F3" w:rsidRDefault="001D300C" w:rsidP="00E0515A">
      <w:pPr>
        <w:pStyle w:val="Balk3"/>
        <w:numPr>
          <w:ilvl w:val="0"/>
          <w:numId w:val="8"/>
        </w:numPr>
        <w:spacing w:before="40"/>
        <w:rPr>
          <w:rFonts w:ascii="Times New Roman" w:eastAsia="Calibri" w:hAnsi="Times New Roman" w:cs="Times New Roman"/>
          <w:b w:val="0"/>
          <w:bCs w:val="0"/>
          <w:color w:val="auto"/>
          <w:lang w:eastAsia="en-US"/>
        </w:rPr>
      </w:pPr>
      <w:bookmarkStart w:id="150" w:name="_Toc503861868"/>
      <w:bookmarkStart w:id="151" w:name="_Toc503876748"/>
      <w:r w:rsidRPr="004E48F3">
        <w:rPr>
          <w:rFonts w:ascii="Times New Roman" w:eastAsia="Calibri" w:hAnsi="Times New Roman" w:cs="Times New Roman"/>
          <w:b w:val="0"/>
          <w:bCs w:val="0"/>
          <w:color w:val="auto"/>
          <w:lang w:eastAsia="en-US"/>
        </w:rPr>
        <w:t>Uygulamaya (IIS, OWA vb.) özel güvenlik açıklıklarının kontrolü,</w:t>
      </w:r>
      <w:bookmarkEnd w:id="150"/>
      <w:bookmarkEnd w:id="151"/>
    </w:p>
    <w:p w:rsidR="001D300C" w:rsidRPr="004E48F3" w:rsidRDefault="001D300C" w:rsidP="00E0515A">
      <w:pPr>
        <w:pStyle w:val="Balk3"/>
        <w:numPr>
          <w:ilvl w:val="0"/>
          <w:numId w:val="8"/>
        </w:numPr>
        <w:spacing w:before="40"/>
        <w:rPr>
          <w:rFonts w:ascii="Times New Roman" w:eastAsia="Calibri" w:hAnsi="Times New Roman" w:cs="Times New Roman"/>
          <w:b w:val="0"/>
          <w:bCs w:val="0"/>
          <w:color w:val="auto"/>
          <w:lang w:eastAsia="en-US"/>
        </w:rPr>
      </w:pPr>
      <w:bookmarkStart w:id="152" w:name="_Toc503861869"/>
      <w:bookmarkStart w:id="153" w:name="_Toc503876749"/>
      <w:r w:rsidRPr="004E48F3">
        <w:rPr>
          <w:rFonts w:ascii="Times New Roman" w:eastAsia="Calibri" w:hAnsi="Times New Roman" w:cs="Times New Roman"/>
          <w:b w:val="0"/>
          <w:bCs w:val="0"/>
          <w:color w:val="auto"/>
          <w:lang w:eastAsia="en-US"/>
        </w:rPr>
        <w:t>SMTP, FTP, HTTP, HTTPS, TELNET, ICMP, RPC, NETBIOS, SNMP vb. yaygın kullanılan servisler üzerinden gerçekleştirilebilecek sızmalara karşı detaylı kontroller yapılması, açıklıkların belirlenmesi,</w:t>
      </w:r>
      <w:bookmarkEnd w:id="152"/>
      <w:bookmarkEnd w:id="153"/>
    </w:p>
    <w:p w:rsidR="001D300C" w:rsidRPr="004E48F3" w:rsidRDefault="001D300C" w:rsidP="00E0515A">
      <w:pPr>
        <w:pStyle w:val="Balk3"/>
        <w:numPr>
          <w:ilvl w:val="0"/>
          <w:numId w:val="8"/>
        </w:numPr>
        <w:spacing w:before="40"/>
        <w:rPr>
          <w:rFonts w:ascii="Times New Roman" w:eastAsia="Calibri" w:hAnsi="Times New Roman" w:cs="Times New Roman"/>
          <w:b w:val="0"/>
          <w:bCs w:val="0"/>
          <w:color w:val="auto"/>
          <w:lang w:eastAsia="en-US"/>
        </w:rPr>
      </w:pPr>
      <w:bookmarkStart w:id="154" w:name="_Toc503861870"/>
      <w:bookmarkStart w:id="155" w:name="_Toc503876750"/>
      <w:r w:rsidRPr="004E48F3">
        <w:rPr>
          <w:rFonts w:ascii="Times New Roman" w:eastAsia="Calibri" w:hAnsi="Times New Roman" w:cs="Times New Roman"/>
          <w:b w:val="0"/>
          <w:bCs w:val="0"/>
          <w:color w:val="auto"/>
          <w:lang w:eastAsia="en-US"/>
        </w:rPr>
        <w:t>Hatalı sonuçların ayıklanması ve tespit edilen güvenlik açıklarının sömürülmeye çalışılması.</w:t>
      </w:r>
      <w:bookmarkEnd w:id="154"/>
      <w:bookmarkEnd w:id="155"/>
    </w:p>
    <w:p w:rsidR="001D300C" w:rsidRPr="006238F2" w:rsidRDefault="001D300C" w:rsidP="00A00E34"/>
    <w:p w:rsidR="001D300C" w:rsidRPr="004E48F3" w:rsidRDefault="001D300C" w:rsidP="00E0515A">
      <w:pPr>
        <w:pStyle w:val="Balk2"/>
        <w:numPr>
          <w:ilvl w:val="0"/>
          <w:numId w:val="15"/>
        </w:numPr>
        <w:spacing w:before="120" w:after="120"/>
        <w:jc w:val="both"/>
        <w:rPr>
          <w:rFonts w:cs="Times New Roman"/>
          <w:b w:val="0"/>
          <w:color w:val="auto"/>
          <w:szCs w:val="24"/>
        </w:rPr>
      </w:pPr>
      <w:bookmarkStart w:id="156" w:name="_Toc480818061"/>
      <w:bookmarkStart w:id="157" w:name="_Toc481518834"/>
      <w:bookmarkStart w:id="158" w:name="_Toc497980568"/>
      <w:bookmarkStart w:id="159" w:name="_Toc503876751"/>
      <w:r w:rsidRPr="004E48F3">
        <w:rPr>
          <w:rFonts w:cs="Times New Roman"/>
          <w:color w:val="auto"/>
          <w:szCs w:val="24"/>
        </w:rPr>
        <w:t>WEB TESTLERİ</w:t>
      </w:r>
      <w:bookmarkEnd w:id="156"/>
      <w:bookmarkEnd w:id="157"/>
      <w:bookmarkEnd w:id="158"/>
      <w:bookmarkEnd w:id="159"/>
    </w:p>
    <w:p w:rsidR="001D300C" w:rsidRPr="004E48F3" w:rsidRDefault="001D300C" w:rsidP="001D300C">
      <w:pPr>
        <w:pStyle w:val="Balk3"/>
        <w:numPr>
          <w:ilvl w:val="2"/>
          <w:numId w:val="0"/>
        </w:numPr>
        <w:spacing w:before="40"/>
        <w:ind w:left="596" w:hanging="171"/>
        <w:rPr>
          <w:b w:val="0"/>
          <w:color w:val="auto"/>
        </w:rPr>
      </w:pPr>
      <w:bookmarkStart w:id="160" w:name="_Toc503876752"/>
      <w:r w:rsidRPr="004E48F3">
        <w:rPr>
          <w:color w:val="auto"/>
        </w:rPr>
        <w:t>Veri Denetimi</w:t>
      </w:r>
      <w:bookmarkEnd w:id="160"/>
    </w:p>
    <w:p w:rsidR="001D300C" w:rsidRPr="006238F2" w:rsidRDefault="001D300C" w:rsidP="00E0515A">
      <w:pPr>
        <w:numPr>
          <w:ilvl w:val="0"/>
          <w:numId w:val="2"/>
        </w:numPr>
        <w:tabs>
          <w:tab w:val="decimal" w:pos="792"/>
        </w:tabs>
        <w:spacing w:before="72"/>
        <w:ind w:right="72"/>
        <w:jc w:val="both"/>
        <w:rPr>
          <w:color w:val="000000"/>
          <w:spacing w:val="3"/>
        </w:rPr>
      </w:pPr>
      <w:r w:rsidRPr="006238F2">
        <w:rPr>
          <w:color w:val="000000"/>
          <w:spacing w:val="3"/>
        </w:rPr>
        <w:t>Girdi Denetimi,</w:t>
      </w:r>
    </w:p>
    <w:p w:rsidR="001D300C" w:rsidRPr="006238F2" w:rsidRDefault="001D300C" w:rsidP="00E0515A">
      <w:pPr>
        <w:numPr>
          <w:ilvl w:val="0"/>
          <w:numId w:val="2"/>
        </w:numPr>
        <w:tabs>
          <w:tab w:val="decimal" w:pos="792"/>
        </w:tabs>
        <w:spacing w:before="72"/>
        <w:ind w:right="72"/>
        <w:jc w:val="both"/>
        <w:rPr>
          <w:color w:val="000000"/>
          <w:spacing w:val="3"/>
        </w:rPr>
      </w:pPr>
      <w:r w:rsidRPr="006238F2">
        <w:rPr>
          <w:color w:val="000000"/>
          <w:spacing w:val="3"/>
        </w:rPr>
        <w:t>Çıktı Denetimi,</w:t>
      </w:r>
    </w:p>
    <w:p w:rsidR="001D300C" w:rsidRPr="006238F2" w:rsidRDefault="001D300C" w:rsidP="00E0515A">
      <w:pPr>
        <w:numPr>
          <w:ilvl w:val="0"/>
          <w:numId w:val="2"/>
        </w:numPr>
        <w:tabs>
          <w:tab w:val="decimal" w:pos="792"/>
        </w:tabs>
        <w:spacing w:before="72"/>
        <w:ind w:right="72"/>
        <w:jc w:val="both"/>
        <w:rPr>
          <w:color w:val="000000"/>
          <w:spacing w:val="3"/>
        </w:rPr>
      </w:pPr>
      <w:r w:rsidRPr="006238F2">
        <w:rPr>
          <w:color w:val="000000"/>
          <w:spacing w:val="3"/>
        </w:rPr>
        <w:lastRenderedPageBreak/>
        <w:t xml:space="preserve">XSS Enjeksiyonu (XSS </w:t>
      </w:r>
      <w:proofErr w:type="spellStart"/>
      <w:r w:rsidRPr="006238F2">
        <w:rPr>
          <w:color w:val="000000"/>
          <w:spacing w:val="3"/>
        </w:rPr>
        <w:t>Injection</w:t>
      </w:r>
      <w:proofErr w:type="spellEnd"/>
      <w:r w:rsidRPr="006238F2">
        <w:rPr>
          <w:color w:val="000000"/>
          <w:spacing w:val="3"/>
        </w:rPr>
        <w:t>),</w:t>
      </w:r>
    </w:p>
    <w:p w:rsidR="001D300C" w:rsidRPr="006238F2" w:rsidRDefault="001D300C" w:rsidP="00E0515A">
      <w:pPr>
        <w:numPr>
          <w:ilvl w:val="0"/>
          <w:numId w:val="2"/>
        </w:numPr>
        <w:tabs>
          <w:tab w:val="decimal" w:pos="792"/>
        </w:tabs>
        <w:spacing w:before="72"/>
        <w:ind w:right="72"/>
        <w:jc w:val="both"/>
        <w:rPr>
          <w:color w:val="000000"/>
          <w:spacing w:val="3"/>
        </w:rPr>
      </w:pPr>
      <w:r w:rsidRPr="006238F2">
        <w:rPr>
          <w:color w:val="000000"/>
          <w:spacing w:val="3"/>
        </w:rPr>
        <w:t xml:space="preserve">SQL Enjeksiyonu (SQL </w:t>
      </w:r>
      <w:proofErr w:type="spellStart"/>
      <w:r w:rsidRPr="006238F2">
        <w:rPr>
          <w:color w:val="000000"/>
          <w:spacing w:val="3"/>
        </w:rPr>
        <w:t>Injection</w:t>
      </w:r>
      <w:proofErr w:type="spellEnd"/>
      <w:r w:rsidRPr="006238F2">
        <w:rPr>
          <w:color w:val="000000"/>
          <w:spacing w:val="3"/>
        </w:rPr>
        <w:t>),</w:t>
      </w:r>
    </w:p>
    <w:p w:rsidR="001D300C" w:rsidRPr="006238F2" w:rsidRDefault="001D300C" w:rsidP="00E0515A">
      <w:pPr>
        <w:numPr>
          <w:ilvl w:val="0"/>
          <w:numId w:val="2"/>
        </w:numPr>
        <w:tabs>
          <w:tab w:val="decimal" w:pos="792"/>
        </w:tabs>
        <w:spacing w:before="72"/>
        <w:ind w:right="72"/>
        <w:jc w:val="both"/>
        <w:rPr>
          <w:color w:val="000000"/>
          <w:spacing w:val="3"/>
        </w:rPr>
      </w:pPr>
      <w:r w:rsidRPr="006238F2">
        <w:rPr>
          <w:color w:val="000000"/>
          <w:spacing w:val="3"/>
        </w:rPr>
        <w:t>Diğer Enjeksiyonlar (XPATH, LDAP vb.),</w:t>
      </w:r>
    </w:p>
    <w:p w:rsidR="001D300C" w:rsidRPr="006238F2" w:rsidRDefault="001D300C" w:rsidP="00E0515A">
      <w:pPr>
        <w:numPr>
          <w:ilvl w:val="0"/>
          <w:numId w:val="2"/>
        </w:numPr>
        <w:tabs>
          <w:tab w:val="decimal" w:pos="792"/>
        </w:tabs>
        <w:spacing w:before="72"/>
        <w:ind w:right="72"/>
        <w:jc w:val="both"/>
        <w:rPr>
          <w:color w:val="000000"/>
          <w:spacing w:val="3"/>
        </w:rPr>
      </w:pPr>
      <w:r w:rsidRPr="006238F2">
        <w:rPr>
          <w:color w:val="000000"/>
          <w:spacing w:val="3"/>
        </w:rPr>
        <w:t xml:space="preserve">HTTP Yanıt Bölme (HTTP </w:t>
      </w:r>
      <w:proofErr w:type="spellStart"/>
      <w:r w:rsidRPr="006238F2">
        <w:rPr>
          <w:color w:val="000000"/>
          <w:spacing w:val="3"/>
        </w:rPr>
        <w:t>Response</w:t>
      </w:r>
      <w:proofErr w:type="spellEnd"/>
      <w:r w:rsidRPr="006238F2">
        <w:rPr>
          <w:color w:val="000000"/>
          <w:spacing w:val="3"/>
        </w:rPr>
        <w:t xml:space="preserve"> </w:t>
      </w:r>
      <w:proofErr w:type="spellStart"/>
      <w:r w:rsidRPr="006238F2">
        <w:rPr>
          <w:color w:val="000000"/>
          <w:spacing w:val="3"/>
        </w:rPr>
        <w:t>Splitting</w:t>
      </w:r>
      <w:proofErr w:type="spellEnd"/>
      <w:r w:rsidRPr="006238F2">
        <w:rPr>
          <w:color w:val="000000"/>
          <w:spacing w:val="3"/>
        </w:rPr>
        <w:t>),</w:t>
      </w:r>
    </w:p>
    <w:p w:rsidR="001D300C" w:rsidRPr="006238F2" w:rsidRDefault="001D300C" w:rsidP="00E0515A">
      <w:pPr>
        <w:numPr>
          <w:ilvl w:val="0"/>
          <w:numId w:val="2"/>
        </w:numPr>
        <w:tabs>
          <w:tab w:val="decimal" w:pos="792"/>
        </w:tabs>
        <w:spacing w:before="72"/>
        <w:ind w:right="72"/>
        <w:jc w:val="both"/>
        <w:rPr>
          <w:color w:val="000000"/>
          <w:spacing w:val="3"/>
        </w:rPr>
      </w:pPr>
      <w:r w:rsidRPr="006238F2">
        <w:rPr>
          <w:color w:val="000000"/>
          <w:spacing w:val="3"/>
        </w:rPr>
        <w:t>URL Yönlendirmeleri,</w:t>
      </w:r>
    </w:p>
    <w:p w:rsidR="001D300C" w:rsidRPr="006238F2" w:rsidRDefault="001D300C" w:rsidP="00E0515A">
      <w:pPr>
        <w:numPr>
          <w:ilvl w:val="0"/>
          <w:numId w:val="2"/>
        </w:numPr>
        <w:tabs>
          <w:tab w:val="decimal" w:pos="792"/>
        </w:tabs>
        <w:spacing w:before="72"/>
        <w:ind w:right="72"/>
        <w:jc w:val="both"/>
        <w:rPr>
          <w:color w:val="000000"/>
          <w:spacing w:val="3"/>
        </w:rPr>
      </w:pPr>
      <w:r w:rsidRPr="006238F2">
        <w:rPr>
          <w:color w:val="000000"/>
          <w:spacing w:val="3"/>
        </w:rPr>
        <w:t>Diğer sistemlerle iletişim ve veri aktarımı güvenliği testleri,</w:t>
      </w:r>
    </w:p>
    <w:p w:rsidR="001D300C" w:rsidRPr="006238F2" w:rsidRDefault="001D300C" w:rsidP="00E0515A">
      <w:pPr>
        <w:numPr>
          <w:ilvl w:val="0"/>
          <w:numId w:val="2"/>
        </w:numPr>
        <w:tabs>
          <w:tab w:val="decimal" w:pos="792"/>
        </w:tabs>
        <w:spacing w:before="72"/>
        <w:ind w:right="72"/>
        <w:jc w:val="both"/>
        <w:rPr>
          <w:color w:val="000000"/>
          <w:spacing w:val="3"/>
        </w:rPr>
      </w:pPr>
      <w:r w:rsidRPr="006238F2">
        <w:rPr>
          <w:color w:val="000000"/>
          <w:spacing w:val="3"/>
        </w:rPr>
        <w:t>Erişime açık olmayan bilgilerin ve dokümanların erişilebilirlik kontrolü,</w:t>
      </w:r>
    </w:p>
    <w:p w:rsidR="001D300C" w:rsidRPr="006238F2" w:rsidRDefault="001D300C" w:rsidP="00E0515A">
      <w:pPr>
        <w:numPr>
          <w:ilvl w:val="0"/>
          <w:numId w:val="2"/>
        </w:numPr>
        <w:tabs>
          <w:tab w:val="decimal" w:pos="792"/>
        </w:tabs>
        <w:spacing w:before="72"/>
        <w:ind w:right="72"/>
        <w:jc w:val="both"/>
        <w:rPr>
          <w:color w:val="000000"/>
          <w:spacing w:val="3"/>
        </w:rPr>
      </w:pPr>
      <w:r w:rsidRPr="006238F2">
        <w:rPr>
          <w:color w:val="000000"/>
          <w:spacing w:val="3"/>
        </w:rPr>
        <w:t>Uygulama sunucusu servisleri denetimi,</w:t>
      </w:r>
    </w:p>
    <w:p w:rsidR="001D300C" w:rsidRPr="006238F2" w:rsidRDefault="001D300C" w:rsidP="00E0515A">
      <w:pPr>
        <w:numPr>
          <w:ilvl w:val="0"/>
          <w:numId w:val="2"/>
        </w:numPr>
        <w:tabs>
          <w:tab w:val="decimal" w:pos="792"/>
        </w:tabs>
        <w:spacing w:before="72"/>
        <w:ind w:right="72"/>
        <w:jc w:val="both"/>
        <w:rPr>
          <w:color w:val="000000"/>
          <w:spacing w:val="3"/>
        </w:rPr>
      </w:pPr>
      <w:r w:rsidRPr="006238F2">
        <w:rPr>
          <w:color w:val="000000"/>
          <w:spacing w:val="3"/>
        </w:rPr>
        <w:t>Veri tabanı servisleri denetimi,</w:t>
      </w:r>
    </w:p>
    <w:p w:rsidR="001D300C" w:rsidRDefault="001D300C" w:rsidP="00E0515A">
      <w:pPr>
        <w:numPr>
          <w:ilvl w:val="0"/>
          <w:numId w:val="2"/>
        </w:numPr>
        <w:tabs>
          <w:tab w:val="decimal" w:pos="792"/>
        </w:tabs>
        <w:spacing w:before="72"/>
        <w:ind w:right="72"/>
        <w:jc w:val="both"/>
        <w:rPr>
          <w:color w:val="000000"/>
          <w:spacing w:val="3"/>
        </w:rPr>
      </w:pPr>
      <w:r w:rsidRPr="006238F2">
        <w:rPr>
          <w:color w:val="000000"/>
          <w:spacing w:val="3"/>
        </w:rPr>
        <w:t>Veri tabanı yetkisiz erişim denetimleri,</w:t>
      </w:r>
    </w:p>
    <w:p w:rsidR="001D300C" w:rsidRPr="006238F2" w:rsidRDefault="001D300C" w:rsidP="001D300C">
      <w:pPr>
        <w:tabs>
          <w:tab w:val="decimal" w:pos="432"/>
          <w:tab w:val="decimal" w:pos="792"/>
        </w:tabs>
        <w:spacing w:before="72"/>
        <w:ind w:left="792" w:right="72"/>
        <w:jc w:val="both"/>
        <w:rPr>
          <w:color w:val="000000"/>
          <w:spacing w:val="3"/>
        </w:rPr>
      </w:pPr>
    </w:p>
    <w:p w:rsidR="001D300C" w:rsidRPr="004E48F3" w:rsidRDefault="001D300C" w:rsidP="004E48F3">
      <w:pPr>
        <w:pStyle w:val="Balk2"/>
        <w:numPr>
          <w:ilvl w:val="1"/>
          <w:numId w:val="0"/>
        </w:numPr>
        <w:spacing w:before="120" w:after="120"/>
        <w:ind w:left="57" w:hanging="57"/>
        <w:jc w:val="both"/>
        <w:rPr>
          <w:rFonts w:cs="Times New Roman"/>
          <w:color w:val="auto"/>
          <w:szCs w:val="24"/>
        </w:rPr>
      </w:pPr>
      <w:bookmarkStart w:id="161" w:name="_Toc503876753"/>
      <w:r w:rsidRPr="004E48F3">
        <w:rPr>
          <w:rFonts w:cs="Times New Roman"/>
          <w:color w:val="auto"/>
          <w:szCs w:val="24"/>
        </w:rPr>
        <w:t>Oturum Yönetimi</w:t>
      </w:r>
      <w:bookmarkEnd w:id="161"/>
    </w:p>
    <w:p w:rsidR="001D300C" w:rsidRPr="006238F2" w:rsidRDefault="001D300C" w:rsidP="00E0515A">
      <w:pPr>
        <w:numPr>
          <w:ilvl w:val="0"/>
          <w:numId w:val="2"/>
        </w:numPr>
        <w:tabs>
          <w:tab w:val="decimal" w:pos="792"/>
        </w:tabs>
        <w:spacing w:before="72"/>
        <w:ind w:left="792" w:right="72" w:hanging="432"/>
        <w:jc w:val="both"/>
        <w:rPr>
          <w:color w:val="000000"/>
          <w:spacing w:val="3"/>
        </w:rPr>
      </w:pPr>
      <w:r w:rsidRPr="006238F2">
        <w:rPr>
          <w:color w:val="000000"/>
          <w:spacing w:val="3"/>
        </w:rPr>
        <w:t>Oturum Sabitleme (</w:t>
      </w:r>
      <w:proofErr w:type="spellStart"/>
      <w:r w:rsidRPr="006238F2">
        <w:rPr>
          <w:color w:val="000000"/>
          <w:spacing w:val="3"/>
        </w:rPr>
        <w:t>Session</w:t>
      </w:r>
      <w:proofErr w:type="spellEnd"/>
      <w:r w:rsidRPr="006238F2">
        <w:rPr>
          <w:color w:val="000000"/>
          <w:spacing w:val="3"/>
        </w:rPr>
        <w:t xml:space="preserve"> </w:t>
      </w:r>
      <w:proofErr w:type="spellStart"/>
      <w:r w:rsidRPr="006238F2">
        <w:rPr>
          <w:color w:val="000000"/>
          <w:spacing w:val="3"/>
        </w:rPr>
        <w:t>Fixation</w:t>
      </w:r>
      <w:proofErr w:type="spellEnd"/>
      <w:r w:rsidRPr="006238F2">
        <w:rPr>
          <w:color w:val="000000"/>
          <w:spacing w:val="3"/>
        </w:rPr>
        <w:t>),</w:t>
      </w:r>
    </w:p>
    <w:p w:rsidR="001D300C" w:rsidRPr="006238F2" w:rsidRDefault="001D300C" w:rsidP="00E0515A">
      <w:pPr>
        <w:numPr>
          <w:ilvl w:val="0"/>
          <w:numId w:val="2"/>
        </w:numPr>
        <w:tabs>
          <w:tab w:val="decimal" w:pos="792"/>
        </w:tabs>
        <w:spacing w:before="72"/>
        <w:ind w:left="792" w:right="72" w:hanging="432"/>
        <w:jc w:val="both"/>
        <w:rPr>
          <w:color w:val="000000"/>
          <w:spacing w:val="3"/>
        </w:rPr>
      </w:pPr>
      <w:r w:rsidRPr="006238F2">
        <w:rPr>
          <w:color w:val="000000"/>
          <w:spacing w:val="3"/>
        </w:rPr>
        <w:t>Çerez içeriği,</w:t>
      </w:r>
    </w:p>
    <w:p w:rsidR="001D300C" w:rsidRPr="006238F2" w:rsidRDefault="001D300C" w:rsidP="00E0515A">
      <w:pPr>
        <w:numPr>
          <w:ilvl w:val="0"/>
          <w:numId w:val="2"/>
        </w:numPr>
        <w:tabs>
          <w:tab w:val="decimal" w:pos="792"/>
        </w:tabs>
        <w:spacing w:before="72"/>
        <w:ind w:left="792" w:right="72" w:hanging="432"/>
        <w:jc w:val="both"/>
        <w:rPr>
          <w:color w:val="000000"/>
          <w:spacing w:val="3"/>
        </w:rPr>
      </w:pPr>
      <w:r w:rsidRPr="006238F2">
        <w:rPr>
          <w:color w:val="000000"/>
          <w:spacing w:val="3"/>
        </w:rPr>
        <w:t>Oturum Sonlandırma Fonksiyonu,</w:t>
      </w:r>
    </w:p>
    <w:p w:rsidR="001D300C" w:rsidRPr="006238F2" w:rsidRDefault="001D300C" w:rsidP="00E0515A">
      <w:pPr>
        <w:numPr>
          <w:ilvl w:val="0"/>
          <w:numId w:val="2"/>
        </w:numPr>
        <w:tabs>
          <w:tab w:val="decimal" w:pos="792"/>
        </w:tabs>
        <w:spacing w:before="72"/>
        <w:ind w:left="792" w:right="72" w:hanging="432"/>
        <w:jc w:val="both"/>
        <w:rPr>
          <w:color w:val="000000"/>
          <w:spacing w:val="3"/>
        </w:rPr>
      </w:pPr>
      <w:r w:rsidRPr="006238F2">
        <w:rPr>
          <w:color w:val="000000"/>
          <w:spacing w:val="3"/>
        </w:rPr>
        <w:t>Oturum Bilgisinin URL İçinde Taşınması,</w:t>
      </w:r>
    </w:p>
    <w:p w:rsidR="001D300C" w:rsidRPr="006238F2" w:rsidRDefault="001D300C" w:rsidP="00E0515A">
      <w:pPr>
        <w:numPr>
          <w:ilvl w:val="0"/>
          <w:numId w:val="2"/>
        </w:numPr>
        <w:tabs>
          <w:tab w:val="decimal" w:pos="792"/>
        </w:tabs>
        <w:spacing w:before="72"/>
        <w:ind w:left="792" w:right="72" w:hanging="432"/>
        <w:jc w:val="both"/>
        <w:rPr>
          <w:color w:val="000000"/>
          <w:spacing w:val="3"/>
        </w:rPr>
      </w:pPr>
      <w:r w:rsidRPr="006238F2">
        <w:rPr>
          <w:color w:val="000000"/>
          <w:spacing w:val="3"/>
        </w:rPr>
        <w:t>Oturum Çalma,</w:t>
      </w:r>
    </w:p>
    <w:p w:rsidR="001D300C" w:rsidRPr="006238F2" w:rsidRDefault="001D300C" w:rsidP="00E0515A">
      <w:pPr>
        <w:numPr>
          <w:ilvl w:val="0"/>
          <w:numId w:val="2"/>
        </w:numPr>
        <w:tabs>
          <w:tab w:val="decimal" w:pos="792"/>
        </w:tabs>
        <w:spacing w:before="72"/>
        <w:ind w:left="792" w:right="72" w:hanging="432"/>
        <w:jc w:val="both"/>
        <w:rPr>
          <w:color w:val="000000"/>
          <w:spacing w:val="3"/>
        </w:rPr>
      </w:pPr>
      <w:r w:rsidRPr="006238F2">
        <w:rPr>
          <w:color w:val="000000"/>
          <w:spacing w:val="3"/>
        </w:rPr>
        <w:t xml:space="preserve">Siteler Arası istek Sahteciliği (Cross-Site </w:t>
      </w:r>
      <w:proofErr w:type="spellStart"/>
      <w:r w:rsidRPr="006238F2">
        <w:rPr>
          <w:color w:val="000000"/>
          <w:spacing w:val="3"/>
        </w:rPr>
        <w:t>Request</w:t>
      </w:r>
      <w:proofErr w:type="spellEnd"/>
      <w:r w:rsidRPr="006238F2">
        <w:rPr>
          <w:color w:val="000000"/>
          <w:spacing w:val="3"/>
        </w:rPr>
        <w:t xml:space="preserve"> </w:t>
      </w:r>
      <w:proofErr w:type="spellStart"/>
      <w:r w:rsidRPr="006238F2">
        <w:rPr>
          <w:color w:val="000000"/>
          <w:spacing w:val="3"/>
        </w:rPr>
        <w:t>Forgery</w:t>
      </w:r>
      <w:proofErr w:type="spellEnd"/>
      <w:r w:rsidRPr="006238F2">
        <w:rPr>
          <w:color w:val="000000"/>
          <w:spacing w:val="3"/>
        </w:rPr>
        <w:t>, CSRF),</w:t>
      </w:r>
    </w:p>
    <w:p w:rsidR="001D300C" w:rsidRPr="006238F2" w:rsidRDefault="001D300C" w:rsidP="00E0515A">
      <w:pPr>
        <w:numPr>
          <w:ilvl w:val="0"/>
          <w:numId w:val="2"/>
        </w:numPr>
        <w:tabs>
          <w:tab w:val="decimal" w:pos="792"/>
        </w:tabs>
        <w:spacing w:before="72"/>
        <w:ind w:left="792" w:right="72" w:hanging="432"/>
        <w:jc w:val="both"/>
        <w:rPr>
          <w:color w:val="000000"/>
          <w:spacing w:val="3"/>
        </w:rPr>
      </w:pPr>
      <w:r w:rsidRPr="006238F2">
        <w:rPr>
          <w:color w:val="000000"/>
          <w:spacing w:val="3"/>
        </w:rPr>
        <w:t>Oturum (</w:t>
      </w:r>
      <w:proofErr w:type="spellStart"/>
      <w:r w:rsidRPr="006238F2">
        <w:rPr>
          <w:color w:val="000000"/>
          <w:spacing w:val="3"/>
        </w:rPr>
        <w:t>Session</w:t>
      </w:r>
      <w:proofErr w:type="spellEnd"/>
      <w:r w:rsidRPr="006238F2">
        <w:rPr>
          <w:color w:val="000000"/>
          <w:spacing w:val="3"/>
        </w:rPr>
        <w:t>) ve Çerezler (</w:t>
      </w:r>
      <w:proofErr w:type="spellStart"/>
      <w:r w:rsidRPr="006238F2">
        <w:rPr>
          <w:color w:val="000000"/>
          <w:spacing w:val="3"/>
        </w:rPr>
        <w:t>Cookie</w:t>
      </w:r>
      <w:proofErr w:type="spellEnd"/>
      <w:r w:rsidRPr="006238F2">
        <w:rPr>
          <w:color w:val="000000"/>
          <w:spacing w:val="3"/>
        </w:rPr>
        <w:t>) ile taşınan verinin güvenlik denetimi</w:t>
      </w:r>
    </w:p>
    <w:p w:rsidR="001D300C" w:rsidRPr="006238F2" w:rsidRDefault="001D300C" w:rsidP="001D300C">
      <w:pPr>
        <w:tabs>
          <w:tab w:val="decimal" w:pos="432"/>
          <w:tab w:val="decimal" w:pos="792"/>
        </w:tabs>
        <w:spacing w:before="72"/>
        <w:ind w:left="792" w:right="72"/>
        <w:jc w:val="both"/>
        <w:rPr>
          <w:color w:val="000000"/>
          <w:spacing w:val="3"/>
        </w:rPr>
      </w:pPr>
    </w:p>
    <w:p w:rsidR="001D300C" w:rsidRPr="006238F2" w:rsidRDefault="001D300C" w:rsidP="004E48F3">
      <w:pPr>
        <w:pStyle w:val="Balk2"/>
        <w:numPr>
          <w:ilvl w:val="1"/>
          <w:numId w:val="0"/>
        </w:numPr>
        <w:spacing w:before="120" w:after="120"/>
        <w:ind w:left="57" w:hanging="57"/>
        <w:jc w:val="both"/>
        <w:rPr>
          <w:b w:val="0"/>
        </w:rPr>
      </w:pPr>
      <w:r w:rsidRPr="006238F2">
        <w:tab/>
      </w:r>
      <w:bookmarkStart w:id="162" w:name="_Toc503876754"/>
      <w:r w:rsidRPr="004E48F3">
        <w:rPr>
          <w:rFonts w:cs="Times New Roman"/>
          <w:color w:val="auto"/>
          <w:szCs w:val="24"/>
        </w:rPr>
        <w:t>Kimlik Doğrulama ve Yetkilendirme</w:t>
      </w:r>
      <w:bookmarkEnd w:id="162"/>
    </w:p>
    <w:p w:rsidR="001D300C" w:rsidRPr="006238F2" w:rsidRDefault="001D300C" w:rsidP="00E0515A">
      <w:pPr>
        <w:numPr>
          <w:ilvl w:val="0"/>
          <w:numId w:val="2"/>
        </w:numPr>
        <w:tabs>
          <w:tab w:val="decimal" w:pos="792"/>
        </w:tabs>
        <w:spacing w:before="72"/>
        <w:ind w:left="792" w:right="72" w:hanging="432"/>
        <w:jc w:val="both"/>
        <w:rPr>
          <w:color w:val="000000"/>
          <w:spacing w:val="3"/>
        </w:rPr>
      </w:pPr>
      <w:r w:rsidRPr="006238F2">
        <w:rPr>
          <w:color w:val="000000"/>
          <w:spacing w:val="3"/>
        </w:rPr>
        <w:t>Yetki Artırımı, Yetkilendirmenin Atlatılması,</w:t>
      </w:r>
    </w:p>
    <w:p w:rsidR="001D300C" w:rsidRPr="006238F2" w:rsidRDefault="001D300C" w:rsidP="00E0515A">
      <w:pPr>
        <w:numPr>
          <w:ilvl w:val="0"/>
          <w:numId w:val="2"/>
        </w:numPr>
        <w:tabs>
          <w:tab w:val="decimal" w:pos="792"/>
        </w:tabs>
        <w:spacing w:before="72"/>
        <w:ind w:left="792" w:right="72" w:hanging="432"/>
        <w:jc w:val="both"/>
        <w:rPr>
          <w:color w:val="000000"/>
          <w:spacing w:val="3"/>
        </w:rPr>
      </w:pPr>
      <w:r w:rsidRPr="006238F2">
        <w:rPr>
          <w:color w:val="000000"/>
          <w:spacing w:val="3"/>
        </w:rPr>
        <w:t>Eksik Hesap/Parola Yönetimi ve Yetersiz Parola Politikası,</w:t>
      </w:r>
    </w:p>
    <w:p w:rsidR="001D300C" w:rsidRPr="006238F2" w:rsidRDefault="001D300C" w:rsidP="00E0515A">
      <w:pPr>
        <w:numPr>
          <w:ilvl w:val="0"/>
          <w:numId w:val="2"/>
        </w:numPr>
        <w:tabs>
          <w:tab w:val="decimal" w:pos="792"/>
        </w:tabs>
        <w:spacing w:before="72"/>
        <w:ind w:left="792" w:right="72" w:hanging="432"/>
        <w:jc w:val="both"/>
        <w:rPr>
          <w:color w:val="000000"/>
          <w:spacing w:val="3"/>
        </w:rPr>
      </w:pPr>
      <w:r w:rsidRPr="006238F2">
        <w:rPr>
          <w:color w:val="000000"/>
          <w:spacing w:val="3"/>
        </w:rPr>
        <w:t>Kimlik Doğrulamanın Atlatılması,</w:t>
      </w:r>
    </w:p>
    <w:p w:rsidR="001D300C" w:rsidRPr="006238F2" w:rsidRDefault="001D300C" w:rsidP="00E0515A">
      <w:pPr>
        <w:numPr>
          <w:ilvl w:val="0"/>
          <w:numId w:val="2"/>
        </w:numPr>
        <w:tabs>
          <w:tab w:val="decimal" w:pos="792"/>
        </w:tabs>
        <w:spacing w:before="72"/>
        <w:ind w:left="792" w:right="72" w:hanging="432"/>
        <w:jc w:val="both"/>
        <w:rPr>
          <w:color w:val="000000"/>
          <w:spacing w:val="3"/>
        </w:rPr>
      </w:pPr>
      <w:r w:rsidRPr="006238F2">
        <w:rPr>
          <w:color w:val="000000"/>
          <w:spacing w:val="3"/>
        </w:rPr>
        <w:t>Tersine Yol (</w:t>
      </w:r>
      <w:proofErr w:type="spellStart"/>
      <w:r w:rsidRPr="006238F2">
        <w:rPr>
          <w:color w:val="000000"/>
          <w:spacing w:val="3"/>
        </w:rPr>
        <w:t>Path</w:t>
      </w:r>
      <w:proofErr w:type="spellEnd"/>
      <w:r w:rsidRPr="006238F2">
        <w:rPr>
          <w:color w:val="000000"/>
          <w:spacing w:val="3"/>
        </w:rPr>
        <w:t xml:space="preserve"> </w:t>
      </w:r>
      <w:proofErr w:type="spellStart"/>
      <w:r w:rsidRPr="006238F2">
        <w:rPr>
          <w:color w:val="000000"/>
          <w:spacing w:val="3"/>
        </w:rPr>
        <w:t>Traversal</w:t>
      </w:r>
      <w:proofErr w:type="spellEnd"/>
      <w:r w:rsidRPr="006238F2">
        <w:rPr>
          <w:color w:val="000000"/>
          <w:spacing w:val="3"/>
        </w:rPr>
        <w:t>),</w:t>
      </w:r>
    </w:p>
    <w:p w:rsidR="001D300C" w:rsidRPr="006238F2" w:rsidRDefault="001D300C" w:rsidP="00E0515A">
      <w:pPr>
        <w:numPr>
          <w:ilvl w:val="0"/>
          <w:numId w:val="2"/>
        </w:numPr>
        <w:tabs>
          <w:tab w:val="decimal" w:pos="792"/>
        </w:tabs>
        <w:spacing w:before="72"/>
        <w:ind w:left="792" w:right="72" w:hanging="432"/>
        <w:jc w:val="both"/>
        <w:rPr>
          <w:color w:val="000000"/>
          <w:spacing w:val="3"/>
        </w:rPr>
      </w:pPr>
      <w:r w:rsidRPr="006238F2">
        <w:rPr>
          <w:color w:val="000000"/>
          <w:spacing w:val="3"/>
        </w:rPr>
        <w:t xml:space="preserve">Uygulama Mantığı Kontrolleri (Application </w:t>
      </w:r>
      <w:proofErr w:type="spellStart"/>
      <w:r w:rsidRPr="006238F2">
        <w:rPr>
          <w:color w:val="000000"/>
          <w:spacing w:val="3"/>
        </w:rPr>
        <w:t>LogicFlaw</w:t>
      </w:r>
      <w:proofErr w:type="spellEnd"/>
      <w:r w:rsidRPr="006238F2">
        <w:rPr>
          <w:color w:val="000000"/>
          <w:spacing w:val="3"/>
        </w:rPr>
        <w:t xml:space="preserve">, Business </w:t>
      </w:r>
      <w:proofErr w:type="spellStart"/>
      <w:r w:rsidRPr="006238F2">
        <w:rPr>
          <w:color w:val="000000"/>
          <w:spacing w:val="3"/>
        </w:rPr>
        <w:t>LogicFlaw</w:t>
      </w:r>
      <w:proofErr w:type="spellEnd"/>
      <w:r w:rsidRPr="006238F2">
        <w:rPr>
          <w:color w:val="000000"/>
          <w:spacing w:val="3"/>
        </w:rPr>
        <w:t>)</w:t>
      </w:r>
    </w:p>
    <w:p w:rsidR="001D300C" w:rsidRPr="006238F2" w:rsidRDefault="001D300C" w:rsidP="001D300C">
      <w:pPr>
        <w:tabs>
          <w:tab w:val="decimal" w:pos="432"/>
          <w:tab w:val="decimal" w:pos="792"/>
        </w:tabs>
        <w:spacing w:before="72"/>
        <w:ind w:left="792" w:right="72"/>
        <w:jc w:val="both"/>
        <w:rPr>
          <w:color w:val="000000"/>
          <w:spacing w:val="3"/>
        </w:rPr>
      </w:pPr>
    </w:p>
    <w:p w:rsidR="001D300C" w:rsidRPr="004E48F3" w:rsidRDefault="001D300C" w:rsidP="004E48F3">
      <w:pPr>
        <w:pStyle w:val="Balk2"/>
        <w:numPr>
          <w:ilvl w:val="1"/>
          <w:numId w:val="0"/>
        </w:numPr>
        <w:spacing w:before="120" w:after="120"/>
        <w:ind w:left="57" w:hanging="57"/>
        <w:jc w:val="both"/>
        <w:rPr>
          <w:rFonts w:cs="Times New Roman"/>
          <w:color w:val="auto"/>
          <w:szCs w:val="24"/>
        </w:rPr>
      </w:pPr>
      <w:bookmarkStart w:id="163" w:name="_Toc503876755"/>
      <w:r w:rsidRPr="004E48F3">
        <w:rPr>
          <w:rFonts w:cs="Times New Roman"/>
          <w:color w:val="auto"/>
          <w:szCs w:val="24"/>
        </w:rPr>
        <w:t>Bilgi Sızdırma ve Ayar Yönetimi</w:t>
      </w:r>
      <w:bookmarkEnd w:id="163"/>
    </w:p>
    <w:p w:rsidR="001D300C" w:rsidRPr="006238F2" w:rsidRDefault="001D300C" w:rsidP="00E0515A">
      <w:pPr>
        <w:numPr>
          <w:ilvl w:val="0"/>
          <w:numId w:val="2"/>
        </w:numPr>
        <w:tabs>
          <w:tab w:val="decimal" w:pos="792"/>
        </w:tabs>
        <w:spacing w:before="72"/>
        <w:ind w:left="792" w:right="72" w:hanging="432"/>
        <w:jc w:val="both"/>
        <w:rPr>
          <w:color w:val="000000"/>
          <w:spacing w:val="3"/>
        </w:rPr>
      </w:pPr>
      <w:r w:rsidRPr="006238F2">
        <w:rPr>
          <w:color w:val="000000"/>
          <w:spacing w:val="3"/>
        </w:rPr>
        <w:t>Minimum Bilgi Prensibine Aykırı Yardım Sayfaları, HTML Yorumları, Hata Mesajları, Hata Sayfaları ve Durumlar,</w:t>
      </w:r>
    </w:p>
    <w:p w:rsidR="001D300C" w:rsidRPr="006238F2" w:rsidRDefault="001D300C" w:rsidP="00E0515A">
      <w:pPr>
        <w:numPr>
          <w:ilvl w:val="0"/>
          <w:numId w:val="2"/>
        </w:numPr>
        <w:tabs>
          <w:tab w:val="decimal" w:pos="792"/>
        </w:tabs>
        <w:spacing w:before="72"/>
        <w:ind w:left="792" w:right="72" w:hanging="432"/>
        <w:jc w:val="both"/>
        <w:rPr>
          <w:color w:val="000000"/>
          <w:spacing w:val="3"/>
        </w:rPr>
      </w:pPr>
      <w:r w:rsidRPr="006238F2">
        <w:rPr>
          <w:color w:val="000000"/>
          <w:spacing w:val="3"/>
        </w:rPr>
        <w:t>Veri İletiminde SSL Kullanılmaması,</w:t>
      </w:r>
    </w:p>
    <w:p w:rsidR="001D300C" w:rsidRPr="006238F2" w:rsidRDefault="001D300C" w:rsidP="00E0515A">
      <w:pPr>
        <w:numPr>
          <w:ilvl w:val="0"/>
          <w:numId w:val="2"/>
        </w:numPr>
        <w:tabs>
          <w:tab w:val="decimal" w:pos="792"/>
        </w:tabs>
        <w:spacing w:before="72"/>
        <w:ind w:left="792" w:right="72" w:hanging="432"/>
        <w:jc w:val="both"/>
        <w:rPr>
          <w:color w:val="000000"/>
          <w:spacing w:val="3"/>
        </w:rPr>
      </w:pPr>
      <w:r w:rsidRPr="006238F2">
        <w:rPr>
          <w:color w:val="000000"/>
          <w:spacing w:val="3"/>
        </w:rPr>
        <w:t>Güçsüz veya Geçersiz SSL Sertifikası Kullanılması,</w:t>
      </w:r>
    </w:p>
    <w:p w:rsidR="001D300C" w:rsidRPr="006238F2" w:rsidRDefault="001D300C" w:rsidP="00E0515A">
      <w:pPr>
        <w:numPr>
          <w:ilvl w:val="0"/>
          <w:numId w:val="2"/>
        </w:numPr>
        <w:tabs>
          <w:tab w:val="decimal" w:pos="792"/>
        </w:tabs>
        <w:spacing w:before="72"/>
        <w:ind w:left="792" w:right="72" w:hanging="432"/>
        <w:jc w:val="both"/>
        <w:rPr>
          <w:color w:val="000000"/>
          <w:spacing w:val="3"/>
        </w:rPr>
      </w:pPr>
      <w:r w:rsidRPr="006238F2">
        <w:rPr>
          <w:color w:val="000000"/>
          <w:spacing w:val="3"/>
        </w:rPr>
        <w:t>Sunucu Bilgisinin Kısıtlanması,</w:t>
      </w:r>
    </w:p>
    <w:p w:rsidR="001D300C" w:rsidRPr="006238F2" w:rsidRDefault="001D300C" w:rsidP="00E0515A">
      <w:pPr>
        <w:numPr>
          <w:ilvl w:val="0"/>
          <w:numId w:val="2"/>
        </w:numPr>
        <w:tabs>
          <w:tab w:val="decimal" w:pos="792"/>
        </w:tabs>
        <w:spacing w:before="72"/>
        <w:ind w:left="792" w:right="72" w:hanging="432"/>
        <w:jc w:val="both"/>
        <w:rPr>
          <w:color w:val="000000"/>
          <w:spacing w:val="3"/>
        </w:rPr>
      </w:pPr>
      <w:r w:rsidRPr="006238F2">
        <w:rPr>
          <w:color w:val="000000"/>
          <w:spacing w:val="3"/>
        </w:rPr>
        <w:t>Yedeklenmiş ve Unutulmuş Dosyaların Varlığı,</w:t>
      </w:r>
    </w:p>
    <w:p w:rsidR="001D300C" w:rsidRPr="006238F2" w:rsidRDefault="001D300C" w:rsidP="00E0515A">
      <w:pPr>
        <w:numPr>
          <w:ilvl w:val="0"/>
          <w:numId w:val="2"/>
        </w:numPr>
        <w:tabs>
          <w:tab w:val="decimal" w:pos="792"/>
        </w:tabs>
        <w:spacing w:before="72"/>
        <w:ind w:left="792" w:right="72" w:hanging="432"/>
        <w:jc w:val="both"/>
        <w:rPr>
          <w:color w:val="000000"/>
          <w:spacing w:val="3"/>
        </w:rPr>
      </w:pPr>
      <w:r w:rsidRPr="006238F2">
        <w:rPr>
          <w:color w:val="000000"/>
          <w:spacing w:val="3"/>
        </w:rPr>
        <w:t>Yönetici Ara yüzüne Erişim,</w:t>
      </w:r>
    </w:p>
    <w:p w:rsidR="001D300C" w:rsidRPr="006238F2" w:rsidRDefault="001D300C" w:rsidP="00E0515A">
      <w:pPr>
        <w:pStyle w:val="ListeParagraf"/>
        <w:numPr>
          <w:ilvl w:val="0"/>
          <w:numId w:val="2"/>
        </w:numPr>
        <w:tabs>
          <w:tab w:val="decimal" w:pos="792"/>
        </w:tabs>
        <w:spacing w:before="72" w:after="0" w:line="240" w:lineRule="auto"/>
        <w:ind w:right="72"/>
        <w:jc w:val="both"/>
        <w:rPr>
          <w:rFonts w:ascii="Times New Roman" w:hAnsi="Times New Roman"/>
          <w:color w:val="000000"/>
          <w:spacing w:val="3"/>
          <w:sz w:val="24"/>
          <w:szCs w:val="24"/>
        </w:rPr>
      </w:pPr>
      <w:proofErr w:type="spellStart"/>
      <w:r w:rsidRPr="006238F2">
        <w:rPr>
          <w:rFonts w:ascii="Times New Roman" w:hAnsi="Times New Roman"/>
          <w:color w:val="000000"/>
          <w:spacing w:val="3"/>
          <w:sz w:val="24"/>
          <w:szCs w:val="24"/>
        </w:rPr>
        <w:t>JavaScript</w:t>
      </w:r>
      <w:proofErr w:type="spellEnd"/>
      <w:r w:rsidRPr="006238F2">
        <w:rPr>
          <w:rFonts w:ascii="Times New Roman" w:hAnsi="Times New Roman"/>
          <w:color w:val="000000"/>
          <w:spacing w:val="3"/>
          <w:sz w:val="24"/>
          <w:szCs w:val="24"/>
        </w:rPr>
        <w:t xml:space="preserve">, CSS, </w:t>
      </w:r>
      <w:proofErr w:type="spellStart"/>
      <w:r w:rsidRPr="006238F2">
        <w:rPr>
          <w:rFonts w:ascii="Times New Roman" w:hAnsi="Times New Roman"/>
          <w:color w:val="000000"/>
          <w:spacing w:val="3"/>
          <w:sz w:val="24"/>
          <w:szCs w:val="24"/>
        </w:rPr>
        <w:t>AngularJS</w:t>
      </w:r>
      <w:proofErr w:type="spellEnd"/>
      <w:r w:rsidRPr="006238F2">
        <w:rPr>
          <w:rFonts w:ascii="Times New Roman" w:hAnsi="Times New Roman"/>
          <w:color w:val="000000"/>
          <w:spacing w:val="3"/>
          <w:sz w:val="24"/>
          <w:szCs w:val="24"/>
        </w:rPr>
        <w:t xml:space="preserve"> </w:t>
      </w:r>
      <w:proofErr w:type="gramStart"/>
      <w:r w:rsidRPr="006238F2">
        <w:rPr>
          <w:rFonts w:ascii="Times New Roman" w:hAnsi="Times New Roman"/>
          <w:color w:val="000000"/>
          <w:spacing w:val="3"/>
          <w:sz w:val="24"/>
          <w:szCs w:val="24"/>
        </w:rPr>
        <w:t>..</w:t>
      </w:r>
      <w:proofErr w:type="spellStart"/>
      <w:proofErr w:type="gramEnd"/>
      <w:r w:rsidRPr="006238F2">
        <w:rPr>
          <w:rFonts w:ascii="Times New Roman" w:hAnsi="Times New Roman"/>
          <w:color w:val="000000"/>
          <w:spacing w:val="3"/>
          <w:sz w:val="24"/>
          <w:szCs w:val="24"/>
        </w:rPr>
        <w:t>v.b</w:t>
      </w:r>
      <w:proofErr w:type="spellEnd"/>
      <w:r w:rsidRPr="006238F2">
        <w:rPr>
          <w:rFonts w:ascii="Times New Roman" w:hAnsi="Times New Roman"/>
          <w:color w:val="000000"/>
          <w:spacing w:val="3"/>
          <w:sz w:val="24"/>
          <w:szCs w:val="24"/>
        </w:rPr>
        <w:t xml:space="preserve">. web </w:t>
      </w:r>
      <w:proofErr w:type="spellStart"/>
      <w:r w:rsidRPr="006238F2">
        <w:rPr>
          <w:rFonts w:ascii="Times New Roman" w:hAnsi="Times New Roman"/>
          <w:color w:val="000000"/>
          <w:spacing w:val="3"/>
          <w:sz w:val="24"/>
          <w:szCs w:val="24"/>
        </w:rPr>
        <w:t>arayüz</w:t>
      </w:r>
      <w:proofErr w:type="spellEnd"/>
      <w:r w:rsidRPr="006238F2">
        <w:rPr>
          <w:rFonts w:ascii="Times New Roman" w:hAnsi="Times New Roman"/>
          <w:color w:val="000000"/>
          <w:spacing w:val="3"/>
          <w:sz w:val="24"/>
          <w:szCs w:val="24"/>
        </w:rPr>
        <w:t xml:space="preserve"> zafiyetlerinin araştırılması.</w:t>
      </w:r>
    </w:p>
    <w:p w:rsidR="001D300C" w:rsidRPr="006238F2" w:rsidRDefault="001D300C" w:rsidP="001D300C">
      <w:pPr>
        <w:pStyle w:val="ListeParagraf"/>
        <w:tabs>
          <w:tab w:val="decimal" w:pos="432"/>
          <w:tab w:val="decimal" w:pos="792"/>
        </w:tabs>
        <w:spacing w:before="72"/>
        <w:ind w:right="72"/>
        <w:jc w:val="both"/>
        <w:rPr>
          <w:rFonts w:ascii="Times New Roman" w:hAnsi="Times New Roman"/>
          <w:color w:val="000000"/>
          <w:spacing w:val="3"/>
          <w:sz w:val="24"/>
          <w:szCs w:val="24"/>
        </w:rPr>
      </w:pPr>
    </w:p>
    <w:p w:rsidR="001D300C" w:rsidRPr="004E48F3" w:rsidRDefault="001D300C" w:rsidP="004E48F3">
      <w:pPr>
        <w:pStyle w:val="Balk2"/>
        <w:numPr>
          <w:ilvl w:val="1"/>
          <w:numId w:val="0"/>
        </w:numPr>
        <w:spacing w:before="120" w:after="120"/>
        <w:ind w:left="57" w:hanging="57"/>
        <w:jc w:val="both"/>
        <w:rPr>
          <w:rFonts w:cs="Times New Roman"/>
          <w:color w:val="auto"/>
          <w:szCs w:val="24"/>
        </w:rPr>
      </w:pPr>
      <w:bookmarkStart w:id="164" w:name="_Toc503876756"/>
      <w:r w:rsidRPr="004E48F3">
        <w:rPr>
          <w:rFonts w:cs="Times New Roman"/>
          <w:color w:val="auto"/>
          <w:szCs w:val="24"/>
        </w:rPr>
        <w:t>Web Servislerin Testleri</w:t>
      </w:r>
      <w:bookmarkEnd w:id="164"/>
    </w:p>
    <w:p w:rsidR="001D300C" w:rsidRPr="006238F2" w:rsidRDefault="001D300C" w:rsidP="00E0515A">
      <w:pPr>
        <w:numPr>
          <w:ilvl w:val="0"/>
          <w:numId w:val="2"/>
        </w:numPr>
        <w:tabs>
          <w:tab w:val="decimal" w:pos="792"/>
        </w:tabs>
        <w:spacing w:before="72"/>
        <w:ind w:left="792" w:right="72" w:hanging="432"/>
        <w:jc w:val="both"/>
        <w:rPr>
          <w:color w:val="000000"/>
          <w:spacing w:val="3"/>
        </w:rPr>
      </w:pPr>
      <w:r w:rsidRPr="006238F2">
        <w:rPr>
          <w:color w:val="000000"/>
          <w:spacing w:val="3"/>
        </w:rPr>
        <w:t xml:space="preserve">Web Servis Metotların </w:t>
      </w:r>
      <w:r w:rsidRPr="006238F2">
        <w:rPr>
          <w:spacing w:val="5"/>
        </w:rPr>
        <w:t>Tespit Edilmesi</w:t>
      </w:r>
    </w:p>
    <w:p w:rsidR="001D300C" w:rsidRDefault="001D300C" w:rsidP="00E0515A">
      <w:pPr>
        <w:numPr>
          <w:ilvl w:val="0"/>
          <w:numId w:val="2"/>
        </w:numPr>
        <w:tabs>
          <w:tab w:val="decimal" w:pos="792"/>
        </w:tabs>
        <w:spacing w:before="72"/>
        <w:ind w:left="792" w:right="72" w:hanging="432"/>
        <w:jc w:val="both"/>
        <w:rPr>
          <w:color w:val="000000"/>
          <w:spacing w:val="3"/>
        </w:rPr>
      </w:pPr>
      <w:r w:rsidRPr="006238F2">
        <w:rPr>
          <w:color w:val="000000"/>
          <w:spacing w:val="3"/>
        </w:rPr>
        <w:t xml:space="preserve">Web Servis Metotlarına Yetki Dışı Erişim ve Veri Güncellemesi Kontrolü </w:t>
      </w:r>
    </w:p>
    <w:p w:rsidR="001D300C" w:rsidRDefault="001D300C" w:rsidP="001D300C">
      <w:pPr>
        <w:tabs>
          <w:tab w:val="decimal" w:pos="432"/>
          <w:tab w:val="decimal" w:pos="792"/>
        </w:tabs>
        <w:spacing w:before="72"/>
        <w:ind w:left="360" w:right="72"/>
        <w:jc w:val="both"/>
        <w:rPr>
          <w:color w:val="000000"/>
          <w:spacing w:val="3"/>
        </w:rPr>
      </w:pPr>
    </w:p>
    <w:p w:rsidR="001D300C" w:rsidRPr="004E48F3" w:rsidRDefault="001D300C" w:rsidP="00E0515A">
      <w:pPr>
        <w:pStyle w:val="Balk2"/>
        <w:numPr>
          <w:ilvl w:val="0"/>
          <w:numId w:val="15"/>
        </w:numPr>
        <w:spacing w:before="120" w:after="120"/>
        <w:jc w:val="both"/>
        <w:rPr>
          <w:rFonts w:cs="Times New Roman"/>
          <w:color w:val="auto"/>
          <w:szCs w:val="24"/>
        </w:rPr>
      </w:pPr>
      <w:r w:rsidRPr="004E48F3">
        <w:rPr>
          <w:rFonts w:cs="Times New Roman"/>
          <w:color w:val="auto"/>
          <w:szCs w:val="24"/>
        </w:rPr>
        <w:lastRenderedPageBreak/>
        <w:t>Web Sayfası Kaynak Kod Analizi</w:t>
      </w:r>
    </w:p>
    <w:p w:rsidR="001D300C" w:rsidRPr="00BE317D" w:rsidRDefault="001D300C" w:rsidP="00BE317D">
      <w:pPr>
        <w:ind w:left="425"/>
      </w:pPr>
      <w:r w:rsidRPr="00BE317D">
        <w:t xml:space="preserve">Kurumun belirleyeceği 3 adet web uygulamasının kaynak kod analizi yapılmalı, bu analiz neticesinde risk </w:t>
      </w:r>
      <w:proofErr w:type="gramStart"/>
      <w:r w:rsidRPr="00BE317D">
        <w:t>profili</w:t>
      </w:r>
      <w:proofErr w:type="gramEnd"/>
      <w:r w:rsidRPr="00BE317D">
        <w:t xml:space="preserve"> çıkarılmalı, güvenlik açıklarının tespiti için kapsamlı bir çalışma ve raporlama yapılmalıdır. Bu kapsamda;</w:t>
      </w:r>
    </w:p>
    <w:p w:rsidR="001D300C" w:rsidRPr="00BE317D" w:rsidRDefault="001D300C" w:rsidP="00E0515A">
      <w:pPr>
        <w:pStyle w:val="ListeParagraf"/>
        <w:numPr>
          <w:ilvl w:val="4"/>
          <w:numId w:val="9"/>
        </w:numPr>
        <w:tabs>
          <w:tab w:val="left" w:pos="851"/>
        </w:tabs>
        <w:spacing w:after="160" w:line="259" w:lineRule="auto"/>
        <w:jc w:val="both"/>
      </w:pPr>
      <w:r w:rsidRPr="00BE317D">
        <w:t>Web uygulamasının fonksiyonel olarak incelenmesi</w:t>
      </w:r>
    </w:p>
    <w:p w:rsidR="001D300C" w:rsidRPr="00BE317D" w:rsidRDefault="001D300C" w:rsidP="00E0515A">
      <w:pPr>
        <w:pStyle w:val="ListeParagraf"/>
        <w:numPr>
          <w:ilvl w:val="4"/>
          <w:numId w:val="9"/>
        </w:numPr>
        <w:tabs>
          <w:tab w:val="left" w:pos="851"/>
        </w:tabs>
        <w:spacing w:after="160" w:line="259" w:lineRule="auto"/>
        <w:jc w:val="both"/>
      </w:pPr>
      <w:r w:rsidRPr="00BE317D">
        <w:t>Güvenlik açıklarının taranması</w:t>
      </w:r>
    </w:p>
    <w:p w:rsidR="001D300C" w:rsidRPr="00BE317D" w:rsidRDefault="001D300C" w:rsidP="00E0515A">
      <w:pPr>
        <w:pStyle w:val="ListeParagraf"/>
        <w:numPr>
          <w:ilvl w:val="4"/>
          <w:numId w:val="9"/>
        </w:numPr>
        <w:tabs>
          <w:tab w:val="left" w:pos="851"/>
        </w:tabs>
        <w:spacing w:after="160" w:line="259" w:lineRule="auto"/>
        <w:jc w:val="both"/>
      </w:pPr>
      <w:r w:rsidRPr="00BE317D">
        <w:t>Konfigürasyon hatalarının incelenmesi</w:t>
      </w:r>
    </w:p>
    <w:p w:rsidR="001D300C" w:rsidRPr="00BE317D" w:rsidRDefault="001D300C" w:rsidP="00E0515A">
      <w:pPr>
        <w:pStyle w:val="ListeParagraf"/>
        <w:numPr>
          <w:ilvl w:val="4"/>
          <w:numId w:val="9"/>
        </w:numPr>
        <w:tabs>
          <w:tab w:val="left" w:pos="851"/>
        </w:tabs>
        <w:spacing w:after="160" w:line="259" w:lineRule="auto"/>
        <w:jc w:val="both"/>
      </w:pPr>
      <w:r w:rsidRPr="00BE317D">
        <w:t>Uygulamanın çalıştığı alt yapının uygulama üzerindeki etkilerinin değerlendirilmesi</w:t>
      </w:r>
    </w:p>
    <w:p w:rsidR="001D300C" w:rsidRPr="00BE317D" w:rsidRDefault="001D300C" w:rsidP="00E0515A">
      <w:pPr>
        <w:pStyle w:val="ListeParagraf"/>
        <w:numPr>
          <w:ilvl w:val="4"/>
          <w:numId w:val="9"/>
        </w:numPr>
        <w:tabs>
          <w:tab w:val="left" w:pos="851"/>
        </w:tabs>
        <w:spacing w:after="160" w:line="259" w:lineRule="auto"/>
        <w:jc w:val="both"/>
      </w:pPr>
      <w:r w:rsidRPr="00BE317D">
        <w:t>Gereksiz hizmet sunucu bileşenlerinin çalışır durumda olup olmadığı</w:t>
      </w:r>
    </w:p>
    <w:p w:rsidR="001D300C" w:rsidRPr="00BE317D" w:rsidRDefault="001D300C" w:rsidP="00E0515A">
      <w:pPr>
        <w:pStyle w:val="ListeParagraf"/>
        <w:numPr>
          <w:ilvl w:val="4"/>
          <w:numId w:val="9"/>
        </w:numPr>
        <w:tabs>
          <w:tab w:val="left" w:pos="851"/>
        </w:tabs>
        <w:spacing w:after="160" w:line="259" w:lineRule="auto"/>
        <w:jc w:val="both"/>
      </w:pPr>
      <w:r w:rsidRPr="00BE317D">
        <w:t>Bilgi sızdırılabilmesine imkân veren zafiyetlerin varlığı,</w:t>
      </w:r>
    </w:p>
    <w:p w:rsidR="001D300C" w:rsidRPr="00BE317D" w:rsidRDefault="001D300C" w:rsidP="00E0515A">
      <w:pPr>
        <w:pStyle w:val="ListeParagraf"/>
        <w:numPr>
          <w:ilvl w:val="4"/>
          <w:numId w:val="9"/>
        </w:numPr>
        <w:tabs>
          <w:tab w:val="left" w:pos="851"/>
        </w:tabs>
        <w:spacing w:after="160" w:line="259" w:lineRule="auto"/>
        <w:jc w:val="both"/>
      </w:pPr>
      <w:r w:rsidRPr="00BE317D">
        <w:t>Ön-tanımlı parola, topluluk adı vb. bilgilerin var olup olmadığı</w:t>
      </w:r>
    </w:p>
    <w:p w:rsidR="001D300C" w:rsidRPr="00BE317D" w:rsidRDefault="001D300C" w:rsidP="00E0515A">
      <w:pPr>
        <w:pStyle w:val="ListeParagraf"/>
        <w:numPr>
          <w:ilvl w:val="4"/>
          <w:numId w:val="9"/>
        </w:numPr>
        <w:tabs>
          <w:tab w:val="left" w:pos="1701"/>
        </w:tabs>
        <w:spacing w:after="160" w:line="259" w:lineRule="auto"/>
        <w:jc w:val="both"/>
      </w:pPr>
      <w:r w:rsidRPr="00BE317D">
        <w:t>Uygulama seviyesi geçitlerin kullanımına ve kurallarına ilişkin problemlerin varlığı,</w:t>
      </w:r>
    </w:p>
    <w:p w:rsidR="001D300C" w:rsidRPr="00BE317D" w:rsidRDefault="001D300C" w:rsidP="00E0515A">
      <w:pPr>
        <w:pStyle w:val="ListeParagraf"/>
        <w:numPr>
          <w:ilvl w:val="4"/>
          <w:numId w:val="9"/>
        </w:numPr>
        <w:tabs>
          <w:tab w:val="left" w:pos="1701"/>
        </w:tabs>
        <w:spacing w:after="160" w:line="259" w:lineRule="auto"/>
        <w:jc w:val="both"/>
      </w:pPr>
      <w:r w:rsidRPr="00BE317D">
        <w:t xml:space="preserve">Çeşitli uygulama giriş noktalarının, sistem </w:t>
      </w:r>
      <w:proofErr w:type="gramStart"/>
      <w:r w:rsidRPr="00BE317D">
        <w:t>konfigürasyon</w:t>
      </w:r>
      <w:proofErr w:type="gramEnd"/>
      <w:r w:rsidRPr="00BE317D">
        <w:t xml:space="preserve"> yazılımlarının giriş sayfalarının ve diğer kıymetli veri barındıran URL’lerin tespiti yapılmalıdır</w:t>
      </w:r>
    </w:p>
    <w:p w:rsidR="001D300C" w:rsidRPr="00BE317D" w:rsidRDefault="001D300C" w:rsidP="00E0515A">
      <w:pPr>
        <w:pStyle w:val="ListeParagraf"/>
        <w:numPr>
          <w:ilvl w:val="4"/>
          <w:numId w:val="9"/>
        </w:numPr>
        <w:tabs>
          <w:tab w:val="left" w:pos="1701"/>
        </w:tabs>
        <w:spacing w:after="160" w:line="259" w:lineRule="auto"/>
        <w:jc w:val="both"/>
      </w:pPr>
      <w:r w:rsidRPr="00BE317D">
        <w:t>Web taraması ile hedef web sunucular üzerinde normal kullanıcılardan saklanmış dizin/dosyaların tespiti yapılmalıdır</w:t>
      </w:r>
    </w:p>
    <w:p w:rsidR="001D300C" w:rsidRPr="00BE317D" w:rsidRDefault="001D300C" w:rsidP="00E0515A">
      <w:pPr>
        <w:pStyle w:val="ListeParagraf"/>
        <w:numPr>
          <w:ilvl w:val="4"/>
          <w:numId w:val="9"/>
        </w:numPr>
        <w:tabs>
          <w:tab w:val="left" w:pos="1701"/>
        </w:tabs>
        <w:spacing w:after="160" w:line="259" w:lineRule="auto"/>
        <w:jc w:val="both"/>
      </w:pPr>
      <w:r w:rsidRPr="00BE317D">
        <w:t>Uygulamayı oluşturan tüm HTML ara yüzlerine ait kaynak kodları incelenerek açıklama, gizli form alanı gibi kıymetli bilgiler, gizli girdi noktaları Yüklenici uzmanları tarafından yazılmış betikler ve elle yapılmalıdır.</w:t>
      </w:r>
    </w:p>
    <w:p w:rsidR="001D300C" w:rsidRPr="00BE317D" w:rsidRDefault="001D300C" w:rsidP="00E0515A">
      <w:pPr>
        <w:pStyle w:val="ListeParagraf"/>
        <w:numPr>
          <w:ilvl w:val="4"/>
          <w:numId w:val="9"/>
        </w:numPr>
        <w:tabs>
          <w:tab w:val="left" w:pos="1701"/>
        </w:tabs>
        <w:spacing w:after="160" w:line="259" w:lineRule="auto"/>
        <w:jc w:val="both"/>
      </w:pPr>
      <w:r w:rsidRPr="00BE317D">
        <w:t xml:space="preserve">Girdi işleme ve görüntüleme kodlarının </w:t>
      </w:r>
      <w:proofErr w:type="spellStart"/>
      <w:r w:rsidRPr="00BE317D">
        <w:t>cross</w:t>
      </w:r>
      <w:proofErr w:type="spellEnd"/>
      <w:r w:rsidRPr="00BE317D">
        <w:t xml:space="preserve">-site </w:t>
      </w:r>
      <w:proofErr w:type="spellStart"/>
      <w:r w:rsidRPr="00BE317D">
        <w:t>scripting</w:t>
      </w:r>
      <w:proofErr w:type="spellEnd"/>
      <w:r w:rsidRPr="00BE317D">
        <w:t xml:space="preserve"> (XSS) saldırılarına dayanıklılığının test edilerek XSS zafiyetlerinin varlığı tespit edilecektir. Bu adım araç ve elle yapılmalıdır.</w:t>
      </w:r>
    </w:p>
    <w:p w:rsidR="001D300C" w:rsidRPr="00BE317D" w:rsidRDefault="001D300C" w:rsidP="00E0515A">
      <w:pPr>
        <w:pStyle w:val="ListeParagraf"/>
        <w:numPr>
          <w:ilvl w:val="4"/>
          <w:numId w:val="9"/>
        </w:numPr>
        <w:tabs>
          <w:tab w:val="left" w:pos="1701"/>
        </w:tabs>
        <w:spacing w:after="160" w:line="259" w:lineRule="auto"/>
        <w:jc w:val="both"/>
      </w:pPr>
      <w:r w:rsidRPr="00BE317D">
        <w:t>Erişim denetimi mekanizmaları atlatılmaya çalışılarak Erişim Kontrolleri Uygulamalarının yeterli erişim kontrollerini doğru yapıp yapmadığının denetimi elle yapılmalıdır.</w:t>
      </w:r>
    </w:p>
    <w:p w:rsidR="001D300C" w:rsidRPr="00BE317D" w:rsidRDefault="001D300C" w:rsidP="00E0515A">
      <w:pPr>
        <w:pStyle w:val="ListeParagraf"/>
        <w:numPr>
          <w:ilvl w:val="4"/>
          <w:numId w:val="9"/>
        </w:numPr>
        <w:tabs>
          <w:tab w:val="left" w:pos="1701"/>
        </w:tabs>
        <w:spacing w:after="160" w:line="259" w:lineRule="auto"/>
        <w:jc w:val="both"/>
      </w:pPr>
      <w:r w:rsidRPr="00BE317D">
        <w:t xml:space="preserve">Uygulamaların almış olduğu girdiler kontrol edilerek sistem üzerinde erişim hakkı olmayan dosyaların okunup okunamadığı veya komut çalıştırılıp çalıştırılamadığı, Girdi denetimlerinin doğru ve eksiksiz bir biçimde gerçekleştirilip gerçekleştirilmediği tespit edilmelidir (SQL </w:t>
      </w:r>
      <w:proofErr w:type="spellStart"/>
      <w:r w:rsidRPr="00BE317D">
        <w:t>injection</w:t>
      </w:r>
      <w:proofErr w:type="spellEnd"/>
      <w:r w:rsidRPr="00BE317D">
        <w:t xml:space="preserve">, </w:t>
      </w:r>
      <w:proofErr w:type="spellStart"/>
      <w:r w:rsidRPr="00BE317D">
        <w:t>command</w:t>
      </w:r>
      <w:proofErr w:type="spellEnd"/>
      <w:r w:rsidRPr="00BE317D">
        <w:t xml:space="preserve"> </w:t>
      </w:r>
      <w:proofErr w:type="spellStart"/>
      <w:r w:rsidRPr="00BE317D">
        <w:t>injection</w:t>
      </w:r>
      <w:proofErr w:type="spellEnd"/>
      <w:r w:rsidRPr="00BE317D">
        <w:t xml:space="preserve">, LDAP </w:t>
      </w:r>
      <w:proofErr w:type="spellStart"/>
      <w:r w:rsidRPr="00BE317D">
        <w:t>injection</w:t>
      </w:r>
      <w:proofErr w:type="spellEnd"/>
      <w:r w:rsidRPr="00BE317D">
        <w:t xml:space="preserve">, </w:t>
      </w:r>
      <w:proofErr w:type="spellStart"/>
      <w:r w:rsidRPr="00BE317D">
        <w:t>buffer</w:t>
      </w:r>
      <w:proofErr w:type="spellEnd"/>
      <w:r w:rsidRPr="00BE317D">
        <w:t xml:space="preserve"> </w:t>
      </w:r>
      <w:proofErr w:type="spellStart"/>
      <w:r w:rsidRPr="00BE317D">
        <w:t>overflow</w:t>
      </w:r>
      <w:proofErr w:type="spellEnd"/>
      <w:r w:rsidRPr="00BE317D">
        <w:t xml:space="preserve"> vb.). Bu adım elle gerçekleştirilmelidir.</w:t>
      </w:r>
    </w:p>
    <w:p w:rsidR="001D300C" w:rsidRPr="00BE317D" w:rsidRDefault="001D300C" w:rsidP="00E0515A">
      <w:pPr>
        <w:pStyle w:val="ListeParagraf"/>
        <w:numPr>
          <w:ilvl w:val="4"/>
          <w:numId w:val="9"/>
        </w:numPr>
        <w:tabs>
          <w:tab w:val="left" w:pos="1701"/>
        </w:tabs>
        <w:spacing w:after="160" w:line="259" w:lineRule="auto"/>
        <w:jc w:val="both"/>
      </w:pPr>
      <w:r w:rsidRPr="00BE317D">
        <w:t>Erişim gerçekleştirilen uygulamalardan uygun olanları için parola kırma testleri yapılmalıdır. Bu testler araç ile kaba kuvvet ve/veya ön tanımlı parolaların denenmesi şeklinde yapılmalıdır. Uygulamalara özel parola girdileri ise araç ile kontrol edilmelidir.</w:t>
      </w:r>
    </w:p>
    <w:p w:rsidR="001D300C" w:rsidRPr="00BE317D" w:rsidRDefault="001D300C" w:rsidP="00E0515A">
      <w:pPr>
        <w:pStyle w:val="ListeParagraf"/>
        <w:numPr>
          <w:ilvl w:val="4"/>
          <w:numId w:val="9"/>
        </w:numPr>
        <w:tabs>
          <w:tab w:val="left" w:pos="1701"/>
        </w:tabs>
        <w:spacing w:after="160" w:line="259" w:lineRule="auto"/>
        <w:jc w:val="both"/>
      </w:pPr>
      <w:r w:rsidRPr="00BE317D">
        <w:t>Oturum Güvenliği Denetimi için kurulan mekanizmanın, bu doğrultuda çerez, web parametreleri ve gizli form elemanlarının kullanımının testi yapılmalıdır. Bu adımda çerez güvenliği, XSRF zafiyetleri, oturum sabitleme gibi konular test edilmelidir. Bu denetimler elle ve araç aracılığı ile yapılmalıdır.</w:t>
      </w:r>
    </w:p>
    <w:p w:rsidR="001D300C" w:rsidRPr="00BE317D" w:rsidRDefault="001D300C" w:rsidP="00E0515A">
      <w:pPr>
        <w:pStyle w:val="ListeParagraf"/>
        <w:numPr>
          <w:ilvl w:val="4"/>
          <w:numId w:val="9"/>
        </w:numPr>
        <w:tabs>
          <w:tab w:val="left" w:pos="1701"/>
        </w:tabs>
        <w:spacing w:after="160" w:line="259" w:lineRule="auto"/>
        <w:jc w:val="both"/>
      </w:pPr>
      <w:r w:rsidRPr="00BE317D">
        <w:t>Kod akışı değiştirme testleri yapılmalıdır.</w:t>
      </w:r>
    </w:p>
    <w:p w:rsidR="001D300C" w:rsidRPr="006238F2" w:rsidRDefault="001D300C" w:rsidP="001D300C">
      <w:pPr>
        <w:tabs>
          <w:tab w:val="decimal" w:pos="432"/>
          <w:tab w:val="decimal" w:pos="792"/>
        </w:tabs>
        <w:spacing w:before="72"/>
        <w:ind w:right="72"/>
        <w:jc w:val="both"/>
        <w:rPr>
          <w:color w:val="000000"/>
          <w:spacing w:val="3"/>
        </w:rPr>
      </w:pPr>
    </w:p>
    <w:p w:rsidR="001D300C" w:rsidRPr="004E48F3" w:rsidRDefault="001D300C" w:rsidP="00E0515A">
      <w:pPr>
        <w:pStyle w:val="Balk2"/>
        <w:numPr>
          <w:ilvl w:val="0"/>
          <w:numId w:val="15"/>
        </w:numPr>
        <w:spacing w:before="120" w:after="120"/>
        <w:jc w:val="both"/>
        <w:rPr>
          <w:rFonts w:cs="Times New Roman"/>
          <w:color w:val="auto"/>
          <w:szCs w:val="24"/>
        </w:rPr>
      </w:pPr>
      <w:bookmarkStart w:id="165" w:name="_Toc497980569"/>
      <w:bookmarkStart w:id="166" w:name="_Toc503876757"/>
      <w:r w:rsidRPr="004E48F3">
        <w:rPr>
          <w:rFonts w:cs="Times New Roman"/>
          <w:color w:val="auto"/>
          <w:szCs w:val="24"/>
        </w:rPr>
        <w:t>MOBİL UYGULAMA TESTLERİ</w:t>
      </w:r>
      <w:bookmarkEnd w:id="165"/>
      <w:bookmarkEnd w:id="166"/>
    </w:p>
    <w:p w:rsidR="001D300C" w:rsidRPr="006238F2" w:rsidRDefault="001D300C" w:rsidP="00E0515A">
      <w:pPr>
        <w:pStyle w:val="ListeParagraf"/>
        <w:numPr>
          <w:ilvl w:val="0"/>
          <w:numId w:val="10"/>
        </w:numPr>
        <w:spacing w:after="0" w:line="240" w:lineRule="auto"/>
        <w:rPr>
          <w:rFonts w:ascii="Times New Roman" w:hAnsi="Times New Roman"/>
          <w:sz w:val="24"/>
          <w:szCs w:val="24"/>
        </w:rPr>
      </w:pPr>
      <w:proofErr w:type="spellStart"/>
      <w:r w:rsidRPr="006238F2">
        <w:rPr>
          <w:rFonts w:ascii="Times New Roman" w:hAnsi="Times New Roman"/>
          <w:sz w:val="24"/>
          <w:szCs w:val="24"/>
        </w:rPr>
        <w:t>Android</w:t>
      </w:r>
      <w:proofErr w:type="spellEnd"/>
      <w:r w:rsidRPr="006238F2">
        <w:rPr>
          <w:rFonts w:ascii="Times New Roman" w:hAnsi="Times New Roman"/>
          <w:sz w:val="24"/>
          <w:szCs w:val="24"/>
        </w:rPr>
        <w:t xml:space="preserve"> ve </w:t>
      </w:r>
      <w:proofErr w:type="spellStart"/>
      <w:r w:rsidRPr="006238F2">
        <w:rPr>
          <w:rFonts w:ascii="Times New Roman" w:hAnsi="Times New Roman"/>
          <w:sz w:val="24"/>
          <w:szCs w:val="24"/>
        </w:rPr>
        <w:t>iPhone</w:t>
      </w:r>
      <w:proofErr w:type="spellEnd"/>
      <w:r w:rsidRPr="006238F2">
        <w:rPr>
          <w:rFonts w:ascii="Times New Roman" w:hAnsi="Times New Roman"/>
          <w:sz w:val="24"/>
          <w:szCs w:val="24"/>
        </w:rPr>
        <w:t xml:space="preserve"> Mobil Uygulama Güvenlik Analizi</w:t>
      </w:r>
    </w:p>
    <w:p w:rsidR="001D300C" w:rsidRPr="006238F2" w:rsidRDefault="001D300C" w:rsidP="00E0515A">
      <w:pPr>
        <w:pStyle w:val="ListeParagraf"/>
        <w:numPr>
          <w:ilvl w:val="0"/>
          <w:numId w:val="10"/>
        </w:numPr>
        <w:spacing w:after="0" w:line="240" w:lineRule="auto"/>
        <w:rPr>
          <w:rFonts w:ascii="Times New Roman" w:hAnsi="Times New Roman"/>
          <w:sz w:val="24"/>
          <w:szCs w:val="24"/>
        </w:rPr>
      </w:pPr>
      <w:r w:rsidRPr="006238F2">
        <w:rPr>
          <w:rFonts w:ascii="Times New Roman" w:hAnsi="Times New Roman"/>
          <w:sz w:val="24"/>
          <w:szCs w:val="24"/>
        </w:rPr>
        <w:t>Mobil Uygulamaların Web Servislere Güvenli Erişim Kontrolü</w:t>
      </w:r>
    </w:p>
    <w:p w:rsidR="001D300C" w:rsidRPr="006238F2" w:rsidRDefault="001D300C" w:rsidP="00E0515A">
      <w:pPr>
        <w:pStyle w:val="ListeParagraf"/>
        <w:numPr>
          <w:ilvl w:val="0"/>
          <w:numId w:val="10"/>
        </w:numPr>
        <w:spacing w:after="0" w:line="240" w:lineRule="auto"/>
        <w:rPr>
          <w:rFonts w:ascii="Times New Roman" w:hAnsi="Times New Roman"/>
          <w:sz w:val="24"/>
          <w:szCs w:val="24"/>
        </w:rPr>
      </w:pPr>
      <w:r w:rsidRPr="006238F2">
        <w:rPr>
          <w:rFonts w:ascii="Times New Roman" w:hAnsi="Times New Roman"/>
          <w:sz w:val="24"/>
          <w:szCs w:val="24"/>
        </w:rPr>
        <w:t>Mobil Uygulamalarda Tutulan Yerel Verinin Güvenliği</w:t>
      </w:r>
    </w:p>
    <w:p w:rsidR="001D300C" w:rsidRPr="006238F2" w:rsidRDefault="001D300C" w:rsidP="00E0515A">
      <w:pPr>
        <w:pStyle w:val="ListeParagraf"/>
        <w:numPr>
          <w:ilvl w:val="0"/>
          <w:numId w:val="10"/>
        </w:numPr>
        <w:spacing w:after="0" w:line="240" w:lineRule="auto"/>
        <w:rPr>
          <w:rFonts w:ascii="Times New Roman" w:hAnsi="Times New Roman"/>
          <w:sz w:val="24"/>
          <w:szCs w:val="24"/>
        </w:rPr>
      </w:pPr>
      <w:r w:rsidRPr="006238F2">
        <w:rPr>
          <w:rFonts w:ascii="Times New Roman" w:hAnsi="Times New Roman"/>
          <w:color w:val="000000"/>
          <w:spacing w:val="3"/>
          <w:sz w:val="24"/>
          <w:szCs w:val="24"/>
        </w:rPr>
        <w:t>Yetki Artırımı, Yetkilendirmenin Atlatılması</w:t>
      </w:r>
    </w:p>
    <w:p w:rsidR="001D300C" w:rsidRPr="006238F2" w:rsidRDefault="001D300C" w:rsidP="001D300C"/>
    <w:p w:rsidR="001D300C" w:rsidRPr="006238F2" w:rsidRDefault="001D300C" w:rsidP="00E0515A">
      <w:pPr>
        <w:pStyle w:val="Balk2"/>
        <w:numPr>
          <w:ilvl w:val="0"/>
          <w:numId w:val="15"/>
        </w:numPr>
        <w:spacing w:before="120" w:after="120"/>
        <w:jc w:val="both"/>
        <w:rPr>
          <w:rFonts w:cs="Times New Roman"/>
          <w:b w:val="0"/>
          <w:szCs w:val="24"/>
        </w:rPr>
      </w:pPr>
      <w:bookmarkStart w:id="167" w:name="_Toc480818062"/>
      <w:bookmarkStart w:id="168" w:name="_Toc481518835"/>
      <w:bookmarkStart w:id="169" w:name="_Toc497980570"/>
      <w:bookmarkStart w:id="170" w:name="_Toc503876758"/>
      <w:r w:rsidRPr="004E48F3">
        <w:rPr>
          <w:rFonts w:cs="Times New Roman"/>
          <w:color w:val="auto"/>
          <w:szCs w:val="24"/>
        </w:rPr>
        <w:t>DNS</w:t>
      </w:r>
      <w:r w:rsidRPr="006238F2">
        <w:rPr>
          <w:rFonts w:cs="Times New Roman"/>
          <w:szCs w:val="24"/>
        </w:rPr>
        <w:t xml:space="preserve"> </w:t>
      </w:r>
      <w:r w:rsidRPr="004E48F3">
        <w:rPr>
          <w:rFonts w:cs="Times New Roman"/>
          <w:color w:val="auto"/>
          <w:szCs w:val="24"/>
        </w:rPr>
        <w:t>SERVİSLERİNİN</w:t>
      </w:r>
      <w:r w:rsidRPr="006238F2">
        <w:rPr>
          <w:rFonts w:cs="Times New Roman"/>
          <w:szCs w:val="24"/>
        </w:rPr>
        <w:t xml:space="preserve"> </w:t>
      </w:r>
      <w:r w:rsidRPr="004E48F3">
        <w:rPr>
          <w:rFonts w:cs="Times New Roman"/>
          <w:color w:val="auto"/>
          <w:szCs w:val="24"/>
        </w:rPr>
        <w:t>TESTLER</w:t>
      </w:r>
      <w:bookmarkEnd w:id="167"/>
      <w:r w:rsidRPr="004E48F3">
        <w:rPr>
          <w:rFonts w:cs="Times New Roman"/>
          <w:color w:val="auto"/>
          <w:szCs w:val="24"/>
        </w:rPr>
        <w:t>İ</w:t>
      </w:r>
      <w:bookmarkEnd w:id="168"/>
      <w:bookmarkEnd w:id="169"/>
      <w:bookmarkEnd w:id="170"/>
    </w:p>
    <w:p w:rsidR="001D300C" w:rsidRPr="00BE317D" w:rsidRDefault="001D300C" w:rsidP="00E0515A">
      <w:pPr>
        <w:pStyle w:val="ListeParagraf"/>
        <w:numPr>
          <w:ilvl w:val="1"/>
          <w:numId w:val="11"/>
        </w:numPr>
        <w:tabs>
          <w:tab w:val="decimal" w:pos="792"/>
        </w:tabs>
        <w:spacing w:before="72"/>
        <w:ind w:right="72"/>
        <w:jc w:val="both"/>
        <w:rPr>
          <w:color w:val="000000"/>
          <w:spacing w:val="3"/>
        </w:rPr>
      </w:pPr>
      <w:r w:rsidRPr="00BE317D">
        <w:rPr>
          <w:color w:val="000000"/>
          <w:spacing w:val="3"/>
        </w:rPr>
        <w:t>DNS sunucuların topolojik konumu incelenecektir.</w:t>
      </w:r>
    </w:p>
    <w:p w:rsidR="001D300C" w:rsidRPr="00BE317D" w:rsidRDefault="001D300C" w:rsidP="00E0515A">
      <w:pPr>
        <w:pStyle w:val="ListeParagraf"/>
        <w:numPr>
          <w:ilvl w:val="1"/>
          <w:numId w:val="11"/>
        </w:numPr>
        <w:tabs>
          <w:tab w:val="decimal" w:pos="792"/>
        </w:tabs>
        <w:spacing w:before="72"/>
        <w:ind w:right="72"/>
        <w:jc w:val="both"/>
        <w:rPr>
          <w:color w:val="000000"/>
          <w:spacing w:val="3"/>
        </w:rPr>
      </w:pPr>
      <w:r w:rsidRPr="00BE317D">
        <w:rPr>
          <w:color w:val="000000"/>
          <w:spacing w:val="3"/>
        </w:rPr>
        <w:t>DNS Sunucusunun alan yapılandırmasında yer alan kayıtlar ortaya çıkarılmaya çalışılacaktır.</w:t>
      </w:r>
    </w:p>
    <w:p w:rsidR="001D300C" w:rsidRPr="00BE317D" w:rsidRDefault="001D300C" w:rsidP="00E0515A">
      <w:pPr>
        <w:pStyle w:val="ListeParagraf"/>
        <w:numPr>
          <w:ilvl w:val="1"/>
          <w:numId w:val="11"/>
        </w:numPr>
        <w:tabs>
          <w:tab w:val="decimal" w:pos="792"/>
        </w:tabs>
        <w:spacing w:before="72"/>
        <w:ind w:right="72"/>
        <w:jc w:val="both"/>
        <w:rPr>
          <w:color w:val="000000"/>
          <w:spacing w:val="3"/>
        </w:rPr>
      </w:pPr>
      <w:r w:rsidRPr="00BE317D">
        <w:rPr>
          <w:color w:val="000000"/>
          <w:spacing w:val="3"/>
        </w:rPr>
        <w:t>Sunucu üzerinden alan transferi (</w:t>
      </w:r>
      <w:proofErr w:type="spellStart"/>
      <w:r w:rsidRPr="00BE317D">
        <w:rPr>
          <w:color w:val="000000"/>
          <w:spacing w:val="3"/>
        </w:rPr>
        <w:t>zone</w:t>
      </w:r>
      <w:proofErr w:type="spellEnd"/>
      <w:r w:rsidRPr="00BE317D">
        <w:rPr>
          <w:color w:val="000000"/>
          <w:spacing w:val="3"/>
        </w:rPr>
        <w:t xml:space="preserve"> transfer) yapılmaya çalışılacaktır.</w:t>
      </w:r>
    </w:p>
    <w:p w:rsidR="001D300C" w:rsidRPr="00BE317D" w:rsidRDefault="001D300C" w:rsidP="00E0515A">
      <w:pPr>
        <w:pStyle w:val="ListeParagraf"/>
        <w:numPr>
          <w:ilvl w:val="1"/>
          <w:numId w:val="11"/>
        </w:numPr>
        <w:tabs>
          <w:tab w:val="decimal" w:pos="792"/>
        </w:tabs>
        <w:spacing w:before="72"/>
        <w:ind w:right="72"/>
        <w:jc w:val="both"/>
        <w:rPr>
          <w:color w:val="000000"/>
          <w:spacing w:val="3"/>
        </w:rPr>
      </w:pPr>
      <w:proofErr w:type="spellStart"/>
      <w:r w:rsidRPr="00BE317D">
        <w:rPr>
          <w:color w:val="000000"/>
          <w:spacing w:val="3"/>
        </w:rPr>
        <w:t>Netcraft</w:t>
      </w:r>
      <w:proofErr w:type="spellEnd"/>
      <w:r w:rsidRPr="00BE317D">
        <w:rPr>
          <w:color w:val="000000"/>
          <w:spacing w:val="3"/>
        </w:rPr>
        <w:t xml:space="preserve">, Google, </w:t>
      </w:r>
      <w:proofErr w:type="spellStart"/>
      <w:r w:rsidRPr="00BE317D">
        <w:rPr>
          <w:color w:val="000000"/>
          <w:spacing w:val="3"/>
        </w:rPr>
        <w:t>Whois</w:t>
      </w:r>
      <w:proofErr w:type="spellEnd"/>
      <w:r w:rsidRPr="00BE317D">
        <w:rPr>
          <w:color w:val="000000"/>
          <w:spacing w:val="3"/>
        </w:rPr>
        <w:t xml:space="preserve"> sorguları yapılarak Kurum alanında yer alan sunucular tespit edilmeye çalışılacaktır.</w:t>
      </w:r>
    </w:p>
    <w:p w:rsidR="001D300C" w:rsidRPr="00BE317D" w:rsidRDefault="001D300C" w:rsidP="00E0515A">
      <w:pPr>
        <w:pStyle w:val="ListeParagraf"/>
        <w:numPr>
          <w:ilvl w:val="1"/>
          <w:numId w:val="11"/>
        </w:numPr>
        <w:tabs>
          <w:tab w:val="decimal" w:pos="792"/>
        </w:tabs>
        <w:spacing w:before="72"/>
        <w:ind w:right="72"/>
        <w:jc w:val="both"/>
        <w:rPr>
          <w:color w:val="000000"/>
          <w:spacing w:val="3"/>
        </w:rPr>
      </w:pPr>
      <w:r w:rsidRPr="00BE317D">
        <w:rPr>
          <w:color w:val="000000"/>
          <w:spacing w:val="3"/>
        </w:rPr>
        <w:t>DNS sunucular için ön bellek zehirlemesi gerçekleştirilmeye çalışılacaktır.</w:t>
      </w:r>
    </w:p>
    <w:p w:rsidR="001D300C" w:rsidRPr="00BE317D" w:rsidRDefault="001D300C" w:rsidP="00E0515A">
      <w:pPr>
        <w:pStyle w:val="ListeParagraf"/>
        <w:numPr>
          <w:ilvl w:val="1"/>
          <w:numId w:val="11"/>
        </w:numPr>
        <w:tabs>
          <w:tab w:val="decimal" w:pos="792"/>
        </w:tabs>
        <w:spacing w:before="72"/>
        <w:ind w:right="72"/>
        <w:jc w:val="both"/>
        <w:rPr>
          <w:color w:val="000000"/>
          <w:spacing w:val="3"/>
        </w:rPr>
      </w:pPr>
      <w:r w:rsidRPr="00BE317D">
        <w:rPr>
          <w:color w:val="000000"/>
          <w:spacing w:val="3"/>
        </w:rPr>
        <w:t>DNS sunucular üzerindeki kaynak kayıt girdileri incelenecektir.</w:t>
      </w:r>
    </w:p>
    <w:p w:rsidR="001D300C" w:rsidRPr="00BE317D" w:rsidRDefault="001D300C" w:rsidP="00E0515A">
      <w:pPr>
        <w:pStyle w:val="ListeParagraf"/>
        <w:numPr>
          <w:ilvl w:val="1"/>
          <w:numId w:val="11"/>
        </w:numPr>
        <w:tabs>
          <w:tab w:val="decimal" w:pos="792"/>
        </w:tabs>
        <w:spacing w:before="72"/>
        <w:ind w:right="72"/>
        <w:jc w:val="both"/>
        <w:rPr>
          <w:color w:val="000000"/>
          <w:spacing w:val="3"/>
        </w:rPr>
      </w:pPr>
      <w:r w:rsidRPr="00BE317D">
        <w:rPr>
          <w:color w:val="000000"/>
          <w:spacing w:val="3"/>
        </w:rPr>
        <w:lastRenderedPageBreak/>
        <w:t>DNS sunucuların sürüm bilgisi elde edilmeye çalışılacaktır.</w:t>
      </w:r>
    </w:p>
    <w:p w:rsidR="001D300C" w:rsidRPr="00BE317D" w:rsidRDefault="001D300C" w:rsidP="00E0515A">
      <w:pPr>
        <w:pStyle w:val="ListeParagraf"/>
        <w:numPr>
          <w:ilvl w:val="1"/>
          <w:numId w:val="11"/>
        </w:numPr>
        <w:tabs>
          <w:tab w:val="decimal" w:pos="792"/>
        </w:tabs>
        <w:spacing w:before="72"/>
        <w:ind w:right="72"/>
        <w:jc w:val="both"/>
        <w:rPr>
          <w:color w:val="000000"/>
          <w:spacing w:val="3"/>
        </w:rPr>
      </w:pPr>
      <w:r w:rsidRPr="00BE317D">
        <w:rPr>
          <w:color w:val="000000"/>
          <w:spacing w:val="3"/>
        </w:rPr>
        <w:t>Sunucular üzerinde DNS dışında bir servisin çalışıp çalışmadığı incelenecektir.</w:t>
      </w:r>
    </w:p>
    <w:p w:rsidR="001D300C" w:rsidRPr="00BE317D" w:rsidRDefault="001D300C" w:rsidP="00E0515A">
      <w:pPr>
        <w:pStyle w:val="ListeParagraf"/>
        <w:numPr>
          <w:ilvl w:val="1"/>
          <w:numId w:val="11"/>
        </w:numPr>
        <w:tabs>
          <w:tab w:val="decimal" w:pos="792"/>
        </w:tabs>
        <w:spacing w:before="72"/>
        <w:ind w:right="72"/>
        <w:jc w:val="both"/>
        <w:rPr>
          <w:color w:val="000000"/>
          <w:spacing w:val="3"/>
        </w:rPr>
      </w:pPr>
      <w:r w:rsidRPr="00BE317D">
        <w:rPr>
          <w:color w:val="000000"/>
          <w:spacing w:val="3"/>
        </w:rPr>
        <w:t>Güvenlik Duvarında DNS sunucular için izin verilen portlar incelenecektir.</w:t>
      </w:r>
    </w:p>
    <w:p w:rsidR="001D300C" w:rsidRPr="009D46B2" w:rsidRDefault="001D300C" w:rsidP="00E0515A">
      <w:pPr>
        <w:pStyle w:val="ListeParagraf"/>
        <w:numPr>
          <w:ilvl w:val="1"/>
          <w:numId w:val="11"/>
        </w:numPr>
        <w:tabs>
          <w:tab w:val="decimal" w:pos="792"/>
        </w:tabs>
        <w:spacing w:before="72"/>
        <w:ind w:right="72"/>
        <w:jc w:val="both"/>
      </w:pPr>
      <w:r w:rsidRPr="00BE317D">
        <w:rPr>
          <w:color w:val="000000"/>
          <w:spacing w:val="3"/>
        </w:rPr>
        <w:t>DNS sunucular güvenlik taramasına tabi tutulacaktır.</w:t>
      </w:r>
    </w:p>
    <w:p w:rsidR="001D300C" w:rsidRPr="006238F2" w:rsidRDefault="001D300C" w:rsidP="001D300C">
      <w:pPr>
        <w:tabs>
          <w:tab w:val="decimal" w:pos="432"/>
          <w:tab w:val="decimal" w:pos="792"/>
        </w:tabs>
        <w:spacing w:before="72"/>
        <w:ind w:left="792" w:right="72"/>
        <w:rPr>
          <w:color w:val="000000"/>
          <w:spacing w:val="3"/>
        </w:rPr>
      </w:pPr>
    </w:p>
    <w:p w:rsidR="001D300C" w:rsidRPr="004E48F3" w:rsidRDefault="001D300C" w:rsidP="00E0515A">
      <w:pPr>
        <w:pStyle w:val="Balk2"/>
        <w:numPr>
          <w:ilvl w:val="0"/>
          <w:numId w:val="15"/>
        </w:numPr>
        <w:spacing w:before="120" w:after="120"/>
        <w:jc w:val="both"/>
        <w:rPr>
          <w:rFonts w:cs="Times New Roman"/>
          <w:color w:val="auto"/>
          <w:szCs w:val="24"/>
        </w:rPr>
      </w:pPr>
      <w:bookmarkStart w:id="171" w:name="_Toc481518838"/>
      <w:bookmarkStart w:id="172" w:name="_Toc480818065"/>
      <w:bookmarkStart w:id="173" w:name="_Toc497980573"/>
      <w:bookmarkStart w:id="174" w:name="_Toc503876759"/>
      <w:r w:rsidRPr="004E48F3">
        <w:rPr>
          <w:rFonts w:cs="Times New Roman"/>
          <w:color w:val="auto"/>
          <w:szCs w:val="24"/>
        </w:rPr>
        <w:t>DAĞITIK SERVİS DIŞI BIRAKMA TESTLERİ</w:t>
      </w:r>
      <w:bookmarkEnd w:id="171"/>
      <w:bookmarkEnd w:id="172"/>
      <w:bookmarkEnd w:id="173"/>
      <w:bookmarkEnd w:id="174"/>
    </w:p>
    <w:p w:rsidR="001D300C" w:rsidRPr="00BE317D" w:rsidRDefault="001D300C" w:rsidP="00E0515A">
      <w:pPr>
        <w:pStyle w:val="ListeParagraf"/>
        <w:numPr>
          <w:ilvl w:val="1"/>
          <w:numId w:val="12"/>
        </w:numPr>
        <w:tabs>
          <w:tab w:val="decimal" w:pos="792"/>
        </w:tabs>
        <w:spacing w:before="72"/>
        <w:ind w:right="72"/>
        <w:jc w:val="both"/>
        <w:rPr>
          <w:color w:val="000000"/>
          <w:spacing w:val="3"/>
        </w:rPr>
      </w:pPr>
      <w:r w:rsidRPr="00BE317D">
        <w:rPr>
          <w:color w:val="000000"/>
          <w:spacing w:val="3"/>
        </w:rPr>
        <w:t xml:space="preserve">DNS sunucularına yönelik dağıtık aşırı paket gönderimi ile trafiğin üzerinden </w:t>
      </w:r>
      <w:r w:rsidRPr="00BE317D">
        <w:rPr>
          <w:color w:val="000000"/>
          <w:spacing w:val="3"/>
        </w:rPr>
        <w:br/>
        <w:t>geçtiği güvenlik duvarı gibi aktif cihazlara yönelik yük testi gerçekleştirilecek.</w:t>
      </w:r>
    </w:p>
    <w:p w:rsidR="001D300C" w:rsidRPr="00BE317D" w:rsidRDefault="001D300C" w:rsidP="00E0515A">
      <w:pPr>
        <w:pStyle w:val="ListeParagraf"/>
        <w:numPr>
          <w:ilvl w:val="1"/>
          <w:numId w:val="12"/>
        </w:numPr>
        <w:tabs>
          <w:tab w:val="decimal" w:pos="792"/>
        </w:tabs>
        <w:spacing w:before="72"/>
        <w:ind w:right="72"/>
        <w:jc w:val="both"/>
        <w:rPr>
          <w:color w:val="000000"/>
          <w:spacing w:val="3"/>
        </w:rPr>
      </w:pPr>
      <w:r w:rsidRPr="00BE317D">
        <w:rPr>
          <w:color w:val="000000"/>
          <w:spacing w:val="3"/>
        </w:rPr>
        <w:t xml:space="preserve">Web sunucularına yönelik dağıtık aşırı paket gönderimi ile trafiğin üzerinden </w:t>
      </w:r>
      <w:r w:rsidRPr="00BE317D">
        <w:rPr>
          <w:color w:val="000000"/>
          <w:spacing w:val="3"/>
        </w:rPr>
        <w:br/>
        <w:t>geçtiği güvenlik duvarı gibi aktif cihazlara yönelik yük testi gerçekleştirilecek.</w:t>
      </w:r>
    </w:p>
    <w:p w:rsidR="001D300C" w:rsidRPr="00BE317D" w:rsidRDefault="001D300C" w:rsidP="00E0515A">
      <w:pPr>
        <w:pStyle w:val="ListeParagraf"/>
        <w:numPr>
          <w:ilvl w:val="1"/>
          <w:numId w:val="12"/>
        </w:numPr>
        <w:tabs>
          <w:tab w:val="decimal" w:pos="792"/>
        </w:tabs>
        <w:spacing w:before="72"/>
        <w:ind w:right="72"/>
        <w:jc w:val="both"/>
        <w:rPr>
          <w:color w:val="000000"/>
          <w:spacing w:val="3"/>
        </w:rPr>
      </w:pPr>
      <w:r w:rsidRPr="00BE317D">
        <w:rPr>
          <w:color w:val="000000"/>
          <w:spacing w:val="3"/>
        </w:rPr>
        <w:t>Herkese hizmet veren servisler tespit edilerek, bu servislere yönelik dağıtık aşırı paket gönderimi ile trafiğin üzerinden geçtiği güvenlik duvarı gibi aktif cihazlara yönelik yük testi gerçekleştirilecek.</w:t>
      </w:r>
    </w:p>
    <w:p w:rsidR="001D300C" w:rsidRPr="00BE317D" w:rsidRDefault="001D300C" w:rsidP="00E0515A">
      <w:pPr>
        <w:pStyle w:val="ListeParagraf"/>
        <w:numPr>
          <w:ilvl w:val="1"/>
          <w:numId w:val="12"/>
        </w:numPr>
        <w:tabs>
          <w:tab w:val="decimal" w:pos="792"/>
        </w:tabs>
        <w:spacing w:before="72"/>
        <w:ind w:right="72"/>
        <w:jc w:val="both"/>
        <w:rPr>
          <w:color w:val="000000"/>
          <w:spacing w:val="3"/>
        </w:rPr>
      </w:pPr>
      <w:r w:rsidRPr="00BE317D">
        <w:rPr>
          <w:color w:val="000000"/>
          <w:spacing w:val="3"/>
        </w:rPr>
        <w:t>DNS sunucularına yönelik rastgele istek gönderimi ile DNS sunucu yük testi gerçekleştirilecek.</w:t>
      </w:r>
    </w:p>
    <w:p w:rsidR="001D300C" w:rsidRPr="00BE317D" w:rsidRDefault="001D300C" w:rsidP="00E0515A">
      <w:pPr>
        <w:pStyle w:val="ListeParagraf"/>
        <w:numPr>
          <w:ilvl w:val="1"/>
          <w:numId w:val="12"/>
        </w:numPr>
        <w:tabs>
          <w:tab w:val="decimal" w:pos="792"/>
        </w:tabs>
        <w:spacing w:before="72"/>
        <w:ind w:right="72"/>
        <w:jc w:val="both"/>
        <w:rPr>
          <w:color w:val="000000"/>
          <w:spacing w:val="3"/>
        </w:rPr>
      </w:pPr>
      <w:r w:rsidRPr="00BE317D">
        <w:rPr>
          <w:color w:val="000000"/>
          <w:spacing w:val="3"/>
        </w:rPr>
        <w:t>Web sunucularına yönelik aşırı paket gönderimi ile web sunucu yük testi gerçekleştirilecek.</w:t>
      </w:r>
    </w:p>
    <w:p w:rsidR="001D300C" w:rsidRPr="00BE317D" w:rsidRDefault="001D300C" w:rsidP="00E0515A">
      <w:pPr>
        <w:pStyle w:val="ListeParagraf"/>
        <w:numPr>
          <w:ilvl w:val="1"/>
          <w:numId w:val="12"/>
        </w:numPr>
        <w:tabs>
          <w:tab w:val="decimal" w:pos="792"/>
        </w:tabs>
        <w:spacing w:before="72"/>
        <w:ind w:right="72"/>
        <w:jc w:val="both"/>
        <w:rPr>
          <w:color w:val="000000"/>
          <w:spacing w:val="3"/>
        </w:rPr>
      </w:pPr>
      <w:r w:rsidRPr="00BE317D">
        <w:rPr>
          <w:color w:val="000000"/>
          <w:spacing w:val="3"/>
        </w:rPr>
        <w:t xml:space="preserve">Uygulama seviyesinde gerçekleştirilecek DDOS saldırıları o DNS sunucularına </w:t>
      </w:r>
      <w:r w:rsidRPr="00BE317D">
        <w:rPr>
          <w:color w:val="000000"/>
          <w:spacing w:val="3"/>
        </w:rPr>
        <w:br/>
        <w:t>yönelik rastgele istek gönderimi ile DNS sunucu yük testi gerçekleştirilecektir.</w:t>
      </w:r>
    </w:p>
    <w:p w:rsidR="001D300C" w:rsidRPr="006238F2" w:rsidRDefault="001D300C" w:rsidP="001D300C">
      <w:pPr>
        <w:tabs>
          <w:tab w:val="decimal" w:pos="432"/>
          <w:tab w:val="decimal" w:pos="792"/>
        </w:tabs>
        <w:spacing w:before="72"/>
        <w:ind w:left="792" w:right="72"/>
        <w:jc w:val="both"/>
        <w:rPr>
          <w:color w:val="000000"/>
          <w:spacing w:val="3"/>
        </w:rPr>
      </w:pPr>
    </w:p>
    <w:p w:rsidR="001D300C" w:rsidRPr="004E48F3" w:rsidRDefault="001D300C" w:rsidP="00E0515A">
      <w:pPr>
        <w:pStyle w:val="Balk2"/>
        <w:numPr>
          <w:ilvl w:val="0"/>
          <w:numId w:val="15"/>
        </w:numPr>
        <w:spacing w:before="120" w:after="120"/>
        <w:jc w:val="both"/>
        <w:rPr>
          <w:rFonts w:cs="Times New Roman"/>
          <w:color w:val="auto"/>
          <w:szCs w:val="24"/>
        </w:rPr>
      </w:pPr>
      <w:bookmarkStart w:id="175" w:name="_Toc481518839"/>
      <w:bookmarkStart w:id="176" w:name="_Toc480818066"/>
      <w:bookmarkStart w:id="177" w:name="_Toc497980574"/>
      <w:bookmarkStart w:id="178" w:name="_Toc503876760"/>
      <w:r w:rsidRPr="004E48F3">
        <w:rPr>
          <w:rFonts w:cs="Times New Roman"/>
          <w:color w:val="auto"/>
          <w:szCs w:val="24"/>
        </w:rPr>
        <w:t>KABLOSUZ AĞLARIN TESTLERİ</w:t>
      </w:r>
      <w:bookmarkEnd w:id="175"/>
      <w:bookmarkEnd w:id="176"/>
      <w:bookmarkEnd w:id="177"/>
      <w:bookmarkEnd w:id="178"/>
    </w:p>
    <w:p w:rsidR="001D300C" w:rsidRPr="00BE317D" w:rsidRDefault="001D300C" w:rsidP="00E0515A">
      <w:pPr>
        <w:pStyle w:val="ListeParagraf"/>
        <w:numPr>
          <w:ilvl w:val="1"/>
          <w:numId w:val="13"/>
        </w:numPr>
        <w:tabs>
          <w:tab w:val="decimal" w:pos="792"/>
        </w:tabs>
        <w:spacing w:before="72"/>
        <w:ind w:right="72"/>
        <w:jc w:val="both"/>
        <w:rPr>
          <w:color w:val="000000"/>
          <w:spacing w:val="3"/>
        </w:rPr>
      </w:pPr>
      <w:r w:rsidRPr="00BE317D">
        <w:rPr>
          <w:color w:val="000000"/>
          <w:spacing w:val="3"/>
        </w:rPr>
        <w:t>Kurumda kullanılan kablosuz ağ cihazlarının genel mimari içindeki yeri incelenecektir.</w:t>
      </w:r>
    </w:p>
    <w:p w:rsidR="001D300C" w:rsidRPr="00BE317D" w:rsidRDefault="001D300C" w:rsidP="00E0515A">
      <w:pPr>
        <w:pStyle w:val="ListeParagraf"/>
        <w:numPr>
          <w:ilvl w:val="1"/>
          <w:numId w:val="13"/>
        </w:numPr>
        <w:tabs>
          <w:tab w:val="decimal" w:pos="792"/>
        </w:tabs>
        <w:spacing w:before="72"/>
        <w:ind w:right="72"/>
        <w:jc w:val="both"/>
        <w:rPr>
          <w:color w:val="000000"/>
          <w:spacing w:val="3"/>
        </w:rPr>
      </w:pPr>
      <w:r w:rsidRPr="00BE317D">
        <w:rPr>
          <w:color w:val="000000"/>
          <w:spacing w:val="3"/>
        </w:rPr>
        <w:t>Kurumda bulunan kablosuz ağlar taranarak özellikleri keşfedilmeye çalışılacaktır.</w:t>
      </w:r>
    </w:p>
    <w:p w:rsidR="001D300C" w:rsidRPr="00BE317D" w:rsidRDefault="001D300C" w:rsidP="00E0515A">
      <w:pPr>
        <w:pStyle w:val="ListeParagraf"/>
        <w:numPr>
          <w:ilvl w:val="1"/>
          <w:numId w:val="13"/>
        </w:numPr>
        <w:tabs>
          <w:tab w:val="decimal" w:pos="792"/>
        </w:tabs>
        <w:spacing w:before="72"/>
        <w:ind w:right="72"/>
        <w:jc w:val="both"/>
        <w:rPr>
          <w:color w:val="000000"/>
          <w:spacing w:val="3"/>
        </w:rPr>
      </w:pPr>
      <w:r w:rsidRPr="00BE317D">
        <w:rPr>
          <w:color w:val="000000"/>
          <w:spacing w:val="3"/>
        </w:rPr>
        <w:t>Kablosuz ağlarda MAC adresi tabanlı filtrelemenin olup olmadığı incelenecek varsa kırılmaya çalışılacaktır.</w:t>
      </w:r>
    </w:p>
    <w:p w:rsidR="001D300C" w:rsidRPr="00BE317D" w:rsidRDefault="001D300C" w:rsidP="00E0515A">
      <w:pPr>
        <w:pStyle w:val="ListeParagraf"/>
        <w:numPr>
          <w:ilvl w:val="1"/>
          <w:numId w:val="13"/>
        </w:numPr>
        <w:tabs>
          <w:tab w:val="decimal" w:pos="792"/>
        </w:tabs>
        <w:spacing w:before="72"/>
        <w:ind w:right="72"/>
        <w:jc w:val="both"/>
        <w:rPr>
          <w:color w:val="000000"/>
          <w:spacing w:val="3"/>
        </w:rPr>
      </w:pPr>
      <w:r w:rsidRPr="00BE317D">
        <w:rPr>
          <w:color w:val="000000"/>
          <w:spacing w:val="3"/>
        </w:rPr>
        <w:t>Kablosuz ağlarda kullanılan şifreleme ayarları incelenecektir.</w:t>
      </w:r>
    </w:p>
    <w:p w:rsidR="001D300C" w:rsidRPr="00BE317D" w:rsidRDefault="001D300C" w:rsidP="00E0515A">
      <w:pPr>
        <w:pStyle w:val="ListeParagraf"/>
        <w:numPr>
          <w:ilvl w:val="1"/>
          <w:numId w:val="13"/>
        </w:numPr>
        <w:tabs>
          <w:tab w:val="decimal" w:pos="792"/>
        </w:tabs>
        <w:spacing w:before="72"/>
        <w:ind w:right="72"/>
        <w:jc w:val="both"/>
        <w:rPr>
          <w:color w:val="000000"/>
          <w:spacing w:val="3"/>
        </w:rPr>
      </w:pPr>
      <w:r w:rsidRPr="00BE317D">
        <w:rPr>
          <w:color w:val="000000"/>
          <w:spacing w:val="3"/>
        </w:rPr>
        <w:t>WEP ve WPA/WPA2 vb. şifreleme kullanılan ağlarda kablosuz ağ şifresi ele geçirilmeye çalışılacaktır.</w:t>
      </w:r>
    </w:p>
    <w:p w:rsidR="001D300C" w:rsidRPr="00BE317D" w:rsidRDefault="001D300C" w:rsidP="00E0515A">
      <w:pPr>
        <w:pStyle w:val="ListeParagraf"/>
        <w:numPr>
          <w:ilvl w:val="1"/>
          <w:numId w:val="13"/>
        </w:numPr>
        <w:tabs>
          <w:tab w:val="decimal" w:pos="792"/>
        </w:tabs>
        <w:spacing w:before="72"/>
        <w:ind w:right="72"/>
        <w:jc w:val="both"/>
        <w:rPr>
          <w:color w:val="000000"/>
          <w:spacing w:val="3"/>
        </w:rPr>
      </w:pPr>
      <w:r w:rsidRPr="00BE317D">
        <w:rPr>
          <w:color w:val="000000"/>
          <w:spacing w:val="3"/>
        </w:rPr>
        <w:t>Sahte kablosuz ağ erişim noktaları oluşturularak kurumda bulunan istemciler ele geçirilmeye çalışılacaktır.</w:t>
      </w:r>
    </w:p>
    <w:p w:rsidR="001D300C" w:rsidRPr="00BE317D" w:rsidRDefault="001D300C" w:rsidP="00E0515A">
      <w:pPr>
        <w:pStyle w:val="ListeParagraf"/>
        <w:numPr>
          <w:ilvl w:val="1"/>
          <w:numId w:val="13"/>
        </w:numPr>
        <w:tabs>
          <w:tab w:val="decimal" w:pos="792"/>
        </w:tabs>
        <w:spacing w:before="72"/>
        <w:ind w:right="72"/>
        <w:jc w:val="both"/>
        <w:rPr>
          <w:color w:val="000000"/>
          <w:spacing w:val="3"/>
        </w:rPr>
      </w:pPr>
      <w:r w:rsidRPr="00BE317D">
        <w:rPr>
          <w:color w:val="000000"/>
          <w:spacing w:val="3"/>
        </w:rPr>
        <w:t>Kablosuz ağ taraması yapılarak, kurum etrafında bulunan diğer kablosuz ağlar keşfedilmeye çalışılacaktır.</w:t>
      </w:r>
    </w:p>
    <w:p w:rsidR="001D300C" w:rsidRPr="006238F2" w:rsidRDefault="001D300C" w:rsidP="001D300C">
      <w:pPr>
        <w:tabs>
          <w:tab w:val="decimal" w:pos="792"/>
        </w:tabs>
        <w:spacing w:before="72"/>
        <w:ind w:left="792" w:right="72"/>
        <w:jc w:val="both"/>
        <w:rPr>
          <w:color w:val="000000"/>
          <w:spacing w:val="3"/>
        </w:rPr>
      </w:pPr>
    </w:p>
    <w:p w:rsidR="001D300C" w:rsidRPr="004E48F3" w:rsidRDefault="001D300C" w:rsidP="00E0515A">
      <w:pPr>
        <w:pStyle w:val="Balk2"/>
        <w:numPr>
          <w:ilvl w:val="0"/>
          <w:numId w:val="15"/>
        </w:numPr>
        <w:spacing w:before="120" w:after="120"/>
        <w:jc w:val="both"/>
        <w:rPr>
          <w:rFonts w:cs="Times New Roman"/>
          <w:color w:val="auto"/>
          <w:szCs w:val="24"/>
        </w:rPr>
      </w:pPr>
      <w:bookmarkStart w:id="179" w:name="_Toc480818067"/>
      <w:bookmarkStart w:id="180" w:name="_Toc481518840"/>
      <w:bookmarkStart w:id="181" w:name="_Toc497980575"/>
      <w:bookmarkStart w:id="182" w:name="_Toc503876761"/>
      <w:r w:rsidRPr="004E48F3">
        <w:rPr>
          <w:rFonts w:cs="Times New Roman"/>
          <w:color w:val="auto"/>
          <w:szCs w:val="24"/>
        </w:rPr>
        <w:t xml:space="preserve">SOSYAL MÜHENDİSLİK </w:t>
      </w:r>
      <w:bookmarkEnd w:id="179"/>
      <w:bookmarkEnd w:id="180"/>
      <w:r w:rsidRPr="004E48F3">
        <w:rPr>
          <w:rFonts w:cs="Times New Roman"/>
          <w:color w:val="auto"/>
          <w:szCs w:val="24"/>
        </w:rPr>
        <w:t>TESTLERİ</w:t>
      </w:r>
      <w:bookmarkEnd w:id="181"/>
      <w:bookmarkEnd w:id="182"/>
    </w:p>
    <w:p w:rsidR="001D300C" w:rsidRPr="00BE317D" w:rsidRDefault="001D300C" w:rsidP="00E0515A">
      <w:pPr>
        <w:pStyle w:val="ListeParagraf"/>
        <w:numPr>
          <w:ilvl w:val="1"/>
          <w:numId w:val="14"/>
        </w:numPr>
        <w:tabs>
          <w:tab w:val="decimal" w:pos="792"/>
        </w:tabs>
        <w:spacing w:before="72"/>
        <w:ind w:right="72"/>
        <w:jc w:val="both"/>
        <w:rPr>
          <w:color w:val="000000"/>
          <w:spacing w:val="3"/>
        </w:rPr>
      </w:pPr>
      <w:r w:rsidRPr="00BE317D">
        <w:rPr>
          <w:color w:val="000000"/>
          <w:spacing w:val="3"/>
        </w:rPr>
        <w:t>Yetkisiz mail yollama</w:t>
      </w:r>
    </w:p>
    <w:p w:rsidR="001D300C" w:rsidRPr="00BE317D" w:rsidRDefault="001D300C" w:rsidP="00E0515A">
      <w:pPr>
        <w:pStyle w:val="ListeParagraf"/>
        <w:numPr>
          <w:ilvl w:val="1"/>
          <w:numId w:val="14"/>
        </w:numPr>
        <w:tabs>
          <w:tab w:val="decimal" w:pos="792"/>
        </w:tabs>
        <w:spacing w:before="72"/>
        <w:ind w:right="72"/>
        <w:jc w:val="both"/>
        <w:rPr>
          <w:color w:val="000000"/>
          <w:spacing w:val="3"/>
        </w:rPr>
      </w:pPr>
      <w:r w:rsidRPr="00BE317D">
        <w:rPr>
          <w:color w:val="000000"/>
          <w:spacing w:val="3"/>
        </w:rPr>
        <w:t>Konuşma esnasında bilgi edinme</w:t>
      </w:r>
    </w:p>
    <w:p w:rsidR="001D300C" w:rsidRPr="00BE317D" w:rsidRDefault="001D300C" w:rsidP="00E0515A">
      <w:pPr>
        <w:pStyle w:val="ListeParagraf"/>
        <w:numPr>
          <w:ilvl w:val="1"/>
          <w:numId w:val="14"/>
        </w:numPr>
        <w:tabs>
          <w:tab w:val="decimal" w:pos="792"/>
        </w:tabs>
        <w:spacing w:before="72"/>
        <w:ind w:right="72"/>
        <w:jc w:val="both"/>
        <w:rPr>
          <w:color w:val="000000"/>
          <w:spacing w:val="3"/>
        </w:rPr>
      </w:pPr>
      <w:r w:rsidRPr="00BE317D">
        <w:rPr>
          <w:color w:val="000000"/>
          <w:spacing w:val="3"/>
        </w:rPr>
        <w:t>Çalışanları gözleme (</w:t>
      </w:r>
      <w:proofErr w:type="spellStart"/>
      <w:r w:rsidRPr="00BE317D">
        <w:rPr>
          <w:color w:val="000000"/>
          <w:spacing w:val="3"/>
        </w:rPr>
        <w:t>Shoulder</w:t>
      </w:r>
      <w:proofErr w:type="spellEnd"/>
      <w:r w:rsidRPr="00BE317D">
        <w:rPr>
          <w:color w:val="000000"/>
          <w:spacing w:val="3"/>
        </w:rPr>
        <w:t xml:space="preserve"> </w:t>
      </w:r>
      <w:proofErr w:type="spellStart"/>
      <w:r w:rsidRPr="00BE317D">
        <w:rPr>
          <w:color w:val="000000"/>
          <w:spacing w:val="3"/>
        </w:rPr>
        <w:t>Surfing</w:t>
      </w:r>
      <w:proofErr w:type="spellEnd"/>
      <w:r w:rsidRPr="00BE317D">
        <w:rPr>
          <w:color w:val="000000"/>
          <w:spacing w:val="3"/>
        </w:rPr>
        <w:t>)</w:t>
      </w:r>
    </w:p>
    <w:p w:rsidR="001D300C" w:rsidRPr="00BE317D" w:rsidRDefault="001D300C" w:rsidP="00E0515A">
      <w:pPr>
        <w:pStyle w:val="ListeParagraf"/>
        <w:numPr>
          <w:ilvl w:val="1"/>
          <w:numId w:val="14"/>
        </w:numPr>
        <w:tabs>
          <w:tab w:val="decimal" w:pos="792"/>
        </w:tabs>
        <w:spacing w:before="72"/>
        <w:ind w:right="72"/>
        <w:jc w:val="both"/>
        <w:rPr>
          <w:color w:val="000000"/>
          <w:spacing w:val="3"/>
        </w:rPr>
      </w:pPr>
      <w:r w:rsidRPr="00BE317D">
        <w:rPr>
          <w:color w:val="000000"/>
          <w:spacing w:val="3"/>
        </w:rPr>
        <w:t>Yetkili bir kişinin giriş izni olduğu sitem odasına yetkili kişinin arkasından izinsiz girme (</w:t>
      </w:r>
      <w:proofErr w:type="spellStart"/>
      <w:r w:rsidRPr="00BE317D">
        <w:rPr>
          <w:color w:val="000000"/>
          <w:spacing w:val="3"/>
        </w:rPr>
        <w:t>Tailgating</w:t>
      </w:r>
      <w:proofErr w:type="spellEnd"/>
      <w:r w:rsidRPr="00BE317D">
        <w:rPr>
          <w:color w:val="000000"/>
          <w:spacing w:val="3"/>
        </w:rPr>
        <w:t>)</w:t>
      </w:r>
    </w:p>
    <w:p w:rsidR="001D300C" w:rsidRPr="00BE317D" w:rsidRDefault="001D300C" w:rsidP="00E0515A">
      <w:pPr>
        <w:pStyle w:val="ListeParagraf"/>
        <w:numPr>
          <w:ilvl w:val="1"/>
          <w:numId w:val="14"/>
        </w:numPr>
        <w:tabs>
          <w:tab w:val="decimal" w:pos="792"/>
        </w:tabs>
        <w:spacing w:before="72"/>
        <w:ind w:right="72"/>
        <w:jc w:val="both"/>
        <w:rPr>
          <w:color w:val="000000"/>
          <w:spacing w:val="3"/>
        </w:rPr>
      </w:pPr>
      <w:r w:rsidRPr="00BE317D">
        <w:rPr>
          <w:color w:val="000000"/>
          <w:spacing w:val="3"/>
        </w:rPr>
        <w:t>Telefonla yetkili bilgi işlem çalışanı adına arayarak şifre ve bilgi isteme</w:t>
      </w:r>
    </w:p>
    <w:p w:rsidR="001D300C" w:rsidRPr="00BE317D" w:rsidRDefault="001D300C" w:rsidP="00E0515A">
      <w:pPr>
        <w:pStyle w:val="ListeParagraf"/>
        <w:numPr>
          <w:ilvl w:val="1"/>
          <w:numId w:val="14"/>
        </w:numPr>
        <w:tabs>
          <w:tab w:val="decimal" w:pos="792"/>
        </w:tabs>
        <w:spacing w:before="72"/>
        <w:ind w:right="72"/>
        <w:jc w:val="both"/>
        <w:rPr>
          <w:color w:val="000000"/>
          <w:spacing w:val="3"/>
        </w:rPr>
      </w:pPr>
      <w:proofErr w:type="spellStart"/>
      <w:r w:rsidRPr="00BE317D">
        <w:rPr>
          <w:color w:val="000000"/>
          <w:spacing w:val="3"/>
        </w:rPr>
        <w:t>Spam</w:t>
      </w:r>
      <w:proofErr w:type="spellEnd"/>
      <w:r w:rsidRPr="00BE317D">
        <w:rPr>
          <w:color w:val="000000"/>
          <w:spacing w:val="3"/>
        </w:rPr>
        <w:t xml:space="preserve"> dağıtım ve etkileri</w:t>
      </w:r>
    </w:p>
    <w:p w:rsidR="001D300C" w:rsidRPr="00BE317D" w:rsidRDefault="001D300C" w:rsidP="00E0515A">
      <w:pPr>
        <w:pStyle w:val="ListeParagraf"/>
        <w:numPr>
          <w:ilvl w:val="1"/>
          <w:numId w:val="14"/>
        </w:numPr>
        <w:tabs>
          <w:tab w:val="decimal" w:pos="792"/>
        </w:tabs>
        <w:spacing w:before="72"/>
        <w:ind w:right="72"/>
        <w:jc w:val="both"/>
        <w:rPr>
          <w:color w:val="000000"/>
          <w:spacing w:val="3"/>
        </w:rPr>
      </w:pPr>
      <w:proofErr w:type="spellStart"/>
      <w:r w:rsidRPr="00BE317D">
        <w:rPr>
          <w:color w:val="000000"/>
          <w:spacing w:val="3"/>
        </w:rPr>
        <w:t>Phishing</w:t>
      </w:r>
      <w:proofErr w:type="spellEnd"/>
      <w:r w:rsidRPr="00BE317D">
        <w:rPr>
          <w:color w:val="000000"/>
          <w:spacing w:val="3"/>
        </w:rPr>
        <w:t xml:space="preserve"> e-mail dağıtımı ve etkileri</w:t>
      </w:r>
    </w:p>
    <w:p w:rsidR="001D300C" w:rsidRPr="00BE317D" w:rsidRDefault="001D300C" w:rsidP="00E0515A">
      <w:pPr>
        <w:pStyle w:val="ListeParagraf"/>
        <w:numPr>
          <w:ilvl w:val="1"/>
          <w:numId w:val="14"/>
        </w:numPr>
        <w:tabs>
          <w:tab w:val="decimal" w:pos="792"/>
        </w:tabs>
        <w:spacing w:before="72"/>
        <w:ind w:right="72"/>
        <w:jc w:val="both"/>
        <w:rPr>
          <w:color w:val="000000"/>
          <w:spacing w:val="3"/>
        </w:rPr>
      </w:pPr>
      <w:proofErr w:type="gramStart"/>
      <w:r w:rsidRPr="00BE317D">
        <w:rPr>
          <w:color w:val="000000"/>
          <w:spacing w:val="3"/>
        </w:rPr>
        <w:t>ikna</w:t>
      </w:r>
      <w:proofErr w:type="gramEnd"/>
      <w:r w:rsidRPr="00BE317D">
        <w:rPr>
          <w:color w:val="000000"/>
          <w:spacing w:val="3"/>
        </w:rPr>
        <w:t xml:space="preserve"> etme veya aldatma yoluyla bilgi elde edilmeye çalışılması</w:t>
      </w:r>
    </w:p>
    <w:p w:rsidR="001D300C" w:rsidRDefault="001D300C" w:rsidP="001D300C">
      <w:pPr>
        <w:tabs>
          <w:tab w:val="decimal" w:pos="432"/>
          <w:tab w:val="decimal" w:pos="792"/>
        </w:tabs>
        <w:spacing w:before="72"/>
        <w:ind w:right="72"/>
        <w:jc w:val="both"/>
        <w:rPr>
          <w:color w:val="000000"/>
          <w:spacing w:val="3"/>
        </w:rPr>
      </w:pPr>
    </w:p>
    <w:p w:rsidR="001D300C" w:rsidRPr="004E48F3" w:rsidRDefault="001D300C" w:rsidP="00E0515A">
      <w:pPr>
        <w:pStyle w:val="Balk2"/>
        <w:numPr>
          <w:ilvl w:val="0"/>
          <w:numId w:val="15"/>
        </w:numPr>
        <w:spacing w:before="120" w:after="120"/>
        <w:jc w:val="both"/>
        <w:rPr>
          <w:rFonts w:cs="Times New Roman"/>
          <w:color w:val="auto"/>
          <w:szCs w:val="24"/>
        </w:rPr>
      </w:pPr>
      <w:bookmarkStart w:id="183" w:name="_Toc480818076"/>
      <w:bookmarkStart w:id="184" w:name="_Toc481518841"/>
      <w:bookmarkStart w:id="185" w:name="_Toc497980576"/>
      <w:bookmarkStart w:id="186" w:name="_Toc503876762"/>
      <w:r w:rsidRPr="004E48F3">
        <w:rPr>
          <w:rFonts w:cs="Times New Roman"/>
          <w:color w:val="auto"/>
          <w:szCs w:val="24"/>
        </w:rPr>
        <w:t>SAĞLAMLAŞTIRMA VE DOĞRULAMA ANALİZ</w:t>
      </w:r>
      <w:bookmarkEnd w:id="183"/>
      <w:bookmarkEnd w:id="184"/>
      <w:r w:rsidRPr="004E48F3">
        <w:rPr>
          <w:rFonts w:cs="Times New Roman"/>
          <w:color w:val="auto"/>
          <w:szCs w:val="24"/>
        </w:rPr>
        <w:t>İ</w:t>
      </w:r>
      <w:bookmarkEnd w:id="185"/>
      <w:bookmarkEnd w:id="186"/>
    </w:p>
    <w:p w:rsidR="001D300C" w:rsidRPr="004E48F3" w:rsidRDefault="001D300C" w:rsidP="001D300C">
      <w:pPr>
        <w:pStyle w:val="Balk3"/>
        <w:ind w:left="284"/>
        <w:rPr>
          <w:rFonts w:ascii="Times New Roman" w:eastAsia="Times New Roman" w:hAnsi="Times New Roman" w:cs="Times New Roman"/>
          <w:b w:val="0"/>
          <w:bCs w:val="0"/>
          <w:color w:val="000000"/>
          <w:spacing w:val="3"/>
        </w:rPr>
      </w:pPr>
      <w:bookmarkStart w:id="187" w:name="_Toc503861884"/>
      <w:bookmarkStart w:id="188" w:name="_Toc503876763"/>
      <w:r w:rsidRPr="004E48F3">
        <w:rPr>
          <w:rFonts w:ascii="Times New Roman" w:eastAsia="Times New Roman" w:hAnsi="Times New Roman" w:cs="Times New Roman"/>
          <w:b w:val="0"/>
          <w:bCs w:val="0"/>
          <w:color w:val="000000"/>
          <w:spacing w:val="3"/>
        </w:rPr>
        <w:t>Belirtilen güvenlik açıkları KURUM tarafından giderildikten sonra YÜKLENİCİ, bu açıkların giderilip giderilemediğini ve kapatılan açıklıkların yeni açıklıklara neden olup olmadığını gerçekleştirilecek bir seferlik yeni bir doğrulama testi ile kontrol edecektir.</w:t>
      </w:r>
      <w:bookmarkEnd w:id="187"/>
      <w:bookmarkEnd w:id="188"/>
    </w:p>
    <w:p w:rsidR="001D300C" w:rsidRPr="00D427E2" w:rsidRDefault="001D300C" w:rsidP="001D300C"/>
    <w:p w:rsidR="001D300C" w:rsidRPr="006238F2" w:rsidRDefault="001D300C" w:rsidP="00E0515A">
      <w:pPr>
        <w:pStyle w:val="Balk1"/>
        <w:keepLines/>
        <w:numPr>
          <w:ilvl w:val="0"/>
          <w:numId w:val="15"/>
        </w:numPr>
        <w:autoSpaceDE/>
        <w:autoSpaceDN/>
        <w:adjustRightInd/>
        <w:spacing w:before="120" w:after="120" w:line="360" w:lineRule="auto"/>
      </w:pPr>
      <w:bookmarkStart w:id="189" w:name="_Toc480818077"/>
      <w:bookmarkStart w:id="190" w:name="_Toc481518842"/>
      <w:bookmarkStart w:id="191" w:name="_Toc497980577"/>
      <w:bookmarkStart w:id="192" w:name="_Toc503876764"/>
      <w:r w:rsidRPr="006238F2">
        <w:lastRenderedPageBreak/>
        <w:t>YÖNTEM VE RAPORLAR</w:t>
      </w:r>
      <w:bookmarkEnd w:id="189"/>
      <w:bookmarkEnd w:id="190"/>
      <w:bookmarkEnd w:id="191"/>
      <w:bookmarkEnd w:id="192"/>
    </w:p>
    <w:p w:rsidR="001D300C" w:rsidRPr="004E48F3" w:rsidRDefault="001D300C" w:rsidP="00E0515A">
      <w:pPr>
        <w:pStyle w:val="Balk2"/>
        <w:numPr>
          <w:ilvl w:val="1"/>
          <w:numId w:val="3"/>
        </w:numPr>
        <w:spacing w:before="120" w:after="120"/>
        <w:jc w:val="both"/>
        <w:rPr>
          <w:rFonts w:ascii="Times New Roman" w:eastAsia="Times New Roman" w:hAnsi="Times New Roman" w:cs="Times New Roman"/>
          <w:b w:val="0"/>
          <w:bCs w:val="0"/>
          <w:color w:val="000000"/>
          <w:spacing w:val="3"/>
          <w:sz w:val="24"/>
          <w:szCs w:val="24"/>
        </w:rPr>
      </w:pPr>
      <w:bookmarkStart w:id="193" w:name="_Toc480818078"/>
      <w:bookmarkStart w:id="194" w:name="_Toc481518843"/>
      <w:bookmarkStart w:id="195" w:name="_Toc481518977"/>
      <w:bookmarkStart w:id="196" w:name="_Toc497980578"/>
      <w:bookmarkStart w:id="197" w:name="_Toc503861886"/>
      <w:bookmarkStart w:id="198" w:name="_Toc503876765"/>
      <w:r w:rsidRPr="004E48F3">
        <w:rPr>
          <w:rFonts w:ascii="Times New Roman" w:eastAsia="Times New Roman" w:hAnsi="Times New Roman" w:cs="Times New Roman"/>
          <w:b w:val="0"/>
          <w:bCs w:val="0"/>
          <w:color w:val="000000"/>
          <w:spacing w:val="3"/>
          <w:sz w:val="24"/>
          <w:szCs w:val="24"/>
        </w:rPr>
        <w:t>Sızma Testi için kurum mevcut ağ yapısı değiştirilmeyecek, hizmet kesintisine neden olunmayacak, istemci ve sunuculara bir yazılım bileşeni kurulmayacak veya çalıştırılmayacaktır.</w:t>
      </w:r>
      <w:bookmarkEnd w:id="193"/>
      <w:bookmarkEnd w:id="194"/>
      <w:bookmarkEnd w:id="195"/>
      <w:bookmarkEnd w:id="196"/>
      <w:bookmarkEnd w:id="197"/>
      <w:bookmarkEnd w:id="198"/>
    </w:p>
    <w:p w:rsidR="001D300C" w:rsidRPr="004E48F3" w:rsidRDefault="001D300C" w:rsidP="00E0515A">
      <w:pPr>
        <w:pStyle w:val="Balk2"/>
        <w:numPr>
          <w:ilvl w:val="1"/>
          <w:numId w:val="3"/>
        </w:numPr>
        <w:spacing w:before="120" w:after="120"/>
        <w:jc w:val="both"/>
        <w:rPr>
          <w:rFonts w:ascii="Times New Roman" w:eastAsia="Times New Roman" w:hAnsi="Times New Roman" w:cs="Times New Roman"/>
          <w:b w:val="0"/>
          <w:bCs w:val="0"/>
          <w:color w:val="000000"/>
          <w:spacing w:val="3"/>
          <w:sz w:val="24"/>
          <w:szCs w:val="24"/>
        </w:rPr>
      </w:pPr>
      <w:bookmarkStart w:id="199" w:name="_Toc481518844"/>
      <w:bookmarkStart w:id="200" w:name="_Toc481518978"/>
      <w:bookmarkStart w:id="201" w:name="_Toc497980579"/>
      <w:bookmarkStart w:id="202" w:name="_Toc503861887"/>
      <w:bookmarkStart w:id="203" w:name="_Toc503876766"/>
      <w:bookmarkStart w:id="204" w:name="_Toc480818079"/>
      <w:r w:rsidRPr="004E48F3">
        <w:rPr>
          <w:rFonts w:ascii="Times New Roman" w:eastAsia="Times New Roman" w:hAnsi="Times New Roman" w:cs="Times New Roman"/>
          <w:b w:val="0"/>
          <w:bCs w:val="0"/>
          <w:color w:val="000000"/>
          <w:spacing w:val="3"/>
          <w:sz w:val="24"/>
          <w:szCs w:val="24"/>
        </w:rPr>
        <w:t>Sızma Testi için gerekli her türlü yazılım ve donanım sistemleri Yüklenici tarafından sağlanacaktır.</w:t>
      </w:r>
      <w:bookmarkEnd w:id="199"/>
      <w:bookmarkEnd w:id="200"/>
      <w:bookmarkEnd w:id="201"/>
      <w:bookmarkEnd w:id="202"/>
      <w:bookmarkEnd w:id="203"/>
      <w:r w:rsidRPr="004E48F3">
        <w:rPr>
          <w:rFonts w:ascii="Times New Roman" w:eastAsia="Times New Roman" w:hAnsi="Times New Roman" w:cs="Times New Roman"/>
          <w:b w:val="0"/>
          <w:bCs w:val="0"/>
          <w:color w:val="000000"/>
          <w:spacing w:val="3"/>
          <w:sz w:val="24"/>
          <w:szCs w:val="24"/>
        </w:rPr>
        <w:t xml:space="preserve"> </w:t>
      </w:r>
      <w:bookmarkEnd w:id="204"/>
    </w:p>
    <w:p w:rsidR="001D300C" w:rsidRPr="004E48F3" w:rsidRDefault="001D300C" w:rsidP="00E0515A">
      <w:pPr>
        <w:pStyle w:val="Balk2"/>
        <w:numPr>
          <w:ilvl w:val="1"/>
          <w:numId w:val="3"/>
        </w:numPr>
        <w:spacing w:before="120" w:after="120"/>
        <w:jc w:val="both"/>
        <w:rPr>
          <w:rFonts w:ascii="Times New Roman" w:eastAsia="Times New Roman" w:hAnsi="Times New Roman" w:cs="Times New Roman"/>
          <w:b w:val="0"/>
          <w:bCs w:val="0"/>
          <w:color w:val="000000"/>
          <w:spacing w:val="3"/>
          <w:sz w:val="24"/>
          <w:szCs w:val="24"/>
        </w:rPr>
      </w:pPr>
      <w:bookmarkStart w:id="205" w:name="_Toc497980580"/>
      <w:bookmarkStart w:id="206" w:name="_Toc503861888"/>
      <w:bookmarkStart w:id="207" w:name="_Toc503876767"/>
      <w:bookmarkStart w:id="208" w:name="_Toc480818081"/>
      <w:r w:rsidRPr="004E48F3">
        <w:rPr>
          <w:rFonts w:ascii="Times New Roman" w:eastAsia="Times New Roman" w:hAnsi="Times New Roman" w:cs="Times New Roman"/>
          <w:b w:val="0"/>
          <w:bCs w:val="0"/>
          <w:color w:val="000000"/>
          <w:spacing w:val="3"/>
          <w:sz w:val="24"/>
          <w:szCs w:val="24"/>
        </w:rPr>
        <w:t>Sızma Testi raporu sözleşmenin imzalanması itibari ile 2 ay içerisinde hazırlanacak ve test tamamlanacaktır.</w:t>
      </w:r>
      <w:bookmarkEnd w:id="205"/>
      <w:bookmarkEnd w:id="206"/>
      <w:bookmarkEnd w:id="207"/>
      <w:r w:rsidRPr="004E48F3">
        <w:rPr>
          <w:rFonts w:ascii="Times New Roman" w:eastAsia="Times New Roman" w:hAnsi="Times New Roman" w:cs="Times New Roman"/>
          <w:b w:val="0"/>
          <w:bCs w:val="0"/>
          <w:color w:val="000000"/>
          <w:spacing w:val="3"/>
          <w:sz w:val="24"/>
          <w:szCs w:val="24"/>
        </w:rPr>
        <w:t xml:space="preserve"> </w:t>
      </w:r>
    </w:p>
    <w:p w:rsidR="001D300C" w:rsidRPr="004F02F1" w:rsidRDefault="001D300C" w:rsidP="00E0515A">
      <w:pPr>
        <w:pStyle w:val="Balk2"/>
        <w:numPr>
          <w:ilvl w:val="1"/>
          <w:numId w:val="3"/>
        </w:numPr>
        <w:spacing w:before="120" w:after="120"/>
        <w:jc w:val="both"/>
        <w:rPr>
          <w:b w:val="0"/>
          <w:color w:val="000000"/>
          <w:spacing w:val="3"/>
        </w:rPr>
      </w:pPr>
      <w:bookmarkStart w:id="209" w:name="_Toc481518848"/>
      <w:bookmarkStart w:id="210" w:name="_Toc481518982"/>
      <w:bookmarkStart w:id="211" w:name="_Toc497980581"/>
      <w:bookmarkStart w:id="212" w:name="_Toc503861889"/>
      <w:bookmarkStart w:id="213" w:name="_Toc503876768"/>
      <w:r w:rsidRPr="004F02F1">
        <w:rPr>
          <w:rFonts w:ascii="Times New Roman" w:eastAsia="Times New Roman" w:hAnsi="Times New Roman" w:cs="Times New Roman"/>
          <w:b w:val="0"/>
          <w:color w:val="000000"/>
          <w:spacing w:val="3"/>
          <w:sz w:val="24"/>
          <w:szCs w:val="24"/>
        </w:rPr>
        <w:t>Güvenlik Testleri Raporunda, yapılan testler ve kullanılan yöntemler, yönetici özeti, tespit edilen açıklıklar, bu açıklıklara yönelik tehditler ve açıklıkların giderilmesi için çözüm önerileri detaylı bir şekilde tarif edilecektir. Raporlar Türkçe olacaktır.</w:t>
      </w:r>
      <w:bookmarkEnd w:id="208"/>
      <w:bookmarkEnd w:id="209"/>
      <w:bookmarkEnd w:id="210"/>
      <w:bookmarkEnd w:id="211"/>
      <w:bookmarkEnd w:id="212"/>
      <w:bookmarkEnd w:id="213"/>
    </w:p>
    <w:p w:rsidR="001D300C" w:rsidRPr="006238F2" w:rsidRDefault="001D300C" w:rsidP="00E0515A">
      <w:pPr>
        <w:pStyle w:val="Balk1"/>
        <w:keepLines/>
        <w:numPr>
          <w:ilvl w:val="0"/>
          <w:numId w:val="15"/>
        </w:numPr>
        <w:autoSpaceDE/>
        <w:autoSpaceDN/>
        <w:adjustRightInd/>
        <w:spacing w:before="120" w:after="120" w:line="360" w:lineRule="auto"/>
      </w:pPr>
      <w:bookmarkStart w:id="214" w:name="_Toc480818082"/>
      <w:bookmarkStart w:id="215" w:name="_Toc481518849"/>
      <w:bookmarkStart w:id="216" w:name="_Toc497980582"/>
      <w:bookmarkStart w:id="217" w:name="_Toc503876769"/>
      <w:r w:rsidRPr="006238F2">
        <w:t>G</w:t>
      </w:r>
      <w:bookmarkEnd w:id="214"/>
      <w:r w:rsidRPr="006238F2">
        <w:t>İZLİLİK</w:t>
      </w:r>
      <w:bookmarkEnd w:id="215"/>
      <w:bookmarkEnd w:id="216"/>
      <w:bookmarkEnd w:id="217"/>
    </w:p>
    <w:p w:rsidR="001D300C" w:rsidRPr="004F02F1" w:rsidRDefault="001D300C" w:rsidP="00E0515A">
      <w:pPr>
        <w:pStyle w:val="Balk2"/>
        <w:numPr>
          <w:ilvl w:val="1"/>
          <w:numId w:val="4"/>
        </w:numPr>
        <w:spacing w:before="120" w:after="120"/>
        <w:jc w:val="both"/>
        <w:rPr>
          <w:rFonts w:ascii="Times New Roman" w:eastAsia="Times New Roman" w:hAnsi="Times New Roman" w:cs="Times New Roman"/>
          <w:b w:val="0"/>
          <w:color w:val="000000"/>
          <w:spacing w:val="3"/>
          <w:sz w:val="24"/>
          <w:szCs w:val="24"/>
        </w:rPr>
      </w:pPr>
      <w:bookmarkStart w:id="218" w:name="_Toc480818083"/>
      <w:bookmarkStart w:id="219" w:name="_Toc481518850"/>
      <w:bookmarkStart w:id="220" w:name="_Toc481518984"/>
      <w:bookmarkStart w:id="221" w:name="_Toc497980583"/>
      <w:bookmarkStart w:id="222" w:name="_Toc503861891"/>
      <w:bookmarkStart w:id="223" w:name="_Toc503876770"/>
      <w:proofErr w:type="gramStart"/>
      <w:r w:rsidRPr="004F02F1">
        <w:rPr>
          <w:rFonts w:ascii="Times New Roman" w:eastAsia="Times New Roman" w:hAnsi="Times New Roman" w:cs="Times New Roman"/>
          <w:b w:val="0"/>
          <w:color w:val="000000"/>
          <w:spacing w:val="3"/>
          <w:sz w:val="24"/>
          <w:szCs w:val="24"/>
        </w:rPr>
        <w:t>Bu Proje kapsamında yapılacak her türlü iş ve işlemlerle ilgili olarak manyetik ortamda ve/veya yazılı ve/veya sözlü olarak birbirlerine iletilmiş ya da iletilecek olan Taraflardan birine ya da kullanıcı veya personeline ilişkin ve/veya kurum bilgilerine dair her türlü bilgi ve belge gizli tutulacak, hangi amaçla olursa olsun hiçbir şekilde üçüncü kişi ve kuruluşlara aktarılmayacak ve üçüncü kişilerin bu bilgi ve belgelere ulaşma olanağı kesin surette engellenecek olup, işbu yükümlülüğe aykırılık Kurum açısından sözleşmenin tek taraflı kesin fesih nedenidir.</w:t>
      </w:r>
      <w:bookmarkEnd w:id="218"/>
      <w:bookmarkEnd w:id="219"/>
      <w:bookmarkEnd w:id="220"/>
      <w:bookmarkEnd w:id="221"/>
      <w:bookmarkEnd w:id="222"/>
      <w:bookmarkEnd w:id="223"/>
      <w:proofErr w:type="gramEnd"/>
    </w:p>
    <w:p w:rsidR="001D300C" w:rsidRPr="004F02F1" w:rsidRDefault="001D300C" w:rsidP="00E0515A">
      <w:pPr>
        <w:pStyle w:val="Balk2"/>
        <w:numPr>
          <w:ilvl w:val="1"/>
          <w:numId w:val="4"/>
        </w:numPr>
        <w:spacing w:before="120" w:after="120"/>
        <w:jc w:val="both"/>
        <w:rPr>
          <w:rFonts w:ascii="Times New Roman" w:eastAsia="Times New Roman" w:hAnsi="Times New Roman" w:cs="Times New Roman"/>
          <w:b w:val="0"/>
          <w:color w:val="000000"/>
          <w:spacing w:val="3"/>
          <w:sz w:val="24"/>
          <w:szCs w:val="24"/>
        </w:rPr>
      </w:pPr>
      <w:bookmarkStart w:id="224" w:name="_Toc481518851"/>
      <w:bookmarkStart w:id="225" w:name="_Toc481518985"/>
      <w:bookmarkStart w:id="226" w:name="_Toc480818084"/>
      <w:bookmarkStart w:id="227" w:name="_Toc497980584"/>
      <w:bookmarkStart w:id="228" w:name="_Toc503861892"/>
      <w:bookmarkStart w:id="229" w:name="_Toc503876771"/>
      <w:r w:rsidRPr="004F02F1">
        <w:rPr>
          <w:rFonts w:ascii="Times New Roman" w:eastAsia="Times New Roman" w:hAnsi="Times New Roman" w:cs="Times New Roman"/>
          <w:b w:val="0"/>
          <w:color w:val="000000"/>
          <w:spacing w:val="3"/>
          <w:sz w:val="24"/>
          <w:szCs w:val="24"/>
        </w:rPr>
        <w:t>Taraflar, hangi sebep ve surette olursa olsun bu Proje sona erse dahi, bu madde kapsamındaki sorumluklarının ve yükümlülüklerinin aynı şartlarla süresiz olarak devam edeceğini, kanunen açıkça yetkili makam ve merciler dışında kalan kişilere gizli bilgileri ifşa etmemekle süresiz olarak yükümlü olduklarını kabul ve taahhüt ederler.</w:t>
      </w:r>
      <w:bookmarkEnd w:id="224"/>
      <w:bookmarkEnd w:id="225"/>
      <w:bookmarkEnd w:id="226"/>
      <w:bookmarkEnd w:id="227"/>
      <w:bookmarkEnd w:id="228"/>
      <w:bookmarkEnd w:id="229"/>
    </w:p>
    <w:p w:rsidR="001D300C" w:rsidRPr="004F02F1" w:rsidRDefault="001D300C" w:rsidP="00E0515A">
      <w:pPr>
        <w:pStyle w:val="Balk2"/>
        <w:numPr>
          <w:ilvl w:val="1"/>
          <w:numId w:val="4"/>
        </w:numPr>
        <w:spacing w:before="120" w:after="120"/>
        <w:jc w:val="both"/>
        <w:rPr>
          <w:rFonts w:ascii="Times New Roman" w:eastAsia="Times New Roman" w:hAnsi="Times New Roman" w:cs="Times New Roman"/>
          <w:b w:val="0"/>
          <w:color w:val="000000"/>
          <w:spacing w:val="3"/>
          <w:sz w:val="24"/>
          <w:szCs w:val="24"/>
        </w:rPr>
      </w:pPr>
      <w:bookmarkStart w:id="230" w:name="_Toc480818085"/>
      <w:bookmarkStart w:id="231" w:name="_Toc481518852"/>
      <w:bookmarkStart w:id="232" w:name="_Toc481518986"/>
      <w:bookmarkStart w:id="233" w:name="_Toc497980585"/>
      <w:bookmarkStart w:id="234" w:name="_Toc503861893"/>
      <w:bookmarkStart w:id="235" w:name="_Toc503876772"/>
      <w:proofErr w:type="gramStart"/>
      <w:r w:rsidRPr="004F02F1">
        <w:rPr>
          <w:rFonts w:ascii="Times New Roman" w:eastAsia="Times New Roman" w:hAnsi="Times New Roman" w:cs="Times New Roman"/>
          <w:b w:val="0"/>
          <w:color w:val="000000"/>
          <w:spacing w:val="3"/>
          <w:sz w:val="24"/>
          <w:szCs w:val="24"/>
        </w:rPr>
        <w:t>Projenin herhangi bir sebeple sona ermesi halinde dahi bu madde gereği Taraflar birbirlerine ve kullanıcı ile sistemlerine ait sırlan, bilgi ve belgeleri 3. kişilere ifşa etmemek ve kendilerinde bulunmakta olan her türlü bilgi ve belgeleri ait olduğu Tarafa iade etmekle, iadenin mümkün olmadığı hallerde imha etmekle yükümlü olduklarını Taraflar kabul, beyan ve taahhüt eder.</w:t>
      </w:r>
      <w:bookmarkEnd w:id="230"/>
      <w:bookmarkEnd w:id="231"/>
      <w:bookmarkEnd w:id="232"/>
      <w:bookmarkEnd w:id="233"/>
      <w:bookmarkEnd w:id="234"/>
      <w:bookmarkEnd w:id="235"/>
      <w:proofErr w:type="gramEnd"/>
    </w:p>
    <w:p w:rsidR="001D300C" w:rsidRPr="004F02F1" w:rsidRDefault="001D300C" w:rsidP="00E0515A">
      <w:pPr>
        <w:pStyle w:val="Balk2"/>
        <w:numPr>
          <w:ilvl w:val="1"/>
          <w:numId w:val="4"/>
        </w:numPr>
        <w:spacing w:before="120" w:after="120"/>
        <w:jc w:val="both"/>
        <w:rPr>
          <w:rFonts w:ascii="Times New Roman" w:eastAsia="Times New Roman" w:hAnsi="Times New Roman" w:cs="Times New Roman"/>
          <w:b w:val="0"/>
          <w:color w:val="000000"/>
          <w:spacing w:val="3"/>
          <w:sz w:val="24"/>
          <w:szCs w:val="24"/>
        </w:rPr>
      </w:pPr>
      <w:bookmarkStart w:id="236" w:name="_Toc480818086"/>
      <w:bookmarkStart w:id="237" w:name="_Toc481518853"/>
      <w:bookmarkStart w:id="238" w:name="_Toc481518987"/>
      <w:bookmarkStart w:id="239" w:name="_Toc497980586"/>
      <w:bookmarkStart w:id="240" w:name="_Toc503861894"/>
      <w:bookmarkStart w:id="241" w:name="_Toc503876773"/>
      <w:r w:rsidRPr="004F02F1">
        <w:rPr>
          <w:rFonts w:ascii="Times New Roman" w:eastAsia="Times New Roman" w:hAnsi="Times New Roman" w:cs="Times New Roman"/>
          <w:b w:val="0"/>
          <w:color w:val="000000"/>
          <w:spacing w:val="3"/>
          <w:sz w:val="24"/>
          <w:szCs w:val="24"/>
        </w:rPr>
        <w:t>Yukarıda belirtilen kurallara uyulmaması ve/veya gizli bilgilerin amacı dışında kullanılması, gizliliğin herhangi bir biçimde ihlal edilmesi halinde, kuralı ihlal eden taraf diğer tarafın uğrayacağı maddi, manevi zararı ödemeyi beyan ve taahhüt eder.</w:t>
      </w:r>
      <w:bookmarkEnd w:id="236"/>
      <w:bookmarkEnd w:id="237"/>
      <w:bookmarkEnd w:id="238"/>
      <w:bookmarkEnd w:id="239"/>
      <w:bookmarkEnd w:id="240"/>
      <w:bookmarkEnd w:id="241"/>
    </w:p>
    <w:p w:rsidR="001D300C" w:rsidRPr="004F02F1" w:rsidRDefault="001D300C" w:rsidP="00E0515A">
      <w:pPr>
        <w:pStyle w:val="Balk2"/>
        <w:numPr>
          <w:ilvl w:val="1"/>
          <w:numId w:val="4"/>
        </w:numPr>
        <w:spacing w:before="120" w:after="120"/>
        <w:jc w:val="both"/>
        <w:rPr>
          <w:rFonts w:ascii="Times New Roman" w:eastAsia="Times New Roman" w:hAnsi="Times New Roman" w:cs="Times New Roman"/>
          <w:b w:val="0"/>
          <w:color w:val="000000"/>
          <w:spacing w:val="3"/>
          <w:sz w:val="24"/>
          <w:szCs w:val="24"/>
        </w:rPr>
      </w:pPr>
      <w:bookmarkStart w:id="242" w:name="_Toc480818087"/>
      <w:bookmarkStart w:id="243" w:name="_Toc481518854"/>
      <w:bookmarkStart w:id="244" w:name="_Toc481518988"/>
      <w:bookmarkStart w:id="245" w:name="_Toc497980587"/>
      <w:bookmarkStart w:id="246" w:name="_Toc503861895"/>
      <w:bookmarkStart w:id="247" w:name="_Toc503876774"/>
      <w:proofErr w:type="gramStart"/>
      <w:r w:rsidRPr="004F02F1">
        <w:rPr>
          <w:rFonts w:ascii="Times New Roman" w:eastAsia="Times New Roman" w:hAnsi="Times New Roman" w:cs="Times New Roman"/>
          <w:b w:val="0"/>
          <w:color w:val="000000"/>
          <w:spacing w:val="3"/>
          <w:sz w:val="24"/>
          <w:szCs w:val="24"/>
        </w:rPr>
        <w:t>Taraflar, bu Proje devamı süresince diğer Tarafa ait olan bilgisayar programları, tasarımlar, kavramlar, teknikler, işlemler, yöntemler, sistemler, devreler, deneyici çalışmalar, gelişme aşamasındaki çalışmalar, yazılımların kaynak kodları, yazılım geliştirme bilgilerini ilgili mevzuatın ve yasaların gerektirdiği zorunlu bildirimler dışında üçüncü kişiler karşısında tamamen gizli tutulması için gerekli önlemleri almayı kabul ve taahhüt eder.</w:t>
      </w:r>
      <w:bookmarkEnd w:id="242"/>
      <w:bookmarkEnd w:id="243"/>
      <w:bookmarkEnd w:id="244"/>
      <w:bookmarkEnd w:id="245"/>
      <w:bookmarkEnd w:id="246"/>
      <w:bookmarkEnd w:id="247"/>
      <w:proofErr w:type="gramEnd"/>
    </w:p>
    <w:p w:rsidR="001D300C" w:rsidRPr="004F02F1" w:rsidRDefault="001D300C" w:rsidP="00E0515A">
      <w:pPr>
        <w:pStyle w:val="Balk2"/>
        <w:numPr>
          <w:ilvl w:val="1"/>
          <w:numId w:val="4"/>
        </w:numPr>
        <w:spacing w:before="120" w:after="120"/>
        <w:jc w:val="both"/>
        <w:rPr>
          <w:rFonts w:ascii="Times New Roman" w:eastAsia="Times New Roman" w:hAnsi="Times New Roman" w:cs="Times New Roman"/>
          <w:b w:val="0"/>
          <w:color w:val="000000"/>
          <w:spacing w:val="3"/>
          <w:sz w:val="24"/>
          <w:szCs w:val="24"/>
        </w:rPr>
      </w:pPr>
      <w:bookmarkStart w:id="248" w:name="_Toc480818088"/>
      <w:bookmarkStart w:id="249" w:name="_Toc481518855"/>
      <w:bookmarkStart w:id="250" w:name="_Toc481518989"/>
      <w:bookmarkStart w:id="251" w:name="_Toc497980588"/>
      <w:bookmarkStart w:id="252" w:name="_Toc503861896"/>
      <w:bookmarkStart w:id="253" w:name="_Toc503876775"/>
      <w:r w:rsidRPr="004F02F1">
        <w:rPr>
          <w:rFonts w:ascii="Times New Roman" w:eastAsia="Times New Roman" w:hAnsi="Times New Roman" w:cs="Times New Roman"/>
          <w:b w:val="0"/>
          <w:color w:val="000000"/>
          <w:spacing w:val="3"/>
          <w:sz w:val="24"/>
          <w:szCs w:val="24"/>
        </w:rPr>
        <w:t>Projenin başlangıcında Yüklenici ile Kurumun arasında şartname dışında gizlilik sözleşmesi imzalanacaktır.</w:t>
      </w:r>
      <w:bookmarkEnd w:id="248"/>
      <w:bookmarkEnd w:id="249"/>
      <w:bookmarkEnd w:id="250"/>
      <w:bookmarkEnd w:id="251"/>
      <w:bookmarkEnd w:id="252"/>
      <w:bookmarkEnd w:id="253"/>
    </w:p>
    <w:p w:rsidR="001D300C" w:rsidRPr="004F02F1" w:rsidRDefault="001D300C" w:rsidP="001D300C">
      <w:pPr>
        <w:rPr>
          <w:bCs/>
          <w:color w:val="000000"/>
          <w:spacing w:val="3"/>
        </w:rPr>
      </w:pPr>
      <w:bookmarkStart w:id="254" w:name="_GoBack"/>
      <w:bookmarkEnd w:id="254"/>
    </w:p>
    <w:p w:rsidR="001D300C" w:rsidRPr="006238F2" w:rsidRDefault="001D300C" w:rsidP="00E0515A">
      <w:pPr>
        <w:pStyle w:val="Balk1"/>
        <w:keepLines/>
        <w:numPr>
          <w:ilvl w:val="0"/>
          <w:numId w:val="15"/>
        </w:numPr>
        <w:autoSpaceDE/>
        <w:autoSpaceDN/>
        <w:adjustRightInd/>
        <w:spacing w:before="120" w:after="120" w:line="360" w:lineRule="auto"/>
        <w:rPr>
          <w:szCs w:val="26"/>
        </w:rPr>
      </w:pPr>
      <w:bookmarkStart w:id="255" w:name="_Toc497980589"/>
      <w:bookmarkStart w:id="256" w:name="_Toc503876776"/>
      <w:r w:rsidRPr="006238F2">
        <w:t>GARANTİ</w:t>
      </w:r>
      <w:bookmarkEnd w:id="255"/>
      <w:bookmarkEnd w:id="256"/>
    </w:p>
    <w:p w:rsidR="001D300C" w:rsidRDefault="001D300C" w:rsidP="001D300C">
      <w:pPr>
        <w:jc w:val="both"/>
        <w:rPr>
          <w:color w:val="000000"/>
          <w:spacing w:val="2"/>
        </w:rPr>
      </w:pPr>
      <w:r w:rsidRPr="006238F2">
        <w:rPr>
          <w:color w:val="000000"/>
          <w:spacing w:val="5"/>
        </w:rPr>
        <w:t>Proje sözleşme imzalama tarihinden itibaren 6 ay garanti kapsamındadır</w:t>
      </w:r>
      <w:r w:rsidRPr="006238F2">
        <w:rPr>
          <w:color w:val="000000"/>
          <w:spacing w:val="2"/>
        </w:rPr>
        <w:t>.</w:t>
      </w:r>
    </w:p>
    <w:p w:rsidR="001D300C" w:rsidRDefault="001D300C" w:rsidP="001D300C">
      <w:pPr>
        <w:tabs>
          <w:tab w:val="left" w:pos="1263"/>
        </w:tabs>
        <w:rPr>
          <w:color w:val="000000"/>
          <w:spacing w:val="2"/>
        </w:rPr>
      </w:pPr>
    </w:p>
    <w:p w:rsidR="001D300C" w:rsidRDefault="001D300C" w:rsidP="001D300C">
      <w:pPr>
        <w:tabs>
          <w:tab w:val="left" w:pos="1263"/>
        </w:tabs>
        <w:rPr>
          <w:color w:val="000000"/>
          <w:spacing w:val="2"/>
        </w:rPr>
      </w:pPr>
    </w:p>
    <w:p w:rsidR="00926CC2" w:rsidRPr="002E0EB9" w:rsidRDefault="00926CC2" w:rsidP="001D300C">
      <w:pPr>
        <w:pStyle w:val="Balk1"/>
        <w:tabs>
          <w:tab w:val="num" w:pos="1065"/>
        </w:tabs>
        <w:autoSpaceDE/>
        <w:autoSpaceDN/>
        <w:adjustRightInd/>
        <w:ind w:left="1066" w:hanging="360"/>
        <w:jc w:val="both"/>
        <w:rPr>
          <w:b w:val="0"/>
        </w:rPr>
      </w:pPr>
    </w:p>
    <w:sectPr w:rsidR="00926CC2" w:rsidRPr="002E0EB9" w:rsidSect="001D300C">
      <w:footerReference w:type="even" r:id="rId9"/>
      <w:footerReference w:type="default" r:id="rId10"/>
      <w:pgSz w:w="11906" w:h="16838"/>
      <w:pgMar w:top="0" w:right="748" w:bottom="130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15A" w:rsidRDefault="00E0515A" w:rsidP="0043275F">
      <w:r>
        <w:separator/>
      </w:r>
    </w:p>
  </w:endnote>
  <w:endnote w:type="continuationSeparator" w:id="0">
    <w:p w:rsidR="00E0515A" w:rsidRDefault="00E0515A"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ヒラギノ角ゴ Pro W3">
    <w:altName w:val="Times New Roman"/>
    <w:charset w:val="00"/>
    <w:family w:val="modern"/>
    <w:pitch w:val="default"/>
  </w:font>
  <w:font w:name="Verdana">
    <w:altName w:val="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B8" w:rsidRDefault="0065788E" w:rsidP="00897D2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C0DB8" w:rsidRDefault="00E0515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B8" w:rsidRDefault="0065788E" w:rsidP="00897D2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22D42">
      <w:rPr>
        <w:rStyle w:val="SayfaNumaras"/>
        <w:noProof/>
      </w:rPr>
      <w:t>9</w:t>
    </w:r>
    <w:r>
      <w:rPr>
        <w:rStyle w:val="SayfaNumaras"/>
      </w:rPr>
      <w:fldChar w:fldCharType="end"/>
    </w:r>
  </w:p>
  <w:p w:rsidR="000C0DB8" w:rsidRDefault="00E0515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15A" w:rsidRDefault="00E0515A" w:rsidP="0043275F">
      <w:r>
        <w:separator/>
      </w:r>
    </w:p>
  </w:footnote>
  <w:footnote w:type="continuationSeparator" w:id="0">
    <w:p w:rsidR="00E0515A" w:rsidRDefault="00E0515A" w:rsidP="00432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009805EA"/>
    <w:multiLevelType w:val="multilevel"/>
    <w:tmpl w:val="2954DF24"/>
    <w:lvl w:ilvl="0">
      <w:start w:val="1"/>
      <w:numFmt w:val="decimal"/>
      <w:lvlText w:val="%1."/>
      <w:lvlJc w:val="left"/>
      <w:pPr>
        <w:ind w:left="360" w:hanging="360"/>
      </w:pPr>
      <w:rPr>
        <w:rFonts w:hint="default"/>
        <w:strike w:val="0"/>
        <w:color w:val="000000"/>
        <w:spacing w:val="16"/>
        <w:w w:val="100"/>
        <w:sz w:val="22"/>
        <w:vertAlign w:val="baseline"/>
        <w:lang w:val="tr-TR"/>
      </w:rPr>
    </w:lvl>
    <w:lvl w:ilvl="1">
      <w:start w:val="1"/>
      <w:numFmt w:val="bullet"/>
      <w:lvlText w:val=""/>
      <w:lvlJc w:val="left"/>
      <w:pPr>
        <w:ind w:left="720" w:hanging="360"/>
      </w:pPr>
      <w:rPr>
        <w:rFonts w:ascii="Wingdings" w:hAnsi="Wingding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27C7B19"/>
    <w:multiLevelType w:val="multilevel"/>
    <w:tmpl w:val="2954DF24"/>
    <w:lvl w:ilvl="0">
      <w:start w:val="1"/>
      <w:numFmt w:val="decimal"/>
      <w:lvlText w:val="%1."/>
      <w:lvlJc w:val="left"/>
      <w:pPr>
        <w:ind w:left="360" w:hanging="360"/>
      </w:pPr>
      <w:rPr>
        <w:rFonts w:hint="default"/>
        <w:strike w:val="0"/>
        <w:color w:val="000000"/>
        <w:spacing w:val="16"/>
        <w:w w:val="100"/>
        <w:sz w:val="22"/>
        <w:vertAlign w:val="baseline"/>
        <w:lang w:val="tr-TR"/>
      </w:rPr>
    </w:lvl>
    <w:lvl w:ilvl="1">
      <w:start w:val="1"/>
      <w:numFmt w:val="bullet"/>
      <w:lvlText w:val=""/>
      <w:lvlJc w:val="left"/>
      <w:pPr>
        <w:ind w:left="720" w:hanging="360"/>
      </w:pPr>
      <w:rPr>
        <w:rFonts w:ascii="Wingdings" w:hAnsi="Wingding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65C2E1B"/>
    <w:multiLevelType w:val="multilevel"/>
    <w:tmpl w:val="5E84817E"/>
    <w:lvl w:ilvl="0">
      <w:start w:val="1"/>
      <w:numFmt w:val="decimal"/>
      <w:lvlText w:val="%1."/>
      <w:lvlJc w:val="left"/>
      <w:pPr>
        <w:ind w:left="360" w:hanging="360"/>
      </w:pPr>
      <w:rPr>
        <w:rFonts w:hint="default"/>
        <w:strike w:val="0"/>
        <w:color w:val="000000"/>
        <w:spacing w:val="16"/>
        <w:w w:val="100"/>
        <w:sz w:val="22"/>
        <w:vertAlign w:val="baseline"/>
        <w:lang w:val="tr-TR"/>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0ACF4A7C"/>
    <w:multiLevelType w:val="multilevel"/>
    <w:tmpl w:val="864EE1BC"/>
    <w:lvl w:ilvl="0">
      <w:start w:val="1"/>
      <w:numFmt w:val="decimal"/>
      <w:lvlText w:val="%1."/>
      <w:lvlJc w:val="left"/>
      <w:pPr>
        <w:ind w:left="360" w:hanging="360"/>
      </w:pPr>
      <w:rPr>
        <w:rFonts w:hint="default"/>
        <w:strike w:val="0"/>
        <w:color w:val="000000"/>
        <w:spacing w:val="16"/>
        <w:w w:val="100"/>
        <w:sz w:val="22"/>
        <w:vertAlign w:val="baseline"/>
        <w:lang w:val="tr-TR"/>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9990754"/>
    <w:multiLevelType w:val="multilevel"/>
    <w:tmpl w:val="897CF1C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31DA3462"/>
    <w:multiLevelType w:val="multilevel"/>
    <w:tmpl w:val="25161E5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35BA4CFB"/>
    <w:multiLevelType w:val="multilevel"/>
    <w:tmpl w:val="897CF1C8"/>
    <w:lvl w:ilvl="0">
      <w:start w:val="1"/>
      <w:numFmt w:val="decimal"/>
      <w:lvlText w:val="%1."/>
      <w:lvlJc w:val="left"/>
      <w:pPr>
        <w:ind w:left="360" w:hanging="360"/>
      </w:pPr>
      <w:rPr>
        <w:rFonts w:hint="default"/>
        <w:strike w:val="0"/>
        <w:color w:val="000000"/>
        <w:spacing w:val="16"/>
        <w:w w:val="100"/>
        <w:sz w:val="22"/>
        <w:vertAlign w:val="baseline"/>
        <w:lang w:val="tr-TR"/>
      </w:rPr>
    </w:lvl>
    <w:lvl w:ilvl="1">
      <w:start w:val="1"/>
      <w:numFmt w:val="bullet"/>
      <w:lvlText w:val=""/>
      <w:lvlJc w:val="left"/>
      <w:pPr>
        <w:ind w:left="720" w:hanging="360"/>
      </w:pPr>
      <w:rPr>
        <w:rFonts w:ascii="Wingdings" w:hAnsi="Wingding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3">
    <w:nsid w:val="3FEA3A2B"/>
    <w:multiLevelType w:val="multilevel"/>
    <w:tmpl w:val="5E84817E"/>
    <w:lvl w:ilvl="0">
      <w:start w:val="1"/>
      <w:numFmt w:val="decimal"/>
      <w:lvlText w:val="%1."/>
      <w:lvlJc w:val="left"/>
      <w:pPr>
        <w:ind w:left="360" w:hanging="360"/>
      </w:pPr>
      <w:rPr>
        <w:rFonts w:hint="default"/>
        <w:strike w:val="0"/>
        <w:color w:val="000000"/>
        <w:spacing w:val="16"/>
        <w:w w:val="100"/>
        <w:sz w:val="22"/>
        <w:vertAlign w:val="baseline"/>
        <w:lang w:val="tr-TR"/>
      </w:rPr>
    </w:lvl>
    <w:lvl w:ilvl="1">
      <w:start w:val="1"/>
      <w:numFmt w:val="decimal"/>
      <w:lvlText w:val="%2."/>
      <w:lvlJc w:val="left"/>
      <w:pPr>
        <w:ind w:left="720" w:hanging="360"/>
      </w:pPr>
      <w:rPr>
        <w:rFonts w:hint="default"/>
        <w:b/>
      </w:rPr>
    </w:lvl>
    <w:lvl w:ilvl="2">
      <w:start w:val="1"/>
      <w:numFmt w:val="decimal"/>
      <w:lvlText w:val="%3."/>
      <w:lvlJc w:val="left"/>
      <w:pPr>
        <w:ind w:left="1080" w:hanging="360"/>
      </w:pPr>
      <w:rPr>
        <w:rFonts w:hint="default"/>
        <w:b/>
        <w:sz w:val="24"/>
        <w:szCs w:val="24"/>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5CD0915"/>
    <w:multiLevelType w:val="multilevel"/>
    <w:tmpl w:val="25161E5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4D3374B5"/>
    <w:multiLevelType w:val="multilevel"/>
    <w:tmpl w:val="5E84817E"/>
    <w:lvl w:ilvl="0">
      <w:start w:val="1"/>
      <w:numFmt w:val="decimal"/>
      <w:lvlText w:val="%1."/>
      <w:lvlJc w:val="left"/>
      <w:pPr>
        <w:ind w:left="360" w:hanging="360"/>
      </w:pPr>
      <w:rPr>
        <w:rFonts w:hint="default"/>
        <w:strike w:val="0"/>
        <w:color w:val="000000"/>
        <w:spacing w:val="16"/>
        <w:w w:val="100"/>
        <w:sz w:val="22"/>
        <w:vertAlign w:val="baseline"/>
        <w:lang w:val="tr-TR"/>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50B56BB9"/>
    <w:multiLevelType w:val="multilevel"/>
    <w:tmpl w:val="5E84817E"/>
    <w:lvl w:ilvl="0">
      <w:start w:val="1"/>
      <w:numFmt w:val="decimal"/>
      <w:lvlText w:val="%1."/>
      <w:lvlJc w:val="left"/>
      <w:pPr>
        <w:ind w:left="360" w:hanging="360"/>
      </w:pPr>
      <w:rPr>
        <w:rFonts w:hint="default"/>
        <w:strike w:val="0"/>
        <w:color w:val="000000"/>
        <w:spacing w:val="16"/>
        <w:w w:val="100"/>
        <w:sz w:val="22"/>
        <w:vertAlign w:val="baseline"/>
        <w:lang w:val="tr-TR"/>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5E037262"/>
    <w:multiLevelType w:val="multilevel"/>
    <w:tmpl w:val="5E84817E"/>
    <w:lvl w:ilvl="0">
      <w:start w:val="1"/>
      <w:numFmt w:val="decimal"/>
      <w:lvlText w:val="%1."/>
      <w:lvlJc w:val="left"/>
      <w:pPr>
        <w:ind w:left="360" w:hanging="360"/>
      </w:pPr>
      <w:rPr>
        <w:rFonts w:hint="default"/>
        <w:strike w:val="0"/>
        <w:color w:val="000000"/>
        <w:spacing w:val="16"/>
        <w:w w:val="100"/>
        <w:sz w:val="22"/>
        <w:vertAlign w:val="baseline"/>
        <w:lang w:val="tr-TR"/>
      </w:rPr>
    </w:lvl>
    <w:lvl w:ilvl="1">
      <w:start w:val="1"/>
      <w:numFmt w:val="decimal"/>
      <w:lvlText w:val="%2."/>
      <w:lvlJc w:val="left"/>
      <w:pPr>
        <w:ind w:left="720" w:hanging="360"/>
      </w:pPr>
      <w:rPr>
        <w:rFonts w:hint="default"/>
        <w:b/>
      </w:rPr>
    </w:lvl>
    <w:lvl w:ilvl="2">
      <w:start w:val="1"/>
      <w:numFmt w:val="decimal"/>
      <w:lvlText w:val="%3."/>
      <w:lvlJc w:val="left"/>
      <w:pPr>
        <w:ind w:left="1080" w:hanging="360"/>
      </w:pPr>
      <w:rPr>
        <w:rFonts w:hint="default"/>
        <w:b/>
        <w:sz w:val="24"/>
        <w:szCs w:val="24"/>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5E2F6D02"/>
    <w:multiLevelType w:val="multilevel"/>
    <w:tmpl w:val="5E84817E"/>
    <w:lvl w:ilvl="0">
      <w:start w:val="1"/>
      <w:numFmt w:val="decimal"/>
      <w:lvlText w:val="%1."/>
      <w:lvlJc w:val="left"/>
      <w:pPr>
        <w:ind w:left="360" w:hanging="360"/>
      </w:pPr>
      <w:rPr>
        <w:rFonts w:hint="default"/>
        <w:strike w:val="0"/>
        <w:color w:val="000000"/>
        <w:spacing w:val="16"/>
        <w:w w:val="100"/>
        <w:sz w:val="22"/>
        <w:vertAlign w:val="baseline"/>
        <w:lang w:val="tr-TR"/>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68C777D3"/>
    <w:multiLevelType w:val="hybridMultilevel"/>
    <w:tmpl w:val="56F442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1"/>
  </w:num>
  <w:num w:numId="3">
    <w:abstractNumId w:val="17"/>
  </w:num>
  <w:num w:numId="4">
    <w:abstractNumId w:val="13"/>
  </w:num>
  <w:num w:numId="5">
    <w:abstractNumId w:val="10"/>
  </w:num>
  <w:num w:numId="6">
    <w:abstractNumId w:val="14"/>
  </w:num>
  <w:num w:numId="7">
    <w:abstractNumId w:val="19"/>
  </w:num>
  <w:num w:numId="8">
    <w:abstractNumId w:val="9"/>
  </w:num>
  <w:num w:numId="9">
    <w:abstractNumId w:val="5"/>
  </w:num>
  <w:num w:numId="10">
    <w:abstractNumId w:val="6"/>
  </w:num>
  <w:num w:numId="11">
    <w:abstractNumId w:val="18"/>
  </w:num>
  <w:num w:numId="12">
    <w:abstractNumId w:val="15"/>
  </w:num>
  <w:num w:numId="13">
    <w:abstractNumId w:val="16"/>
  </w:num>
  <w:num w:numId="14">
    <w:abstractNumId w:val="7"/>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AD"/>
    <w:rsid w:val="0000163E"/>
    <w:rsid w:val="00025E07"/>
    <w:rsid w:val="00026BC6"/>
    <w:rsid w:val="00030083"/>
    <w:rsid w:val="000454F1"/>
    <w:rsid w:val="00046253"/>
    <w:rsid w:val="00053549"/>
    <w:rsid w:val="000540B0"/>
    <w:rsid w:val="00080529"/>
    <w:rsid w:val="000875E8"/>
    <w:rsid w:val="00096BB9"/>
    <w:rsid w:val="000A2AC8"/>
    <w:rsid w:val="000B273B"/>
    <w:rsid w:val="000B67FE"/>
    <w:rsid w:val="000B7E43"/>
    <w:rsid w:val="000C1F76"/>
    <w:rsid w:val="000C3EA3"/>
    <w:rsid w:val="000E0326"/>
    <w:rsid w:val="00106237"/>
    <w:rsid w:val="00124BAF"/>
    <w:rsid w:val="00130B31"/>
    <w:rsid w:val="001428D6"/>
    <w:rsid w:val="0017088F"/>
    <w:rsid w:val="00177EAE"/>
    <w:rsid w:val="00190F78"/>
    <w:rsid w:val="00193706"/>
    <w:rsid w:val="001C4ABC"/>
    <w:rsid w:val="001C60B1"/>
    <w:rsid w:val="001C653A"/>
    <w:rsid w:val="001D300C"/>
    <w:rsid w:val="001D6F44"/>
    <w:rsid w:val="001E5066"/>
    <w:rsid w:val="001E5D22"/>
    <w:rsid w:val="001E639B"/>
    <w:rsid w:val="001F41B9"/>
    <w:rsid w:val="00200A51"/>
    <w:rsid w:val="00201277"/>
    <w:rsid w:val="00201666"/>
    <w:rsid w:val="0023518D"/>
    <w:rsid w:val="002367C1"/>
    <w:rsid w:val="002374C9"/>
    <w:rsid w:val="00262CD7"/>
    <w:rsid w:val="00272451"/>
    <w:rsid w:val="00273A61"/>
    <w:rsid w:val="00276C2A"/>
    <w:rsid w:val="002772E3"/>
    <w:rsid w:val="002A6EB8"/>
    <w:rsid w:val="002D0CB8"/>
    <w:rsid w:val="002D18EA"/>
    <w:rsid w:val="002E0D57"/>
    <w:rsid w:val="002E24A1"/>
    <w:rsid w:val="002E5D75"/>
    <w:rsid w:val="002F201E"/>
    <w:rsid w:val="002F627A"/>
    <w:rsid w:val="002F711B"/>
    <w:rsid w:val="0030705D"/>
    <w:rsid w:val="003164AE"/>
    <w:rsid w:val="00326994"/>
    <w:rsid w:val="0032786C"/>
    <w:rsid w:val="003307EF"/>
    <w:rsid w:val="00331657"/>
    <w:rsid w:val="00333280"/>
    <w:rsid w:val="0033525F"/>
    <w:rsid w:val="00337F4E"/>
    <w:rsid w:val="00341E8F"/>
    <w:rsid w:val="003461BC"/>
    <w:rsid w:val="0034620B"/>
    <w:rsid w:val="0039077B"/>
    <w:rsid w:val="00393E02"/>
    <w:rsid w:val="003A4750"/>
    <w:rsid w:val="003B3F4E"/>
    <w:rsid w:val="003C5AD3"/>
    <w:rsid w:val="003E1776"/>
    <w:rsid w:val="003E7F4F"/>
    <w:rsid w:val="003F0F85"/>
    <w:rsid w:val="004055C8"/>
    <w:rsid w:val="00410A74"/>
    <w:rsid w:val="00422021"/>
    <w:rsid w:val="00422D42"/>
    <w:rsid w:val="00427EE5"/>
    <w:rsid w:val="00432231"/>
    <w:rsid w:val="0043275F"/>
    <w:rsid w:val="00443184"/>
    <w:rsid w:val="00443BA1"/>
    <w:rsid w:val="00455BB0"/>
    <w:rsid w:val="0046767E"/>
    <w:rsid w:val="00474A0A"/>
    <w:rsid w:val="004751BA"/>
    <w:rsid w:val="00493583"/>
    <w:rsid w:val="004D20FF"/>
    <w:rsid w:val="004D38F7"/>
    <w:rsid w:val="004E48F3"/>
    <w:rsid w:val="004F02F1"/>
    <w:rsid w:val="004F4700"/>
    <w:rsid w:val="004F4BD2"/>
    <w:rsid w:val="00503481"/>
    <w:rsid w:val="00515BB0"/>
    <w:rsid w:val="00530BEF"/>
    <w:rsid w:val="0053200C"/>
    <w:rsid w:val="00543C81"/>
    <w:rsid w:val="00563272"/>
    <w:rsid w:val="005735D9"/>
    <w:rsid w:val="005905A2"/>
    <w:rsid w:val="005B3EE3"/>
    <w:rsid w:val="005C6CED"/>
    <w:rsid w:val="005D1E49"/>
    <w:rsid w:val="005D5A10"/>
    <w:rsid w:val="005D7594"/>
    <w:rsid w:val="005F03B0"/>
    <w:rsid w:val="005F5C53"/>
    <w:rsid w:val="0060247C"/>
    <w:rsid w:val="00611F46"/>
    <w:rsid w:val="00613765"/>
    <w:rsid w:val="006229FB"/>
    <w:rsid w:val="006414C1"/>
    <w:rsid w:val="00655AE7"/>
    <w:rsid w:val="0065788E"/>
    <w:rsid w:val="00686C1F"/>
    <w:rsid w:val="00687A24"/>
    <w:rsid w:val="00691C7C"/>
    <w:rsid w:val="00695347"/>
    <w:rsid w:val="00695E84"/>
    <w:rsid w:val="00697168"/>
    <w:rsid w:val="006A0D1B"/>
    <w:rsid w:val="006A44C6"/>
    <w:rsid w:val="006B0703"/>
    <w:rsid w:val="006B6329"/>
    <w:rsid w:val="006B6C1F"/>
    <w:rsid w:val="006C3F10"/>
    <w:rsid w:val="006D0037"/>
    <w:rsid w:val="006D76A8"/>
    <w:rsid w:val="006E1D6D"/>
    <w:rsid w:val="006E2ED8"/>
    <w:rsid w:val="007028A2"/>
    <w:rsid w:val="0070295D"/>
    <w:rsid w:val="00711991"/>
    <w:rsid w:val="00711B21"/>
    <w:rsid w:val="0072446D"/>
    <w:rsid w:val="00731673"/>
    <w:rsid w:val="00733059"/>
    <w:rsid w:val="007404AF"/>
    <w:rsid w:val="00742C22"/>
    <w:rsid w:val="00744C52"/>
    <w:rsid w:val="007477D0"/>
    <w:rsid w:val="00757F5D"/>
    <w:rsid w:val="007669A6"/>
    <w:rsid w:val="0077316F"/>
    <w:rsid w:val="00780540"/>
    <w:rsid w:val="007909C3"/>
    <w:rsid w:val="007A39FC"/>
    <w:rsid w:val="007C706C"/>
    <w:rsid w:val="007F13A0"/>
    <w:rsid w:val="008014F6"/>
    <w:rsid w:val="00804155"/>
    <w:rsid w:val="0080798B"/>
    <w:rsid w:val="00812433"/>
    <w:rsid w:val="008166BB"/>
    <w:rsid w:val="00826B68"/>
    <w:rsid w:val="00830951"/>
    <w:rsid w:val="00846C73"/>
    <w:rsid w:val="00856AC2"/>
    <w:rsid w:val="00856F68"/>
    <w:rsid w:val="0086446C"/>
    <w:rsid w:val="00883095"/>
    <w:rsid w:val="008907E2"/>
    <w:rsid w:val="00897C47"/>
    <w:rsid w:val="008A5F56"/>
    <w:rsid w:val="008B29E1"/>
    <w:rsid w:val="008B4EBD"/>
    <w:rsid w:val="008C164B"/>
    <w:rsid w:val="008E7F03"/>
    <w:rsid w:val="009122F5"/>
    <w:rsid w:val="00917548"/>
    <w:rsid w:val="0092279C"/>
    <w:rsid w:val="00926CC2"/>
    <w:rsid w:val="00933F7C"/>
    <w:rsid w:val="009365B7"/>
    <w:rsid w:val="009378AB"/>
    <w:rsid w:val="00950217"/>
    <w:rsid w:val="00955299"/>
    <w:rsid w:val="009571B2"/>
    <w:rsid w:val="00985EDD"/>
    <w:rsid w:val="0099039A"/>
    <w:rsid w:val="009A4655"/>
    <w:rsid w:val="009F77B8"/>
    <w:rsid w:val="00A00E34"/>
    <w:rsid w:val="00A24561"/>
    <w:rsid w:val="00A34FEA"/>
    <w:rsid w:val="00A37033"/>
    <w:rsid w:val="00A5756C"/>
    <w:rsid w:val="00A63E2D"/>
    <w:rsid w:val="00A7103E"/>
    <w:rsid w:val="00A81F5C"/>
    <w:rsid w:val="00AA0962"/>
    <w:rsid w:val="00AB09EA"/>
    <w:rsid w:val="00AB51CC"/>
    <w:rsid w:val="00AB54D6"/>
    <w:rsid w:val="00AC386B"/>
    <w:rsid w:val="00AD4A65"/>
    <w:rsid w:val="00AE0F5C"/>
    <w:rsid w:val="00AF22A7"/>
    <w:rsid w:val="00AF443B"/>
    <w:rsid w:val="00AF699F"/>
    <w:rsid w:val="00B03793"/>
    <w:rsid w:val="00B17A95"/>
    <w:rsid w:val="00B34D08"/>
    <w:rsid w:val="00B4545B"/>
    <w:rsid w:val="00B5125B"/>
    <w:rsid w:val="00B54AA6"/>
    <w:rsid w:val="00B56F52"/>
    <w:rsid w:val="00B60562"/>
    <w:rsid w:val="00B62059"/>
    <w:rsid w:val="00B64BB5"/>
    <w:rsid w:val="00B66F03"/>
    <w:rsid w:val="00B676B8"/>
    <w:rsid w:val="00B80839"/>
    <w:rsid w:val="00B8185D"/>
    <w:rsid w:val="00B8518C"/>
    <w:rsid w:val="00BA4820"/>
    <w:rsid w:val="00BA4CD5"/>
    <w:rsid w:val="00BB5182"/>
    <w:rsid w:val="00BB6094"/>
    <w:rsid w:val="00BC07D8"/>
    <w:rsid w:val="00BD7189"/>
    <w:rsid w:val="00BE09BA"/>
    <w:rsid w:val="00BE317D"/>
    <w:rsid w:val="00BE5204"/>
    <w:rsid w:val="00C03F94"/>
    <w:rsid w:val="00C04550"/>
    <w:rsid w:val="00C069E4"/>
    <w:rsid w:val="00C10FE4"/>
    <w:rsid w:val="00C1698C"/>
    <w:rsid w:val="00C17F57"/>
    <w:rsid w:val="00C24419"/>
    <w:rsid w:val="00C24C39"/>
    <w:rsid w:val="00C27D96"/>
    <w:rsid w:val="00C30DD5"/>
    <w:rsid w:val="00C42CB6"/>
    <w:rsid w:val="00C53233"/>
    <w:rsid w:val="00C54A57"/>
    <w:rsid w:val="00C565BE"/>
    <w:rsid w:val="00C62536"/>
    <w:rsid w:val="00C70C34"/>
    <w:rsid w:val="00C9040A"/>
    <w:rsid w:val="00C96104"/>
    <w:rsid w:val="00C96D75"/>
    <w:rsid w:val="00CA76F1"/>
    <w:rsid w:val="00CB5478"/>
    <w:rsid w:val="00CE058B"/>
    <w:rsid w:val="00CE0F82"/>
    <w:rsid w:val="00D23B7D"/>
    <w:rsid w:val="00D270CE"/>
    <w:rsid w:val="00D33F17"/>
    <w:rsid w:val="00D41586"/>
    <w:rsid w:val="00D70DF1"/>
    <w:rsid w:val="00D73FBC"/>
    <w:rsid w:val="00D92E4F"/>
    <w:rsid w:val="00DC737B"/>
    <w:rsid w:val="00DE142C"/>
    <w:rsid w:val="00E00D16"/>
    <w:rsid w:val="00E0515A"/>
    <w:rsid w:val="00E0649A"/>
    <w:rsid w:val="00E07F65"/>
    <w:rsid w:val="00E12EE4"/>
    <w:rsid w:val="00E15FD4"/>
    <w:rsid w:val="00E2255B"/>
    <w:rsid w:val="00E245F0"/>
    <w:rsid w:val="00E257C5"/>
    <w:rsid w:val="00E26286"/>
    <w:rsid w:val="00E36874"/>
    <w:rsid w:val="00E563D9"/>
    <w:rsid w:val="00E646C3"/>
    <w:rsid w:val="00E66EC5"/>
    <w:rsid w:val="00E674D7"/>
    <w:rsid w:val="00E70FA2"/>
    <w:rsid w:val="00E72570"/>
    <w:rsid w:val="00E74AFC"/>
    <w:rsid w:val="00E8180F"/>
    <w:rsid w:val="00E83825"/>
    <w:rsid w:val="00E918E1"/>
    <w:rsid w:val="00E92EA9"/>
    <w:rsid w:val="00E942BF"/>
    <w:rsid w:val="00EB513A"/>
    <w:rsid w:val="00EC3D09"/>
    <w:rsid w:val="00ED4AFA"/>
    <w:rsid w:val="00EE5BAD"/>
    <w:rsid w:val="00EE6FD0"/>
    <w:rsid w:val="00EF0473"/>
    <w:rsid w:val="00EF2949"/>
    <w:rsid w:val="00EF2EBB"/>
    <w:rsid w:val="00F044E4"/>
    <w:rsid w:val="00F10EAD"/>
    <w:rsid w:val="00F20304"/>
    <w:rsid w:val="00F20945"/>
    <w:rsid w:val="00F23BDA"/>
    <w:rsid w:val="00F24902"/>
    <w:rsid w:val="00F26E66"/>
    <w:rsid w:val="00F30242"/>
    <w:rsid w:val="00F30DE9"/>
    <w:rsid w:val="00F56005"/>
    <w:rsid w:val="00F57D0C"/>
    <w:rsid w:val="00F83333"/>
    <w:rsid w:val="00F84E7B"/>
    <w:rsid w:val="00F86380"/>
    <w:rsid w:val="00F97D05"/>
    <w:rsid w:val="00FA4060"/>
    <w:rsid w:val="00FA5F87"/>
    <w:rsid w:val="00FA73CA"/>
    <w:rsid w:val="00FB2C6C"/>
    <w:rsid w:val="00FC6E63"/>
    <w:rsid w:val="00FD300E"/>
    <w:rsid w:val="00FD3B86"/>
    <w:rsid w:val="00FD739B"/>
    <w:rsid w:val="00FD74FA"/>
    <w:rsid w:val="00FE291A"/>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1D300C"/>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bilgi Char"/>
    <w:link w:val="stbilgi"/>
    <w:rsid w:val="0043275F"/>
    <w:rPr>
      <w:sz w:val="24"/>
      <w:szCs w:val="24"/>
    </w:rPr>
  </w:style>
  <w:style w:type="paragraph" w:styleId="Altbilgi">
    <w:name w:val="footer"/>
    <w:basedOn w:val="Normal"/>
    <w:link w:val="AltbilgiChar"/>
    <w:rsid w:val="0043275F"/>
    <w:pPr>
      <w:tabs>
        <w:tab w:val="center" w:pos="4536"/>
        <w:tab w:val="right" w:pos="9072"/>
      </w:tabs>
    </w:pPr>
  </w:style>
  <w:style w:type="character" w:customStyle="1" w:styleId="AltbilgiChar">
    <w:name w:val="Alt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basedOn w:val="Normal"/>
    <w:uiPriority w:val="34"/>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styleId="SayfaNumaras">
    <w:name w:val="page number"/>
    <w:basedOn w:val="VarsaylanParagrafYazTipi"/>
    <w:rsid w:val="003F0F85"/>
  </w:style>
  <w:style w:type="character" w:customStyle="1" w:styleId="cell">
    <w:name w:val="cell"/>
    <w:rsid w:val="003F0F85"/>
  </w:style>
  <w:style w:type="paragraph" w:styleId="AralkYok">
    <w:name w:val="No Spacing"/>
    <w:link w:val="AralkYokChar"/>
    <w:uiPriority w:val="1"/>
    <w:qFormat/>
    <w:rsid w:val="001D300C"/>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1D300C"/>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1D300C"/>
    <w:rPr>
      <w:rFonts w:asciiTheme="majorHAnsi" w:eastAsiaTheme="majorEastAsia" w:hAnsiTheme="majorHAnsi" w:cstheme="majorBidi"/>
      <w:b/>
      <w:bCs/>
      <w:color w:val="4F81BD" w:themeColor="accent1"/>
      <w:sz w:val="24"/>
      <w:szCs w:val="24"/>
    </w:rPr>
  </w:style>
  <w:style w:type="paragraph" w:customStyle="1" w:styleId="BodyA">
    <w:name w:val="Body A"/>
    <w:rsid w:val="001D300C"/>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both"/>
    </w:pPr>
    <w:rPr>
      <w:rFonts w:asciiTheme="majorHAnsi" w:eastAsia="ヒラギノ角ゴ Pro W3" w:hAnsiTheme="majorHAns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1D300C"/>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bilgi Char"/>
    <w:link w:val="stbilgi"/>
    <w:rsid w:val="0043275F"/>
    <w:rPr>
      <w:sz w:val="24"/>
      <w:szCs w:val="24"/>
    </w:rPr>
  </w:style>
  <w:style w:type="paragraph" w:styleId="Altbilgi">
    <w:name w:val="footer"/>
    <w:basedOn w:val="Normal"/>
    <w:link w:val="AltbilgiChar"/>
    <w:rsid w:val="0043275F"/>
    <w:pPr>
      <w:tabs>
        <w:tab w:val="center" w:pos="4536"/>
        <w:tab w:val="right" w:pos="9072"/>
      </w:tabs>
    </w:pPr>
  </w:style>
  <w:style w:type="character" w:customStyle="1" w:styleId="AltbilgiChar">
    <w:name w:val="Alt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basedOn w:val="Normal"/>
    <w:uiPriority w:val="34"/>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styleId="SayfaNumaras">
    <w:name w:val="page number"/>
    <w:basedOn w:val="VarsaylanParagrafYazTipi"/>
    <w:rsid w:val="003F0F85"/>
  </w:style>
  <w:style w:type="character" w:customStyle="1" w:styleId="cell">
    <w:name w:val="cell"/>
    <w:rsid w:val="003F0F85"/>
  </w:style>
  <w:style w:type="paragraph" w:styleId="AralkYok">
    <w:name w:val="No Spacing"/>
    <w:link w:val="AralkYokChar"/>
    <w:uiPriority w:val="1"/>
    <w:qFormat/>
    <w:rsid w:val="001D300C"/>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1D300C"/>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1D300C"/>
    <w:rPr>
      <w:rFonts w:asciiTheme="majorHAnsi" w:eastAsiaTheme="majorEastAsia" w:hAnsiTheme="majorHAnsi" w:cstheme="majorBidi"/>
      <w:b/>
      <w:bCs/>
      <w:color w:val="4F81BD" w:themeColor="accent1"/>
      <w:sz w:val="24"/>
      <w:szCs w:val="24"/>
    </w:rPr>
  </w:style>
  <w:style w:type="paragraph" w:customStyle="1" w:styleId="BodyA">
    <w:name w:val="Body A"/>
    <w:rsid w:val="001D300C"/>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both"/>
    </w:pPr>
    <w:rPr>
      <w:rFonts w:asciiTheme="majorHAnsi" w:eastAsia="ヒラギノ角ゴ Pro W3" w:hAnsiTheme="majorHAns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329319">
      <w:bodyDiv w:val="1"/>
      <w:marLeft w:val="0"/>
      <w:marRight w:val="0"/>
      <w:marTop w:val="0"/>
      <w:marBottom w:val="0"/>
      <w:divBdr>
        <w:top w:val="none" w:sz="0" w:space="0" w:color="auto"/>
        <w:left w:val="none" w:sz="0" w:space="0" w:color="auto"/>
        <w:bottom w:val="none" w:sz="0" w:space="0" w:color="auto"/>
        <w:right w:val="none" w:sz="0" w:space="0" w:color="auto"/>
      </w:divBdr>
    </w:div>
    <w:div w:id="871502966">
      <w:bodyDiv w:val="1"/>
      <w:marLeft w:val="0"/>
      <w:marRight w:val="0"/>
      <w:marTop w:val="0"/>
      <w:marBottom w:val="0"/>
      <w:divBdr>
        <w:top w:val="none" w:sz="0" w:space="0" w:color="auto"/>
        <w:left w:val="none" w:sz="0" w:space="0" w:color="auto"/>
        <w:bottom w:val="none" w:sz="0" w:space="0" w:color="auto"/>
        <w:right w:val="none" w:sz="0" w:space="0" w:color="auto"/>
      </w:divBdr>
    </w:div>
    <w:div w:id="968390403">
      <w:bodyDiv w:val="1"/>
      <w:marLeft w:val="0"/>
      <w:marRight w:val="0"/>
      <w:marTop w:val="0"/>
      <w:marBottom w:val="0"/>
      <w:divBdr>
        <w:top w:val="none" w:sz="0" w:space="0" w:color="auto"/>
        <w:left w:val="none" w:sz="0" w:space="0" w:color="auto"/>
        <w:bottom w:val="none" w:sz="0" w:space="0" w:color="auto"/>
        <w:right w:val="none" w:sz="0" w:space="0" w:color="auto"/>
      </w:divBdr>
    </w:div>
    <w:div w:id="17989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3146</Words>
  <Characters>17933</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zafer can</cp:lastModifiedBy>
  <cp:revision>10</cp:revision>
  <cp:lastPrinted>2012-04-03T10:55:00Z</cp:lastPrinted>
  <dcterms:created xsi:type="dcterms:W3CDTF">2018-10-01T11:46:00Z</dcterms:created>
  <dcterms:modified xsi:type="dcterms:W3CDTF">2018-10-01T12:05:00Z</dcterms:modified>
</cp:coreProperties>
</file>